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51CC" w14:textId="77777777" w:rsidR="008279F4" w:rsidRDefault="008279F4" w:rsidP="008279F4"/>
    <w:tbl>
      <w:tblPr>
        <w:tblStyle w:val="TableGrid1"/>
        <w:tblW w:w="10773" w:type="dxa"/>
        <w:tblInd w:w="-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522"/>
      </w:tblGrid>
      <w:tr w:rsidR="00795F17" w:rsidRPr="00F02FE0" w14:paraId="306E51E6" w14:textId="77777777" w:rsidTr="003C7DCC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1250818" w14:textId="77777777" w:rsidR="00795F17" w:rsidRPr="00F02FE0" w:rsidRDefault="00795F17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522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4B43552" w14:textId="01982AB4" w:rsidR="00795F17" w:rsidRPr="00F72DAE" w:rsidRDefault="00501F0E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1F0E"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  <w:t>Important</w:t>
            </w: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I</w:t>
            </w:r>
            <w:r w:rsidR="003C7DCC" w:rsidRPr="003C7DCC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nformation About Witnesses &amp; Evidence</w:t>
            </w:r>
          </w:p>
        </w:tc>
      </w:tr>
    </w:tbl>
    <w:p w14:paraId="233FD8F0" w14:textId="3F213A89" w:rsidR="000D734B" w:rsidRDefault="00E72CCC" w:rsidP="002635A8">
      <w:pPr>
        <w:pStyle w:val="ListParagraph"/>
        <w:keepNext/>
        <w:numPr>
          <w:ilvl w:val="0"/>
          <w:numId w:val="1"/>
        </w:numPr>
        <w:spacing w:before="80" w:after="80" w:line="240" w:lineRule="auto"/>
        <w:ind w:left="357" w:hanging="357"/>
        <w:contextualSpacing w:val="0"/>
        <w:jc w:val="both"/>
        <w:rPr>
          <w:rFonts w:ascii="Bierstadt" w:hAnsi="Bierstadt" w:cs="Arial"/>
          <w:sz w:val="20"/>
          <w:szCs w:val="20"/>
        </w:rPr>
      </w:pPr>
      <w:r>
        <w:rPr>
          <w:rFonts w:ascii="Bierstadt" w:hAnsi="Bierstadt" w:cs="Arial"/>
          <w:sz w:val="20"/>
          <w:szCs w:val="20"/>
        </w:rPr>
        <w:t>A</w:t>
      </w:r>
      <w:r w:rsidR="00013CF5">
        <w:rPr>
          <w:rFonts w:ascii="Bierstadt" w:hAnsi="Bierstadt" w:cs="Arial"/>
          <w:sz w:val="20"/>
          <w:szCs w:val="20"/>
        </w:rPr>
        <w:t xml:space="preserve"> Charged Person, and that person’s Representative, </w:t>
      </w:r>
      <w:r>
        <w:rPr>
          <w:rFonts w:ascii="Bierstadt" w:hAnsi="Bierstadt" w:cs="Arial"/>
          <w:sz w:val="20"/>
          <w:szCs w:val="20"/>
        </w:rPr>
        <w:t>should</w:t>
      </w:r>
      <w:r w:rsidR="00013CF5">
        <w:rPr>
          <w:rFonts w:ascii="Bierstadt" w:hAnsi="Bierstadt" w:cs="Arial"/>
          <w:sz w:val="20"/>
          <w:szCs w:val="20"/>
        </w:rPr>
        <w:t xml:space="preserve"> read </w:t>
      </w:r>
      <w:r w:rsidR="00A26219" w:rsidRPr="00CA49FA">
        <w:rPr>
          <w:rFonts w:ascii="Bierstadt" w:hAnsi="Bierstadt" w:cs="Arial"/>
          <w:b/>
          <w:bCs/>
          <w:sz w:val="20"/>
          <w:szCs w:val="20"/>
        </w:rPr>
        <w:t>Section</w:t>
      </w:r>
      <w:r w:rsidR="00D3327F">
        <w:rPr>
          <w:rFonts w:ascii="Bierstadt" w:hAnsi="Bierstadt" w:cs="Arial"/>
          <w:b/>
          <w:bCs/>
          <w:sz w:val="20"/>
          <w:szCs w:val="20"/>
        </w:rPr>
        <w:t>s</w:t>
      </w:r>
      <w:r w:rsidR="00A26219" w:rsidRPr="00CA49FA">
        <w:rPr>
          <w:rFonts w:ascii="Bierstadt" w:hAnsi="Bierstadt" w:cs="Arial"/>
          <w:b/>
          <w:bCs/>
          <w:sz w:val="20"/>
          <w:szCs w:val="20"/>
        </w:rPr>
        <w:t xml:space="preserve"> 25.3</w:t>
      </w:r>
      <w:r w:rsidR="002E5D9A">
        <w:rPr>
          <w:rFonts w:ascii="Bierstadt" w:hAnsi="Bierstadt" w:cs="Arial"/>
          <w:b/>
          <w:bCs/>
          <w:sz w:val="20"/>
          <w:szCs w:val="20"/>
        </w:rPr>
        <w:t xml:space="preserve"> and 25</w:t>
      </w:r>
      <w:r w:rsidR="00D3327F">
        <w:rPr>
          <w:rFonts w:ascii="Bierstadt" w:hAnsi="Bierstadt" w:cs="Arial"/>
          <w:b/>
          <w:bCs/>
          <w:sz w:val="20"/>
          <w:szCs w:val="20"/>
        </w:rPr>
        <w:t>.4</w:t>
      </w:r>
      <w:r w:rsidR="00A868BE">
        <w:rPr>
          <w:rFonts w:ascii="Bierstadt" w:hAnsi="Bierstadt" w:cs="Arial"/>
          <w:sz w:val="20"/>
          <w:szCs w:val="20"/>
        </w:rPr>
        <w:t xml:space="preserve"> of the </w:t>
      </w:r>
      <w:r w:rsidR="00A868BE" w:rsidRPr="00226281">
        <w:rPr>
          <w:rFonts w:ascii="Bierstadt" w:hAnsi="Bierstadt" w:cs="Arial"/>
          <w:i/>
          <w:iCs/>
          <w:sz w:val="20"/>
          <w:szCs w:val="20"/>
        </w:rPr>
        <w:t>National Community Football Policy Handbook</w:t>
      </w:r>
      <w:r w:rsidR="00A868BE">
        <w:rPr>
          <w:rFonts w:ascii="Bierstadt" w:hAnsi="Bierstadt" w:cs="Arial"/>
          <w:sz w:val="20"/>
          <w:szCs w:val="20"/>
        </w:rPr>
        <w:t xml:space="preserve"> </w:t>
      </w:r>
      <w:r w:rsidR="00013CF5">
        <w:rPr>
          <w:rFonts w:ascii="Bierstadt" w:hAnsi="Bierstadt" w:cs="Arial"/>
          <w:sz w:val="20"/>
          <w:szCs w:val="20"/>
        </w:rPr>
        <w:t xml:space="preserve">which </w:t>
      </w:r>
      <w:r w:rsidR="007537D1">
        <w:rPr>
          <w:rFonts w:ascii="Bierstadt" w:hAnsi="Bierstadt" w:cs="Arial"/>
          <w:sz w:val="20"/>
          <w:szCs w:val="20"/>
        </w:rPr>
        <w:t xml:space="preserve">set out </w:t>
      </w:r>
      <w:r w:rsidR="00A868BE">
        <w:rPr>
          <w:rFonts w:ascii="Bierstadt" w:hAnsi="Bierstadt" w:cs="Arial"/>
          <w:sz w:val="20"/>
          <w:szCs w:val="20"/>
        </w:rPr>
        <w:t xml:space="preserve">the requirements relating to </w:t>
      </w:r>
      <w:r w:rsidR="00D3327F" w:rsidRPr="00D3327F">
        <w:rPr>
          <w:rFonts w:ascii="Bierstadt" w:hAnsi="Bierstadt" w:cs="Arial"/>
          <w:i/>
          <w:iCs/>
          <w:sz w:val="20"/>
          <w:szCs w:val="20"/>
        </w:rPr>
        <w:t>Procedure &amp; Evidence</w:t>
      </w:r>
      <w:r w:rsidR="00A263DC">
        <w:rPr>
          <w:rFonts w:ascii="Bierstadt" w:hAnsi="Bierstadt" w:cs="Arial"/>
          <w:sz w:val="20"/>
          <w:szCs w:val="20"/>
        </w:rPr>
        <w:t xml:space="preserve">, </w:t>
      </w:r>
      <w:r w:rsidR="00D3327F">
        <w:rPr>
          <w:rFonts w:ascii="Bierstadt" w:hAnsi="Bierstadt" w:cs="Arial"/>
          <w:sz w:val="20"/>
          <w:szCs w:val="20"/>
        </w:rPr>
        <w:t xml:space="preserve">and </w:t>
      </w:r>
      <w:r w:rsidR="00D3327F" w:rsidRPr="00D3327F">
        <w:rPr>
          <w:rFonts w:ascii="Bierstadt" w:hAnsi="Bierstadt" w:cs="Arial"/>
          <w:i/>
          <w:iCs/>
          <w:sz w:val="20"/>
          <w:szCs w:val="20"/>
        </w:rPr>
        <w:t>Outcome</w:t>
      </w:r>
      <w:r w:rsidR="00D3327F">
        <w:rPr>
          <w:rFonts w:ascii="Bierstadt" w:hAnsi="Bierstadt" w:cs="Arial"/>
          <w:i/>
          <w:iCs/>
          <w:sz w:val="20"/>
          <w:szCs w:val="20"/>
        </w:rPr>
        <w:t>s</w:t>
      </w:r>
      <w:r w:rsidR="00A263DC">
        <w:rPr>
          <w:rFonts w:ascii="Bierstadt" w:hAnsi="Bierstadt" w:cs="Arial"/>
          <w:sz w:val="20"/>
          <w:szCs w:val="20"/>
        </w:rPr>
        <w:t xml:space="preserve"> at a Tribunal</w:t>
      </w:r>
      <w:r w:rsidR="004449BD">
        <w:rPr>
          <w:rFonts w:ascii="Bierstadt" w:hAnsi="Bierstadt" w:cs="Arial"/>
          <w:sz w:val="20"/>
          <w:szCs w:val="20"/>
        </w:rPr>
        <w:t xml:space="preserve">. </w:t>
      </w:r>
      <w:r w:rsidR="003321BB" w:rsidRPr="00F42DDB">
        <w:rPr>
          <w:rFonts w:ascii="Bierstadt" w:hAnsi="Bierstadt" w:cs="Arial"/>
          <w:sz w:val="20"/>
          <w:szCs w:val="20"/>
        </w:rPr>
        <w:t>S</w:t>
      </w:r>
      <w:r w:rsidR="00B56C68" w:rsidRPr="00F42DDB">
        <w:rPr>
          <w:rFonts w:ascii="Bierstadt" w:hAnsi="Bierstadt" w:cs="Arial"/>
          <w:sz w:val="20"/>
          <w:szCs w:val="20"/>
        </w:rPr>
        <w:t>ome o</w:t>
      </w:r>
      <w:r w:rsidR="00B56C68">
        <w:rPr>
          <w:rFonts w:ascii="Bierstadt" w:hAnsi="Bierstadt" w:cs="Arial"/>
          <w:sz w:val="20"/>
          <w:szCs w:val="20"/>
        </w:rPr>
        <w:t>f the critical aspects of Section</w:t>
      </w:r>
      <w:r w:rsidR="003321BB">
        <w:rPr>
          <w:rFonts w:ascii="Bierstadt" w:hAnsi="Bierstadt" w:cs="Arial"/>
          <w:sz w:val="20"/>
          <w:szCs w:val="20"/>
        </w:rPr>
        <w:t xml:space="preserve"> </w:t>
      </w:r>
      <w:r w:rsidR="00D8237E">
        <w:rPr>
          <w:rFonts w:ascii="Bierstadt" w:hAnsi="Bierstadt" w:cs="Arial"/>
          <w:sz w:val="20"/>
          <w:szCs w:val="20"/>
        </w:rPr>
        <w:t>25.3</w:t>
      </w:r>
      <w:r w:rsidR="003321BB">
        <w:rPr>
          <w:rFonts w:ascii="Bierstadt" w:hAnsi="Bierstadt" w:cs="Arial"/>
          <w:sz w:val="20"/>
          <w:szCs w:val="20"/>
        </w:rPr>
        <w:t xml:space="preserve"> are summarised below</w:t>
      </w:r>
      <w:r w:rsidR="00B56C68">
        <w:rPr>
          <w:rFonts w:ascii="Bierstadt" w:hAnsi="Bierstadt" w:cs="Arial"/>
          <w:sz w:val="20"/>
          <w:szCs w:val="20"/>
        </w:rPr>
        <w:t xml:space="preserve">. </w:t>
      </w:r>
    </w:p>
    <w:p w14:paraId="16EAA66A" w14:textId="7B8ACC2C" w:rsidR="00064690" w:rsidRPr="00746535" w:rsidRDefault="003D121D" w:rsidP="00B56C68">
      <w:pPr>
        <w:pStyle w:val="ListParagraph"/>
        <w:keepNext/>
        <w:numPr>
          <w:ilvl w:val="0"/>
          <w:numId w:val="1"/>
        </w:numPr>
        <w:spacing w:after="80" w:line="240" w:lineRule="auto"/>
        <w:ind w:left="357" w:hanging="357"/>
        <w:contextualSpacing w:val="0"/>
        <w:jc w:val="both"/>
        <w:rPr>
          <w:rFonts w:ascii="Bierstadt" w:hAnsi="Bierstadt" w:cs="Arial"/>
          <w:sz w:val="20"/>
          <w:szCs w:val="20"/>
        </w:rPr>
      </w:pPr>
      <w:r>
        <w:rPr>
          <w:rFonts w:ascii="Bierstadt" w:hAnsi="Bierstadt" w:cs="Arial"/>
          <w:sz w:val="20"/>
          <w:szCs w:val="20"/>
        </w:rPr>
        <w:t>Where a</w:t>
      </w:r>
      <w:r w:rsidR="00064690" w:rsidRPr="005F5AD2">
        <w:rPr>
          <w:rFonts w:ascii="Bierstadt" w:hAnsi="Bierstadt" w:cs="Arial"/>
          <w:sz w:val="20"/>
          <w:szCs w:val="20"/>
        </w:rPr>
        <w:t xml:space="preserve"> </w:t>
      </w:r>
      <w:r w:rsidR="00DD2552">
        <w:rPr>
          <w:rFonts w:ascii="Bierstadt" w:hAnsi="Bierstadt" w:cs="Arial"/>
          <w:sz w:val="20"/>
          <w:szCs w:val="20"/>
        </w:rPr>
        <w:t>Charged</w:t>
      </w:r>
      <w:r w:rsidR="00064690" w:rsidRPr="005F5AD2">
        <w:rPr>
          <w:rFonts w:ascii="Bierstadt" w:hAnsi="Bierstadt" w:cs="Arial"/>
          <w:sz w:val="20"/>
          <w:szCs w:val="20"/>
        </w:rPr>
        <w:t xml:space="preserve"> Person </w:t>
      </w:r>
      <w:r>
        <w:rPr>
          <w:rFonts w:ascii="Bierstadt" w:hAnsi="Bierstadt" w:cs="Arial"/>
          <w:sz w:val="20"/>
          <w:szCs w:val="20"/>
        </w:rPr>
        <w:t>intends to</w:t>
      </w:r>
      <w:r w:rsidR="00064690" w:rsidRPr="005F5AD2">
        <w:rPr>
          <w:rFonts w:ascii="Bierstadt" w:hAnsi="Bierstadt" w:cs="Arial"/>
          <w:sz w:val="20"/>
          <w:szCs w:val="20"/>
        </w:rPr>
        <w:t xml:space="preserve"> present </w:t>
      </w:r>
      <w:r w:rsidR="00064690" w:rsidRPr="00BB3CBF">
        <w:rPr>
          <w:rFonts w:ascii="Bierstadt" w:hAnsi="Bierstadt" w:cs="Arial"/>
          <w:b/>
          <w:bCs/>
          <w:sz w:val="20"/>
          <w:szCs w:val="20"/>
        </w:rPr>
        <w:t>witness evidence</w:t>
      </w:r>
      <w:r w:rsidR="00064690" w:rsidRPr="005F5AD2">
        <w:rPr>
          <w:rFonts w:ascii="Bierstadt" w:hAnsi="Bierstadt" w:cs="Arial"/>
          <w:sz w:val="20"/>
          <w:szCs w:val="20"/>
        </w:rPr>
        <w:t xml:space="preserve"> at </w:t>
      </w:r>
      <w:r w:rsidR="007519EC">
        <w:rPr>
          <w:rFonts w:ascii="Bierstadt" w:hAnsi="Bierstadt" w:cs="Arial"/>
          <w:sz w:val="20"/>
          <w:szCs w:val="20"/>
        </w:rPr>
        <w:t>a</w:t>
      </w:r>
      <w:r w:rsidR="00064690" w:rsidRPr="005F5AD2">
        <w:rPr>
          <w:rFonts w:ascii="Bierstadt" w:hAnsi="Bierstadt" w:cs="Arial"/>
          <w:sz w:val="20"/>
          <w:szCs w:val="20"/>
        </w:rPr>
        <w:t xml:space="preserve"> Tribunal hearing</w:t>
      </w:r>
      <w:r w:rsidR="00CC6C74">
        <w:rPr>
          <w:rFonts w:ascii="Bierstadt" w:hAnsi="Bierstadt" w:cs="Arial"/>
          <w:sz w:val="20"/>
          <w:szCs w:val="20"/>
        </w:rPr>
        <w:t>,</w:t>
      </w:r>
      <w:r w:rsidR="00746535">
        <w:rPr>
          <w:rFonts w:ascii="Bierstadt" w:hAnsi="Bierstadt" w:cs="Arial"/>
          <w:sz w:val="20"/>
          <w:szCs w:val="20"/>
        </w:rPr>
        <w:t xml:space="preserve"> a </w:t>
      </w:r>
      <w:r w:rsidR="00746535" w:rsidRPr="0063300E">
        <w:rPr>
          <w:rFonts w:ascii="Bierstadt" w:hAnsi="Bierstadt" w:cs="Arial"/>
          <w:b/>
          <w:bCs/>
          <w:sz w:val="20"/>
          <w:szCs w:val="20"/>
        </w:rPr>
        <w:t>written</w:t>
      </w:r>
      <w:r w:rsidR="00064690" w:rsidRPr="0063300E">
        <w:rPr>
          <w:rFonts w:ascii="Bierstadt" w:hAnsi="Bierstadt" w:cs="Arial"/>
          <w:b/>
          <w:bCs/>
          <w:sz w:val="20"/>
          <w:szCs w:val="20"/>
        </w:rPr>
        <w:t xml:space="preserve"> request</w:t>
      </w:r>
      <w:r w:rsidR="00064690" w:rsidRPr="00746535">
        <w:rPr>
          <w:rFonts w:ascii="Bierstadt" w:hAnsi="Bierstadt" w:cs="Arial"/>
          <w:sz w:val="20"/>
          <w:szCs w:val="20"/>
        </w:rPr>
        <w:t xml:space="preserve"> </w:t>
      </w:r>
      <w:r w:rsidR="00746535">
        <w:rPr>
          <w:rFonts w:ascii="Bierstadt" w:hAnsi="Bierstadt" w:cs="Arial"/>
          <w:sz w:val="20"/>
          <w:szCs w:val="20"/>
        </w:rPr>
        <w:t xml:space="preserve">to do </w:t>
      </w:r>
      <w:r w:rsidR="006D3CD6">
        <w:rPr>
          <w:rFonts w:ascii="Bierstadt" w:hAnsi="Bierstadt" w:cs="Arial"/>
          <w:sz w:val="20"/>
          <w:szCs w:val="20"/>
        </w:rPr>
        <w:t xml:space="preserve">so </w:t>
      </w:r>
      <w:r w:rsidR="00064690" w:rsidRPr="00746535">
        <w:rPr>
          <w:rFonts w:ascii="Bierstadt" w:hAnsi="Bierstadt" w:cs="Arial"/>
          <w:sz w:val="20"/>
          <w:szCs w:val="20"/>
        </w:rPr>
        <w:t>must</w:t>
      </w:r>
      <w:r w:rsidR="00A21F98" w:rsidRPr="00746535">
        <w:rPr>
          <w:rFonts w:ascii="Bierstadt" w:hAnsi="Bierstadt" w:cs="Arial"/>
          <w:sz w:val="20"/>
          <w:szCs w:val="20"/>
        </w:rPr>
        <w:t xml:space="preserve"> be submitted to the Controlling Body (e.g. via this Form)</w:t>
      </w:r>
      <w:r w:rsidR="00EE4F3F">
        <w:rPr>
          <w:rFonts w:ascii="Bierstadt" w:hAnsi="Bierstadt" w:cs="Arial"/>
          <w:sz w:val="20"/>
          <w:szCs w:val="20"/>
        </w:rPr>
        <w:t>. This must be</w:t>
      </w:r>
      <w:r w:rsidR="00A21F98" w:rsidRPr="00746535">
        <w:rPr>
          <w:rFonts w:ascii="Bierstadt" w:hAnsi="Bierstadt" w:cs="Arial"/>
          <w:sz w:val="20"/>
          <w:szCs w:val="20"/>
        </w:rPr>
        <w:t xml:space="preserve"> </w:t>
      </w:r>
      <w:r w:rsidR="00064690" w:rsidRPr="00746535">
        <w:rPr>
          <w:rFonts w:ascii="Bierstadt" w:hAnsi="Bierstadt" w:cs="Arial"/>
          <w:b/>
          <w:bCs/>
          <w:sz w:val="20"/>
          <w:szCs w:val="20"/>
        </w:rPr>
        <w:t xml:space="preserve">by no later than </w:t>
      </w:r>
      <w:r w:rsidR="00064690" w:rsidRPr="00746535">
        <w:rPr>
          <w:rFonts w:ascii="Bierstadt" w:hAnsi="Bierstadt"/>
          <w:b/>
          <w:bCs/>
          <w:sz w:val="20"/>
          <w:szCs w:val="20"/>
        </w:rPr>
        <w:t xml:space="preserve">the time and date specified </w:t>
      </w:r>
      <w:r w:rsidR="00064690" w:rsidRPr="00B94186">
        <w:rPr>
          <w:rFonts w:ascii="Bierstadt" w:hAnsi="Bierstadt"/>
          <w:sz w:val="20"/>
          <w:szCs w:val="20"/>
        </w:rPr>
        <w:t xml:space="preserve">in the </w:t>
      </w:r>
      <w:r w:rsidR="00B94186" w:rsidRPr="00B94186">
        <w:rPr>
          <w:rFonts w:ascii="Bierstadt" w:hAnsi="Bierstadt"/>
          <w:i/>
          <w:iCs/>
          <w:sz w:val="20"/>
          <w:szCs w:val="20"/>
        </w:rPr>
        <w:t>Notice of Charge</w:t>
      </w:r>
      <w:r w:rsidR="00B94186">
        <w:rPr>
          <w:rFonts w:ascii="Bierstadt" w:hAnsi="Bierstadt"/>
          <w:b/>
          <w:bCs/>
          <w:sz w:val="20"/>
          <w:szCs w:val="20"/>
        </w:rPr>
        <w:t xml:space="preserve"> </w:t>
      </w:r>
      <w:r w:rsidR="00B94186" w:rsidRPr="00B94186">
        <w:rPr>
          <w:rFonts w:ascii="Bierstadt" w:hAnsi="Bierstadt"/>
          <w:sz w:val="20"/>
          <w:szCs w:val="20"/>
        </w:rPr>
        <w:t>(for a Reportable Offence)</w:t>
      </w:r>
      <w:r w:rsidR="00B94186">
        <w:rPr>
          <w:rFonts w:ascii="Bierstadt" w:hAnsi="Bierstadt"/>
          <w:b/>
          <w:bCs/>
          <w:sz w:val="20"/>
          <w:szCs w:val="20"/>
        </w:rPr>
        <w:t xml:space="preserve"> </w:t>
      </w:r>
      <w:r w:rsidR="00B94186" w:rsidRPr="00B94186">
        <w:rPr>
          <w:rFonts w:ascii="Bierstadt" w:hAnsi="Bierstadt"/>
          <w:sz w:val="20"/>
          <w:szCs w:val="20"/>
        </w:rPr>
        <w:t xml:space="preserve">or </w:t>
      </w:r>
      <w:r w:rsidR="00064690" w:rsidRPr="00B94186">
        <w:rPr>
          <w:rFonts w:ascii="Bierstadt" w:hAnsi="Bierstadt"/>
          <w:i/>
          <w:iCs/>
          <w:sz w:val="20"/>
          <w:szCs w:val="20"/>
        </w:rPr>
        <w:t xml:space="preserve">Notice of </w:t>
      </w:r>
      <w:r w:rsidR="00D64299" w:rsidRPr="00B94186">
        <w:rPr>
          <w:rFonts w:ascii="Bierstadt" w:hAnsi="Bierstadt"/>
          <w:i/>
          <w:iCs/>
          <w:sz w:val="20"/>
          <w:szCs w:val="20"/>
        </w:rPr>
        <w:t>Breach</w:t>
      </w:r>
      <w:r w:rsidR="00B94186">
        <w:rPr>
          <w:rFonts w:ascii="Bierstadt" w:hAnsi="Bierstadt"/>
          <w:b/>
          <w:bCs/>
          <w:i/>
          <w:iCs/>
          <w:sz w:val="20"/>
          <w:szCs w:val="20"/>
        </w:rPr>
        <w:t xml:space="preserve"> </w:t>
      </w:r>
      <w:r w:rsidR="00B94186" w:rsidRPr="00B94186">
        <w:rPr>
          <w:rFonts w:ascii="Bierstadt" w:hAnsi="Bierstadt"/>
          <w:sz w:val="20"/>
          <w:szCs w:val="20"/>
        </w:rPr>
        <w:t>(for a Policy Breach)</w:t>
      </w:r>
      <w:r w:rsidR="00070E48">
        <w:rPr>
          <w:rFonts w:ascii="Bierstadt" w:hAnsi="Bierstadt"/>
          <w:sz w:val="20"/>
          <w:szCs w:val="20"/>
        </w:rPr>
        <w:t xml:space="preserve">. The </w:t>
      </w:r>
      <w:r w:rsidR="0063300E">
        <w:rPr>
          <w:rFonts w:ascii="Bierstadt" w:hAnsi="Bierstadt"/>
          <w:sz w:val="20"/>
          <w:szCs w:val="20"/>
        </w:rPr>
        <w:t xml:space="preserve">written </w:t>
      </w:r>
      <w:r w:rsidR="00070E48">
        <w:rPr>
          <w:rFonts w:ascii="Bierstadt" w:hAnsi="Bierstadt"/>
          <w:sz w:val="20"/>
          <w:szCs w:val="20"/>
        </w:rPr>
        <w:t xml:space="preserve">request </w:t>
      </w:r>
      <w:r w:rsidR="00E5573F" w:rsidRPr="00746535">
        <w:rPr>
          <w:rFonts w:ascii="Bierstadt" w:hAnsi="Bierstadt"/>
          <w:sz w:val="20"/>
          <w:szCs w:val="20"/>
        </w:rPr>
        <w:t>must</w:t>
      </w:r>
      <w:r w:rsidR="00B90B03" w:rsidRPr="00746535">
        <w:rPr>
          <w:rFonts w:ascii="Bierstadt" w:hAnsi="Bierstadt"/>
          <w:sz w:val="20"/>
          <w:szCs w:val="20"/>
        </w:rPr>
        <w:t xml:space="preserve"> provide:</w:t>
      </w:r>
    </w:p>
    <w:p w14:paraId="42FEE40F" w14:textId="7B30CA7C" w:rsidR="00064690" w:rsidRPr="005F5AD2" w:rsidRDefault="00064690" w:rsidP="00393763">
      <w:pPr>
        <w:pStyle w:val="ListParagraph"/>
        <w:keepNext/>
        <w:numPr>
          <w:ilvl w:val="1"/>
          <w:numId w:val="1"/>
        </w:numPr>
        <w:spacing w:after="60" w:line="240" w:lineRule="auto"/>
        <w:ind w:left="708" w:hanging="130"/>
        <w:contextualSpacing w:val="0"/>
        <w:jc w:val="both"/>
        <w:rPr>
          <w:rFonts w:ascii="Bierstadt" w:hAnsi="Bierstadt" w:cs="Arial"/>
          <w:sz w:val="20"/>
          <w:szCs w:val="20"/>
        </w:rPr>
      </w:pPr>
      <w:r w:rsidRPr="005F5AD2">
        <w:rPr>
          <w:rFonts w:ascii="Bierstadt" w:hAnsi="Bierstadt" w:cs="Arial"/>
          <w:sz w:val="20"/>
          <w:szCs w:val="20"/>
        </w:rPr>
        <w:t xml:space="preserve">the </w:t>
      </w:r>
      <w:r w:rsidRPr="002B6BBD">
        <w:rPr>
          <w:rFonts w:ascii="Bierstadt" w:hAnsi="Bierstadt" w:cs="Arial"/>
          <w:b/>
          <w:bCs/>
          <w:sz w:val="20"/>
          <w:szCs w:val="20"/>
        </w:rPr>
        <w:t>name</w:t>
      </w:r>
      <w:r w:rsidR="002E04CE" w:rsidRPr="002B6BBD">
        <w:rPr>
          <w:rFonts w:ascii="Bierstadt" w:hAnsi="Bierstadt" w:cs="Arial"/>
          <w:b/>
          <w:bCs/>
          <w:sz w:val="20"/>
          <w:szCs w:val="20"/>
        </w:rPr>
        <w:t xml:space="preserve">, email </w:t>
      </w:r>
      <w:r w:rsidRPr="002B6BBD">
        <w:rPr>
          <w:rFonts w:ascii="Bierstadt" w:hAnsi="Bierstadt" w:cs="Arial"/>
          <w:b/>
          <w:bCs/>
          <w:sz w:val="20"/>
          <w:szCs w:val="20"/>
        </w:rPr>
        <w:t>address</w:t>
      </w:r>
      <w:r w:rsidR="002E04CE" w:rsidRPr="002B6BBD">
        <w:rPr>
          <w:rFonts w:ascii="Bierstadt" w:hAnsi="Bierstadt" w:cs="Arial"/>
          <w:b/>
          <w:bCs/>
          <w:sz w:val="20"/>
          <w:szCs w:val="20"/>
        </w:rPr>
        <w:t xml:space="preserve"> and phone number</w:t>
      </w:r>
      <w:r w:rsidRPr="005F5AD2">
        <w:rPr>
          <w:rFonts w:ascii="Bierstadt" w:hAnsi="Bierstadt" w:cs="Arial"/>
          <w:sz w:val="20"/>
          <w:szCs w:val="20"/>
        </w:rPr>
        <w:t xml:space="preserve"> of each witness; and </w:t>
      </w:r>
    </w:p>
    <w:p w14:paraId="1AB6135D" w14:textId="491901EA" w:rsidR="00245636" w:rsidRPr="000F67EA" w:rsidRDefault="00064690" w:rsidP="000F67EA">
      <w:pPr>
        <w:pStyle w:val="ListParagraph"/>
        <w:keepNext/>
        <w:numPr>
          <w:ilvl w:val="1"/>
          <w:numId w:val="1"/>
        </w:numPr>
        <w:spacing w:after="80" w:line="240" w:lineRule="auto"/>
        <w:ind w:left="709" w:hanging="131"/>
        <w:contextualSpacing w:val="0"/>
        <w:jc w:val="both"/>
        <w:rPr>
          <w:rFonts w:ascii="Bierstadt" w:hAnsi="Bierstadt" w:cs="Arial"/>
          <w:sz w:val="20"/>
          <w:szCs w:val="20"/>
        </w:rPr>
      </w:pPr>
      <w:r w:rsidRPr="005F5AD2">
        <w:rPr>
          <w:rFonts w:ascii="Bierstadt" w:hAnsi="Bierstadt" w:cs="Arial"/>
          <w:sz w:val="20"/>
          <w:szCs w:val="20"/>
        </w:rPr>
        <w:t xml:space="preserve">a </w:t>
      </w:r>
      <w:r w:rsidRPr="008C02A1">
        <w:rPr>
          <w:rFonts w:ascii="Bierstadt" w:hAnsi="Bierstadt" w:cs="Arial"/>
          <w:b/>
          <w:bCs/>
          <w:sz w:val="20"/>
          <w:szCs w:val="20"/>
        </w:rPr>
        <w:t>summary of the substance of the evidence</w:t>
      </w:r>
      <w:r w:rsidRPr="005F5AD2">
        <w:rPr>
          <w:rFonts w:ascii="Bierstadt" w:hAnsi="Bierstadt" w:cs="Arial"/>
          <w:sz w:val="20"/>
          <w:szCs w:val="20"/>
        </w:rPr>
        <w:t xml:space="preserve"> </w:t>
      </w:r>
      <w:r w:rsidR="002B6BBD">
        <w:rPr>
          <w:rFonts w:ascii="Bierstadt" w:hAnsi="Bierstadt" w:cs="Arial"/>
          <w:sz w:val="20"/>
          <w:szCs w:val="20"/>
        </w:rPr>
        <w:t>each witness</w:t>
      </w:r>
      <w:r w:rsidRPr="005F5AD2">
        <w:rPr>
          <w:rFonts w:ascii="Bierstadt" w:hAnsi="Bierstadt" w:cs="Arial"/>
          <w:sz w:val="20"/>
          <w:szCs w:val="20"/>
        </w:rPr>
        <w:t xml:space="preserve"> proposes to present</w:t>
      </w:r>
      <w:r w:rsidR="000F67EA">
        <w:rPr>
          <w:rFonts w:ascii="Bierstadt" w:hAnsi="Bierstadt" w:cs="Arial"/>
          <w:sz w:val="20"/>
          <w:szCs w:val="20"/>
        </w:rPr>
        <w:t xml:space="preserve"> (this </w:t>
      </w:r>
      <w:r w:rsidR="00255669" w:rsidRPr="000F67EA">
        <w:rPr>
          <w:rFonts w:ascii="Bierstadt" w:hAnsi="Bierstadt" w:cs="Arial"/>
          <w:sz w:val="20"/>
          <w:szCs w:val="20"/>
        </w:rPr>
        <w:t>does not need to</w:t>
      </w:r>
      <w:r w:rsidR="00835775" w:rsidRPr="000F67EA">
        <w:rPr>
          <w:rFonts w:ascii="Bierstadt" w:hAnsi="Bierstadt" w:cs="Arial"/>
          <w:sz w:val="20"/>
          <w:szCs w:val="20"/>
        </w:rPr>
        <w:t xml:space="preserve"> be</w:t>
      </w:r>
      <w:r w:rsidR="00255669" w:rsidRPr="000F67EA">
        <w:rPr>
          <w:rFonts w:ascii="Bierstadt" w:hAnsi="Bierstadt" w:cs="Arial"/>
          <w:sz w:val="20"/>
          <w:szCs w:val="20"/>
        </w:rPr>
        <w:t xml:space="preserve"> </w:t>
      </w:r>
      <w:r w:rsidR="002E5EE4" w:rsidRPr="000F67EA">
        <w:rPr>
          <w:rFonts w:ascii="Bierstadt" w:hAnsi="Bierstadt" w:cs="Arial"/>
          <w:sz w:val="20"/>
          <w:szCs w:val="20"/>
        </w:rPr>
        <w:t xml:space="preserve">a </w:t>
      </w:r>
      <w:r w:rsidR="00FE1FDB" w:rsidRPr="000F67EA">
        <w:rPr>
          <w:rFonts w:ascii="Bierstadt" w:hAnsi="Bierstadt" w:cs="Arial"/>
          <w:sz w:val="20"/>
          <w:szCs w:val="20"/>
        </w:rPr>
        <w:t>full</w:t>
      </w:r>
      <w:r w:rsidR="002E5EE4" w:rsidRPr="000F67EA">
        <w:rPr>
          <w:rFonts w:ascii="Bierstadt" w:hAnsi="Bierstadt" w:cs="Arial"/>
          <w:sz w:val="20"/>
          <w:szCs w:val="20"/>
        </w:rPr>
        <w:t xml:space="preserve"> witness</w:t>
      </w:r>
      <w:r w:rsidR="00FE1FDB" w:rsidRPr="000F67EA">
        <w:rPr>
          <w:rFonts w:ascii="Bierstadt" w:hAnsi="Bierstadt" w:cs="Arial"/>
          <w:sz w:val="20"/>
          <w:szCs w:val="20"/>
        </w:rPr>
        <w:t xml:space="preserve"> </w:t>
      </w:r>
      <w:r w:rsidR="00EF05EC" w:rsidRPr="000F67EA">
        <w:rPr>
          <w:rFonts w:ascii="Bierstadt" w:hAnsi="Bierstadt" w:cs="Arial"/>
          <w:sz w:val="20"/>
          <w:szCs w:val="20"/>
        </w:rPr>
        <w:t>statement but</w:t>
      </w:r>
      <w:r w:rsidR="00FE1FDB" w:rsidRPr="000F67EA">
        <w:rPr>
          <w:rFonts w:ascii="Bierstadt" w:hAnsi="Bierstadt" w:cs="Arial"/>
          <w:sz w:val="20"/>
          <w:szCs w:val="20"/>
        </w:rPr>
        <w:t xml:space="preserve"> does</w:t>
      </w:r>
      <w:r w:rsidR="00255669" w:rsidRPr="000F67EA">
        <w:rPr>
          <w:rFonts w:ascii="Bierstadt" w:hAnsi="Bierstadt" w:cs="Arial"/>
          <w:sz w:val="20"/>
          <w:szCs w:val="20"/>
        </w:rPr>
        <w:t xml:space="preserve"> nee</w:t>
      </w:r>
      <w:r w:rsidR="00FE1FDB" w:rsidRPr="000F67EA">
        <w:rPr>
          <w:rFonts w:ascii="Bierstadt" w:hAnsi="Bierstadt" w:cs="Arial"/>
          <w:sz w:val="20"/>
          <w:szCs w:val="20"/>
        </w:rPr>
        <w:t>d</w:t>
      </w:r>
      <w:r w:rsidR="00255669" w:rsidRPr="000F67EA">
        <w:rPr>
          <w:rFonts w:ascii="Bierstadt" w:hAnsi="Bierstadt" w:cs="Arial"/>
          <w:sz w:val="20"/>
          <w:szCs w:val="20"/>
        </w:rPr>
        <w:t xml:space="preserve"> to provide the Tribunal with a</w:t>
      </w:r>
      <w:r w:rsidR="001F1CDC" w:rsidRPr="000F67EA">
        <w:rPr>
          <w:rFonts w:ascii="Bierstadt" w:hAnsi="Bierstadt" w:cs="Arial"/>
          <w:sz w:val="20"/>
          <w:szCs w:val="20"/>
        </w:rPr>
        <w:t xml:space="preserve"> clear indication as to what </w:t>
      </w:r>
      <w:r w:rsidR="002E5EE4" w:rsidRPr="000F67EA">
        <w:rPr>
          <w:rFonts w:ascii="Bierstadt" w:hAnsi="Bierstadt" w:cs="Arial"/>
          <w:sz w:val="20"/>
          <w:szCs w:val="20"/>
        </w:rPr>
        <w:t xml:space="preserve">key matters </w:t>
      </w:r>
      <w:r w:rsidR="001F1CDC" w:rsidRPr="000F67EA">
        <w:rPr>
          <w:rFonts w:ascii="Bierstadt" w:hAnsi="Bierstadt" w:cs="Arial"/>
          <w:sz w:val="20"/>
          <w:szCs w:val="20"/>
        </w:rPr>
        <w:t>the witness will be attesting to</w:t>
      </w:r>
      <w:r w:rsidR="00885C7F" w:rsidRPr="000F67EA">
        <w:rPr>
          <w:rFonts w:ascii="Bierstadt" w:hAnsi="Bierstadt" w:cs="Arial"/>
          <w:sz w:val="20"/>
          <w:szCs w:val="20"/>
        </w:rPr>
        <w:t xml:space="preserve"> at the hearing</w:t>
      </w:r>
      <w:r w:rsidR="000F67EA">
        <w:rPr>
          <w:rFonts w:ascii="Bierstadt" w:hAnsi="Bierstadt" w:cs="Arial"/>
          <w:sz w:val="20"/>
          <w:szCs w:val="20"/>
        </w:rPr>
        <w:t>)</w:t>
      </w:r>
      <w:r w:rsidR="001F1CDC" w:rsidRPr="000F67EA">
        <w:rPr>
          <w:rFonts w:ascii="Bierstadt" w:hAnsi="Bierstadt" w:cs="Arial"/>
          <w:sz w:val="20"/>
          <w:szCs w:val="20"/>
        </w:rPr>
        <w:t>.</w:t>
      </w:r>
      <w:r w:rsidR="00255669" w:rsidRPr="000F67EA">
        <w:rPr>
          <w:rFonts w:ascii="Bierstadt" w:hAnsi="Bierstadt" w:cs="Arial"/>
          <w:sz w:val="20"/>
          <w:szCs w:val="20"/>
        </w:rPr>
        <w:t xml:space="preserve"> </w:t>
      </w:r>
    </w:p>
    <w:p w14:paraId="3D4F48E4" w14:textId="25AC2434" w:rsidR="00F42C65" w:rsidRDefault="00F42C65" w:rsidP="003B6B8E">
      <w:pPr>
        <w:pStyle w:val="ListParagraph"/>
        <w:keepNext/>
        <w:numPr>
          <w:ilvl w:val="0"/>
          <w:numId w:val="1"/>
        </w:numPr>
        <w:spacing w:after="80" w:line="240" w:lineRule="auto"/>
        <w:contextualSpacing w:val="0"/>
        <w:jc w:val="both"/>
        <w:rPr>
          <w:rFonts w:ascii="Bierstadt" w:hAnsi="Bierstadt" w:cs="Arial"/>
          <w:sz w:val="20"/>
          <w:szCs w:val="20"/>
        </w:rPr>
      </w:pPr>
      <w:r>
        <w:rPr>
          <w:rFonts w:ascii="Bierstadt" w:hAnsi="Bierstadt" w:cs="Arial"/>
          <w:sz w:val="20"/>
          <w:szCs w:val="20"/>
        </w:rPr>
        <w:t xml:space="preserve">Any nominated witness must be available to </w:t>
      </w:r>
      <w:r w:rsidRPr="00B96DDB">
        <w:rPr>
          <w:rFonts w:ascii="Bierstadt" w:hAnsi="Bierstadt" w:cs="Arial"/>
          <w:b/>
          <w:bCs/>
          <w:sz w:val="20"/>
          <w:szCs w:val="20"/>
        </w:rPr>
        <w:t>attend and</w:t>
      </w:r>
      <w:r>
        <w:rPr>
          <w:rFonts w:ascii="Bierstadt" w:hAnsi="Bierstadt" w:cs="Arial"/>
          <w:sz w:val="20"/>
          <w:szCs w:val="20"/>
        </w:rPr>
        <w:t xml:space="preserve"> </w:t>
      </w:r>
      <w:r w:rsidRPr="00482657">
        <w:rPr>
          <w:rFonts w:ascii="Bierstadt" w:hAnsi="Bierstadt" w:cs="Arial"/>
          <w:b/>
          <w:bCs/>
          <w:sz w:val="20"/>
          <w:szCs w:val="20"/>
        </w:rPr>
        <w:t>provide their evidence verbally</w:t>
      </w:r>
      <w:r>
        <w:rPr>
          <w:rFonts w:ascii="Bierstadt" w:hAnsi="Bierstadt" w:cs="Arial"/>
          <w:sz w:val="20"/>
          <w:szCs w:val="20"/>
        </w:rPr>
        <w:t xml:space="preserve"> to the Tribunal.</w:t>
      </w:r>
    </w:p>
    <w:p w14:paraId="119103A1" w14:textId="499A3575" w:rsidR="00064690" w:rsidRPr="005F5AD2" w:rsidRDefault="00D13B94" w:rsidP="003B6B8E">
      <w:pPr>
        <w:pStyle w:val="ListParagraph"/>
        <w:keepNext/>
        <w:numPr>
          <w:ilvl w:val="0"/>
          <w:numId w:val="1"/>
        </w:numPr>
        <w:spacing w:after="80" w:line="240" w:lineRule="auto"/>
        <w:contextualSpacing w:val="0"/>
        <w:jc w:val="both"/>
        <w:rPr>
          <w:rFonts w:ascii="Bierstadt" w:hAnsi="Bierstadt" w:cs="Arial"/>
          <w:sz w:val="20"/>
          <w:szCs w:val="20"/>
        </w:rPr>
      </w:pPr>
      <w:r>
        <w:rPr>
          <w:rFonts w:ascii="Bierstadt" w:hAnsi="Bierstadt" w:cs="Arial"/>
          <w:sz w:val="20"/>
          <w:szCs w:val="20"/>
        </w:rPr>
        <w:t>A Charged</w:t>
      </w:r>
      <w:r w:rsidR="00064690" w:rsidRPr="005F5AD2">
        <w:rPr>
          <w:rFonts w:ascii="Bierstadt" w:hAnsi="Bierstadt" w:cs="Arial"/>
          <w:sz w:val="20"/>
          <w:szCs w:val="20"/>
        </w:rPr>
        <w:t xml:space="preserve"> Person </w:t>
      </w:r>
      <w:r w:rsidR="00873EC3">
        <w:rPr>
          <w:rFonts w:ascii="Bierstadt" w:hAnsi="Bierstadt" w:cs="Arial"/>
          <w:sz w:val="20"/>
          <w:szCs w:val="20"/>
        </w:rPr>
        <w:t>cannot</w:t>
      </w:r>
      <w:r w:rsidR="00064690" w:rsidRPr="005F5AD2">
        <w:rPr>
          <w:rFonts w:ascii="Bierstadt" w:hAnsi="Bierstadt" w:cs="Arial"/>
          <w:sz w:val="20"/>
          <w:szCs w:val="20"/>
        </w:rPr>
        <w:t xml:space="preserve"> </w:t>
      </w:r>
      <w:r w:rsidR="00704125">
        <w:rPr>
          <w:rFonts w:ascii="Bierstadt" w:hAnsi="Bierstadt" w:cs="Arial"/>
          <w:sz w:val="20"/>
          <w:szCs w:val="20"/>
        </w:rPr>
        <w:t>call</w:t>
      </w:r>
      <w:r w:rsidR="00064690" w:rsidRPr="005F5AD2">
        <w:rPr>
          <w:rFonts w:ascii="Bierstadt" w:hAnsi="Bierstadt" w:cs="Arial"/>
          <w:sz w:val="20"/>
          <w:szCs w:val="20"/>
        </w:rPr>
        <w:t xml:space="preserve"> a witness </w:t>
      </w:r>
      <w:r w:rsidR="00704125">
        <w:rPr>
          <w:rFonts w:ascii="Bierstadt" w:hAnsi="Bierstadt" w:cs="Arial"/>
          <w:sz w:val="20"/>
          <w:szCs w:val="20"/>
        </w:rPr>
        <w:t xml:space="preserve">to give evidence </w:t>
      </w:r>
      <w:r w:rsidR="00E41BB4">
        <w:rPr>
          <w:rFonts w:ascii="Bierstadt" w:hAnsi="Bierstadt" w:cs="Arial"/>
          <w:sz w:val="20"/>
          <w:szCs w:val="20"/>
        </w:rPr>
        <w:t>if</w:t>
      </w:r>
      <w:r w:rsidR="00064690" w:rsidRPr="005F5AD2">
        <w:rPr>
          <w:rFonts w:ascii="Bierstadt" w:hAnsi="Bierstadt" w:cs="Arial"/>
          <w:sz w:val="20"/>
          <w:szCs w:val="20"/>
        </w:rPr>
        <w:t xml:space="preserve"> the requirements </w:t>
      </w:r>
      <w:r w:rsidR="00E41BB4">
        <w:rPr>
          <w:rFonts w:ascii="Bierstadt" w:hAnsi="Bierstadt" w:cs="Arial"/>
          <w:sz w:val="20"/>
          <w:szCs w:val="20"/>
        </w:rPr>
        <w:t>of (</w:t>
      </w:r>
      <w:r w:rsidR="00925D67">
        <w:rPr>
          <w:rFonts w:ascii="Bierstadt" w:hAnsi="Bierstadt" w:cs="Arial"/>
          <w:sz w:val="20"/>
          <w:szCs w:val="20"/>
        </w:rPr>
        <w:t>b</w:t>
      </w:r>
      <w:r w:rsidR="00E41BB4">
        <w:rPr>
          <w:rFonts w:ascii="Bierstadt" w:hAnsi="Bierstadt" w:cs="Arial"/>
          <w:sz w:val="20"/>
          <w:szCs w:val="20"/>
        </w:rPr>
        <w:t>) above are not</w:t>
      </w:r>
      <w:r w:rsidR="00064690" w:rsidRPr="005F5AD2">
        <w:rPr>
          <w:rFonts w:ascii="Bierstadt" w:hAnsi="Bierstadt" w:cs="Arial"/>
          <w:sz w:val="20"/>
          <w:szCs w:val="20"/>
        </w:rPr>
        <w:t xml:space="preserve"> complied with</w:t>
      </w:r>
      <w:r w:rsidR="0097767B">
        <w:rPr>
          <w:rFonts w:ascii="Bierstadt" w:hAnsi="Bierstadt" w:cs="Arial"/>
          <w:sz w:val="20"/>
          <w:szCs w:val="20"/>
        </w:rPr>
        <w:t>,</w:t>
      </w:r>
      <w:r>
        <w:rPr>
          <w:rFonts w:ascii="Bierstadt" w:hAnsi="Bierstadt" w:cs="Arial"/>
          <w:sz w:val="20"/>
          <w:szCs w:val="20"/>
        </w:rPr>
        <w:t xml:space="preserve"> u</w:t>
      </w:r>
      <w:r w:rsidRPr="005F5AD2">
        <w:rPr>
          <w:rFonts w:ascii="Bierstadt" w:hAnsi="Bierstadt" w:cs="Arial"/>
          <w:sz w:val="20"/>
          <w:szCs w:val="20"/>
        </w:rPr>
        <w:t>nless permission</w:t>
      </w:r>
      <w:r w:rsidR="00971ED4">
        <w:rPr>
          <w:rFonts w:ascii="Bierstadt" w:hAnsi="Bierstadt" w:cs="Arial"/>
          <w:sz w:val="20"/>
          <w:szCs w:val="20"/>
        </w:rPr>
        <w:t xml:space="preserve"> to do so</w:t>
      </w:r>
      <w:r w:rsidRPr="005F5AD2">
        <w:rPr>
          <w:rFonts w:ascii="Bierstadt" w:hAnsi="Bierstadt" w:cs="Arial"/>
          <w:sz w:val="20"/>
          <w:szCs w:val="20"/>
        </w:rPr>
        <w:t xml:space="preserve"> is granted by the Tribunal</w:t>
      </w:r>
      <w:r w:rsidR="00971ED4">
        <w:rPr>
          <w:rFonts w:ascii="Bierstadt" w:hAnsi="Bierstadt" w:cs="Arial"/>
          <w:sz w:val="20"/>
          <w:szCs w:val="20"/>
        </w:rPr>
        <w:t xml:space="preserve">. </w:t>
      </w:r>
    </w:p>
    <w:p w14:paraId="5F161903" w14:textId="77777777" w:rsidR="0075670C" w:rsidRDefault="00064690" w:rsidP="0004147E">
      <w:pPr>
        <w:pStyle w:val="ListParagraph"/>
        <w:keepNext/>
        <w:numPr>
          <w:ilvl w:val="0"/>
          <w:numId w:val="1"/>
        </w:numPr>
        <w:spacing w:after="80" w:line="240" w:lineRule="auto"/>
        <w:contextualSpacing w:val="0"/>
        <w:jc w:val="both"/>
        <w:rPr>
          <w:rFonts w:ascii="Bierstadt" w:hAnsi="Bierstadt" w:cs="Arial"/>
          <w:sz w:val="20"/>
          <w:szCs w:val="20"/>
        </w:rPr>
      </w:pPr>
      <w:r w:rsidRPr="005F5AD2">
        <w:rPr>
          <w:rFonts w:ascii="Bierstadt" w:hAnsi="Bierstadt" w:cs="Arial"/>
          <w:sz w:val="20"/>
          <w:szCs w:val="20"/>
        </w:rPr>
        <w:t xml:space="preserve">The Tribunal may decline to hear from a person </w:t>
      </w:r>
      <w:r w:rsidR="00116CE0">
        <w:rPr>
          <w:rFonts w:ascii="Bierstadt" w:hAnsi="Bierstadt" w:cs="Arial"/>
          <w:sz w:val="20"/>
          <w:szCs w:val="20"/>
        </w:rPr>
        <w:t>where it</w:t>
      </w:r>
      <w:r w:rsidRPr="005F5AD2">
        <w:rPr>
          <w:rFonts w:ascii="Bierstadt" w:hAnsi="Bierstadt" w:cs="Arial"/>
          <w:sz w:val="20"/>
          <w:szCs w:val="20"/>
        </w:rPr>
        <w:t xml:space="preserve"> considers </w:t>
      </w:r>
      <w:r w:rsidR="00116CE0">
        <w:rPr>
          <w:rFonts w:ascii="Bierstadt" w:hAnsi="Bierstadt" w:cs="Arial"/>
          <w:sz w:val="20"/>
          <w:szCs w:val="20"/>
        </w:rPr>
        <w:t xml:space="preserve">the person </w:t>
      </w:r>
      <w:r w:rsidRPr="005F5AD2">
        <w:rPr>
          <w:rFonts w:ascii="Bierstadt" w:hAnsi="Bierstadt" w:cs="Arial"/>
          <w:sz w:val="20"/>
          <w:szCs w:val="20"/>
        </w:rPr>
        <w:t>does not meet the requirements of being a witness.</w:t>
      </w:r>
      <w:r w:rsidR="004622AE">
        <w:rPr>
          <w:rFonts w:ascii="Bierstadt" w:hAnsi="Bierstadt" w:cs="Arial"/>
          <w:sz w:val="20"/>
          <w:szCs w:val="20"/>
        </w:rPr>
        <w:t xml:space="preserve"> </w:t>
      </w:r>
    </w:p>
    <w:p w14:paraId="4C705836" w14:textId="605A7B5B" w:rsidR="00064690" w:rsidRDefault="004622AE" w:rsidP="0004147E">
      <w:pPr>
        <w:pStyle w:val="ListParagraph"/>
        <w:keepNext/>
        <w:numPr>
          <w:ilvl w:val="0"/>
          <w:numId w:val="1"/>
        </w:numPr>
        <w:spacing w:after="80" w:line="240" w:lineRule="auto"/>
        <w:contextualSpacing w:val="0"/>
        <w:jc w:val="both"/>
        <w:rPr>
          <w:rFonts w:ascii="Bierstadt" w:hAnsi="Bierstadt" w:cs="Arial"/>
          <w:sz w:val="20"/>
          <w:szCs w:val="20"/>
        </w:rPr>
      </w:pPr>
      <w:r>
        <w:rPr>
          <w:rFonts w:ascii="Bierstadt" w:hAnsi="Bierstadt" w:cs="Arial"/>
          <w:sz w:val="20"/>
          <w:szCs w:val="20"/>
        </w:rPr>
        <w:t xml:space="preserve">For a </w:t>
      </w:r>
      <w:r w:rsidR="002930CD">
        <w:rPr>
          <w:rFonts w:ascii="Bierstadt" w:hAnsi="Bierstadt" w:cs="Arial"/>
          <w:sz w:val="20"/>
          <w:szCs w:val="20"/>
        </w:rPr>
        <w:t>Reportable Offence</w:t>
      </w:r>
      <w:r w:rsidR="002930CD" w:rsidRPr="002930CD">
        <w:rPr>
          <w:rFonts w:ascii="Bierstadt" w:hAnsi="Bierstadt" w:cs="Arial"/>
          <w:i/>
          <w:iCs/>
          <w:sz w:val="20"/>
          <w:szCs w:val="20"/>
        </w:rPr>
        <w:t xml:space="preserve"> </w:t>
      </w:r>
      <w:r>
        <w:rPr>
          <w:rFonts w:ascii="Bierstadt" w:hAnsi="Bierstadt" w:cs="Arial"/>
          <w:sz w:val="20"/>
          <w:szCs w:val="20"/>
        </w:rPr>
        <w:t>(</w:t>
      </w:r>
      <w:r w:rsidR="002930CD" w:rsidRPr="002E72A8">
        <w:rPr>
          <w:rFonts w:ascii="Bierstadt" w:hAnsi="Bierstadt" w:cs="Arial"/>
          <w:i/>
          <w:iCs/>
          <w:sz w:val="20"/>
          <w:szCs w:val="20"/>
        </w:rPr>
        <w:t>Notice of Charge</w:t>
      </w:r>
      <w:r>
        <w:rPr>
          <w:rFonts w:ascii="Bierstadt" w:hAnsi="Bierstadt" w:cs="Arial"/>
          <w:sz w:val="20"/>
          <w:szCs w:val="20"/>
        </w:rPr>
        <w:t>)</w:t>
      </w:r>
      <w:r w:rsidR="00D77C19">
        <w:rPr>
          <w:rFonts w:ascii="Bierstadt" w:hAnsi="Bierstadt" w:cs="Arial"/>
          <w:sz w:val="20"/>
          <w:szCs w:val="20"/>
        </w:rPr>
        <w:t xml:space="preserve">, </w:t>
      </w:r>
      <w:r>
        <w:rPr>
          <w:rFonts w:ascii="Bierstadt" w:hAnsi="Bierstadt" w:cs="Arial"/>
          <w:sz w:val="20"/>
          <w:szCs w:val="20"/>
        </w:rPr>
        <w:t xml:space="preserve">a </w:t>
      </w:r>
      <w:r w:rsidR="00631850">
        <w:rPr>
          <w:rFonts w:ascii="Bierstadt" w:hAnsi="Bierstadt" w:cs="Arial"/>
          <w:sz w:val="20"/>
          <w:szCs w:val="20"/>
        </w:rPr>
        <w:t xml:space="preserve">person who was </w:t>
      </w:r>
      <w:r w:rsidR="00631850" w:rsidRPr="00D77C19">
        <w:rPr>
          <w:rFonts w:ascii="Bierstadt" w:hAnsi="Bierstadt" w:cs="Arial"/>
          <w:b/>
          <w:bCs/>
          <w:sz w:val="20"/>
          <w:szCs w:val="20"/>
        </w:rPr>
        <w:t>not</w:t>
      </w:r>
      <w:r w:rsidR="00631850">
        <w:rPr>
          <w:rFonts w:ascii="Bierstadt" w:hAnsi="Bierstadt" w:cs="Arial"/>
          <w:sz w:val="20"/>
          <w:szCs w:val="20"/>
        </w:rPr>
        <w:t xml:space="preserve"> </w:t>
      </w:r>
      <w:r w:rsidR="00631850" w:rsidRPr="00D77C19">
        <w:rPr>
          <w:rFonts w:ascii="Bierstadt" w:hAnsi="Bierstadt" w:cs="Arial"/>
          <w:b/>
          <w:bCs/>
          <w:sz w:val="20"/>
          <w:szCs w:val="20"/>
        </w:rPr>
        <w:t>an umpire in the match</w:t>
      </w:r>
      <w:r w:rsidR="00631850">
        <w:rPr>
          <w:rFonts w:ascii="Bierstadt" w:hAnsi="Bierstadt" w:cs="Arial"/>
          <w:sz w:val="20"/>
          <w:szCs w:val="20"/>
        </w:rPr>
        <w:t xml:space="preserve"> or who is </w:t>
      </w:r>
      <w:r w:rsidR="00631850" w:rsidRPr="00D77C19">
        <w:rPr>
          <w:rFonts w:ascii="Bierstadt" w:hAnsi="Bierstadt" w:cs="Arial"/>
          <w:b/>
          <w:bCs/>
          <w:sz w:val="20"/>
          <w:szCs w:val="20"/>
        </w:rPr>
        <w:t xml:space="preserve">not listed as a player or official on the </w:t>
      </w:r>
      <w:r w:rsidR="0005145F" w:rsidRPr="00D77C19">
        <w:rPr>
          <w:rFonts w:ascii="Bierstadt" w:hAnsi="Bierstadt" w:cs="Arial"/>
          <w:b/>
          <w:bCs/>
          <w:sz w:val="20"/>
          <w:szCs w:val="20"/>
        </w:rPr>
        <w:t>team sheet</w:t>
      </w:r>
      <w:r w:rsidR="0005145F">
        <w:rPr>
          <w:rFonts w:ascii="Bierstadt" w:hAnsi="Bierstadt" w:cs="Arial"/>
          <w:sz w:val="20"/>
          <w:szCs w:val="20"/>
        </w:rPr>
        <w:t>, will not be allowed to give evidence</w:t>
      </w:r>
      <w:r w:rsidR="00AD4EBB">
        <w:rPr>
          <w:rFonts w:ascii="Bierstadt" w:hAnsi="Bierstadt" w:cs="Arial"/>
          <w:sz w:val="20"/>
          <w:szCs w:val="20"/>
        </w:rPr>
        <w:t xml:space="preserve"> as a witness</w:t>
      </w:r>
      <w:r w:rsidR="0005145F">
        <w:rPr>
          <w:rFonts w:ascii="Bierstadt" w:hAnsi="Bierstadt" w:cs="Arial"/>
          <w:sz w:val="20"/>
          <w:szCs w:val="20"/>
        </w:rPr>
        <w:t xml:space="preserve"> unless the Controlling Body determines there are exceptional and compelling </w:t>
      </w:r>
      <w:r w:rsidR="002E72A8">
        <w:rPr>
          <w:rFonts w:ascii="Bierstadt" w:hAnsi="Bierstadt" w:cs="Arial"/>
          <w:sz w:val="20"/>
          <w:szCs w:val="20"/>
        </w:rPr>
        <w:t>circumstances to allow that.</w:t>
      </w:r>
    </w:p>
    <w:p w14:paraId="284B315B" w14:textId="550DB42F" w:rsidR="006D225B" w:rsidRPr="00E04008" w:rsidRDefault="006D225B" w:rsidP="007C6B5F">
      <w:pPr>
        <w:pStyle w:val="ListParagraph"/>
        <w:keepNext/>
        <w:numPr>
          <w:ilvl w:val="0"/>
          <w:numId w:val="1"/>
        </w:numPr>
        <w:spacing w:after="200" w:line="240" w:lineRule="auto"/>
        <w:ind w:left="357" w:hanging="357"/>
        <w:contextualSpacing w:val="0"/>
        <w:jc w:val="both"/>
        <w:rPr>
          <w:rFonts w:ascii="Bierstadt" w:hAnsi="Bierstadt" w:cs="Arial"/>
          <w:sz w:val="20"/>
          <w:szCs w:val="20"/>
        </w:rPr>
      </w:pPr>
      <w:r w:rsidRPr="005F5AD2">
        <w:rPr>
          <w:rFonts w:ascii="Bierstadt" w:hAnsi="Bierstadt" w:cs="Arial"/>
          <w:sz w:val="20"/>
          <w:szCs w:val="20"/>
        </w:rPr>
        <w:t xml:space="preserve">Any </w:t>
      </w:r>
      <w:r w:rsidRPr="00BD5C75">
        <w:rPr>
          <w:rFonts w:ascii="Bierstadt" w:hAnsi="Bierstadt" w:cs="Arial"/>
          <w:b/>
          <w:bCs/>
          <w:sz w:val="20"/>
          <w:szCs w:val="20"/>
        </w:rPr>
        <w:t>video evidence</w:t>
      </w:r>
      <w:r w:rsidRPr="005F5AD2">
        <w:rPr>
          <w:rFonts w:ascii="Bierstadt" w:hAnsi="Bierstadt" w:cs="Arial"/>
          <w:sz w:val="20"/>
          <w:szCs w:val="20"/>
        </w:rPr>
        <w:t xml:space="preserve"> </w:t>
      </w:r>
      <w:r>
        <w:rPr>
          <w:rFonts w:ascii="Bierstadt" w:hAnsi="Bierstadt" w:cs="Arial"/>
          <w:sz w:val="20"/>
          <w:szCs w:val="20"/>
        </w:rPr>
        <w:t xml:space="preserve">intended to be relied upon by the Charged Person, </w:t>
      </w:r>
      <w:r w:rsidRPr="005F5AD2">
        <w:rPr>
          <w:rFonts w:ascii="Bierstadt" w:hAnsi="Bierstadt" w:cs="Arial"/>
          <w:sz w:val="20"/>
          <w:szCs w:val="20"/>
        </w:rPr>
        <w:t>which is not already in the possession of the Controlling Body</w:t>
      </w:r>
      <w:r>
        <w:rPr>
          <w:rFonts w:ascii="Bierstadt" w:hAnsi="Bierstadt" w:cs="Arial"/>
          <w:sz w:val="20"/>
          <w:szCs w:val="20"/>
        </w:rPr>
        <w:t>,</w:t>
      </w:r>
      <w:r w:rsidRPr="005F5AD2">
        <w:rPr>
          <w:rFonts w:ascii="Bierstadt" w:hAnsi="Bierstadt" w:cs="Arial"/>
          <w:sz w:val="20"/>
          <w:szCs w:val="20"/>
        </w:rPr>
        <w:t xml:space="preserve"> must be submitted to the Controlling Body </w:t>
      </w:r>
      <w:r>
        <w:rPr>
          <w:rFonts w:ascii="Bierstadt" w:hAnsi="Bierstadt" w:cs="Arial"/>
          <w:sz w:val="20"/>
          <w:szCs w:val="20"/>
        </w:rPr>
        <w:t>with this form</w:t>
      </w:r>
      <w:r w:rsidRPr="005F5AD2">
        <w:rPr>
          <w:rFonts w:ascii="Bierstadt" w:hAnsi="Bierstadt" w:cs="Arial"/>
          <w:sz w:val="20"/>
          <w:szCs w:val="20"/>
        </w:rPr>
        <w:t>.</w:t>
      </w:r>
    </w:p>
    <w:tbl>
      <w:tblPr>
        <w:tblStyle w:val="TableGrid1"/>
        <w:tblW w:w="10773" w:type="dxa"/>
        <w:tblInd w:w="-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522"/>
      </w:tblGrid>
      <w:tr w:rsidR="0075670C" w:rsidRPr="00F02FE0" w14:paraId="0C8984F0" w14:textId="77777777" w:rsidTr="00D11C4D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AF4BD60" w14:textId="0469B018" w:rsidR="0075670C" w:rsidRPr="00F02FE0" w:rsidRDefault="0075670C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3C702E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522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A11EBA3" w14:textId="55D61FFB" w:rsidR="0075670C" w:rsidRPr="00F72DAE" w:rsidRDefault="00734E78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Charged Person</w:t>
            </w:r>
            <w:r w:rsidR="009465AE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’s </w:t>
            </w:r>
            <w:r w:rsidR="00061DFB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Representative</w:t>
            </w:r>
            <w:r w:rsidR="007C6B5F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8728AF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(Advocate) </w:t>
            </w:r>
            <w:r w:rsidR="007C6B5F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Details</w:t>
            </w:r>
          </w:p>
        </w:tc>
      </w:tr>
    </w:tbl>
    <w:p w14:paraId="75ECCD00" w14:textId="6843A606" w:rsidR="009A3C35" w:rsidRPr="007C68D8" w:rsidRDefault="009A3C35" w:rsidP="00306405">
      <w:pPr>
        <w:spacing w:before="80"/>
        <w:jc w:val="both"/>
        <w:rPr>
          <w:sz w:val="20"/>
          <w:szCs w:val="20"/>
        </w:rPr>
      </w:pPr>
      <w:r w:rsidRPr="007C68D8">
        <w:rPr>
          <w:rFonts w:ascii="Bierstadt" w:hAnsi="Bierstadt"/>
          <w:sz w:val="20"/>
          <w:szCs w:val="20"/>
        </w:rPr>
        <w:t>A</w:t>
      </w:r>
      <w:r w:rsidR="008728AF">
        <w:rPr>
          <w:rFonts w:ascii="Bierstadt" w:hAnsi="Bierstadt"/>
          <w:sz w:val="20"/>
          <w:szCs w:val="20"/>
        </w:rPr>
        <w:t xml:space="preserve">n advocate’s </w:t>
      </w:r>
      <w:r w:rsidR="001A2AF8" w:rsidRPr="007C68D8">
        <w:rPr>
          <w:rFonts w:ascii="Bierstadt" w:hAnsi="Bierstadt"/>
          <w:sz w:val="20"/>
          <w:szCs w:val="20"/>
        </w:rPr>
        <w:t xml:space="preserve">role is to </w:t>
      </w:r>
      <w:r w:rsidRPr="007C68D8">
        <w:rPr>
          <w:rFonts w:ascii="Bierstadt" w:hAnsi="Bierstadt"/>
          <w:sz w:val="20"/>
          <w:szCs w:val="20"/>
        </w:rPr>
        <w:t xml:space="preserve">help present </w:t>
      </w:r>
      <w:r w:rsidR="000653EC" w:rsidRPr="007C68D8">
        <w:rPr>
          <w:rFonts w:ascii="Bierstadt" w:hAnsi="Bierstadt"/>
          <w:sz w:val="20"/>
          <w:szCs w:val="20"/>
        </w:rPr>
        <w:t>the Charged Person’s evidence</w:t>
      </w:r>
      <w:r w:rsidR="00B17691" w:rsidRPr="007C68D8">
        <w:rPr>
          <w:rFonts w:ascii="Bierstadt" w:hAnsi="Bierstadt"/>
          <w:sz w:val="20"/>
          <w:szCs w:val="20"/>
        </w:rPr>
        <w:t>, including witnesses,</w:t>
      </w:r>
      <w:r w:rsidR="000653EC" w:rsidRPr="007C68D8">
        <w:rPr>
          <w:rFonts w:ascii="Bierstadt" w:hAnsi="Bierstadt"/>
          <w:sz w:val="20"/>
          <w:szCs w:val="20"/>
        </w:rPr>
        <w:t xml:space="preserve"> </w:t>
      </w:r>
      <w:r w:rsidR="001A2AF8" w:rsidRPr="007C68D8">
        <w:rPr>
          <w:rFonts w:ascii="Bierstadt" w:hAnsi="Bierstadt"/>
          <w:sz w:val="20"/>
          <w:szCs w:val="20"/>
        </w:rPr>
        <w:t xml:space="preserve">and </w:t>
      </w:r>
      <w:r w:rsidR="00CF1F6A" w:rsidRPr="007C68D8">
        <w:rPr>
          <w:rFonts w:ascii="Bierstadt" w:hAnsi="Bierstadt"/>
          <w:sz w:val="20"/>
          <w:szCs w:val="20"/>
        </w:rPr>
        <w:t>cross-examine</w:t>
      </w:r>
      <w:r w:rsidR="00386E16">
        <w:rPr>
          <w:rFonts w:ascii="Bierstadt" w:hAnsi="Bierstadt"/>
          <w:sz w:val="20"/>
          <w:szCs w:val="20"/>
        </w:rPr>
        <w:t xml:space="preserve"> any</w:t>
      </w:r>
      <w:r w:rsidR="00B17691" w:rsidRPr="007C68D8">
        <w:rPr>
          <w:rFonts w:ascii="Bierstadt" w:hAnsi="Bierstadt"/>
          <w:sz w:val="20"/>
          <w:szCs w:val="20"/>
        </w:rPr>
        <w:t xml:space="preserve"> witnesses</w:t>
      </w:r>
      <w:r w:rsidR="00F2192A" w:rsidRPr="007C68D8">
        <w:rPr>
          <w:rFonts w:ascii="Bierstadt" w:hAnsi="Bierstadt"/>
          <w:sz w:val="20"/>
          <w:szCs w:val="20"/>
        </w:rPr>
        <w:t xml:space="preserve"> relied upon by the Controlling Body.</w:t>
      </w:r>
      <w:r w:rsidR="00A77AD4" w:rsidRPr="007C68D8">
        <w:rPr>
          <w:rFonts w:ascii="Bierstadt" w:hAnsi="Bierstadt"/>
          <w:sz w:val="20"/>
          <w:szCs w:val="20"/>
        </w:rPr>
        <w:t xml:space="preserve"> </w:t>
      </w:r>
      <w:r w:rsidR="00212B63">
        <w:rPr>
          <w:rFonts w:ascii="Bierstadt" w:hAnsi="Bierstadt"/>
          <w:sz w:val="20"/>
          <w:szCs w:val="20"/>
        </w:rPr>
        <w:t>A</w:t>
      </w:r>
      <w:r w:rsidR="00A77AD4" w:rsidRPr="007C68D8">
        <w:rPr>
          <w:rFonts w:ascii="Bierstadt" w:hAnsi="Bierstadt"/>
          <w:sz w:val="20"/>
          <w:szCs w:val="20"/>
        </w:rPr>
        <w:t xml:space="preserve"> Charged Person </w:t>
      </w:r>
      <w:r w:rsidR="00C90229" w:rsidRPr="007C68D8">
        <w:rPr>
          <w:rFonts w:ascii="Bierstadt" w:hAnsi="Bierstadt"/>
          <w:sz w:val="20"/>
          <w:szCs w:val="20"/>
        </w:rPr>
        <w:t xml:space="preserve">may act as their own </w:t>
      </w:r>
      <w:r w:rsidR="008728AF">
        <w:rPr>
          <w:rFonts w:ascii="Bierstadt" w:hAnsi="Bierstadt"/>
          <w:sz w:val="20"/>
          <w:szCs w:val="20"/>
        </w:rPr>
        <w:t>advocate</w:t>
      </w:r>
      <w:r w:rsidR="00212B63">
        <w:rPr>
          <w:rFonts w:ascii="Bierstadt" w:hAnsi="Bierstadt"/>
          <w:sz w:val="20"/>
          <w:szCs w:val="20"/>
        </w:rPr>
        <w:t xml:space="preserve">, </w:t>
      </w:r>
      <w:r w:rsidR="00386E16" w:rsidRPr="00386E16">
        <w:rPr>
          <w:rFonts w:ascii="Bierstadt" w:hAnsi="Bierstadt"/>
          <w:sz w:val="20"/>
          <w:szCs w:val="20"/>
        </w:rPr>
        <w:t>unless they are under the age of eighteen, in which case, the Charged Person must be represented by a person who is not their legal guardian</w:t>
      </w:r>
      <w:r w:rsidR="00386E16">
        <w:rPr>
          <w:rFonts w:ascii="Bierstadt" w:hAnsi="Bierstadt"/>
          <w:sz w:val="20"/>
          <w:szCs w:val="20"/>
        </w:rPr>
        <w:t>.</w:t>
      </w: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2410"/>
        <w:gridCol w:w="2980"/>
      </w:tblGrid>
      <w:tr w:rsidR="006B25B4" w14:paraId="61DD006D" w14:textId="77777777" w:rsidTr="007B02A6">
        <w:tc>
          <w:tcPr>
            <w:tcW w:w="2127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4FC57E4" w14:textId="02797ACE" w:rsidR="006B25B4" w:rsidRPr="00A62DA6" w:rsidRDefault="00C11A8F" w:rsidP="00D11C4D">
            <w:pPr>
              <w:pStyle w:val="FormFieldHeading"/>
            </w:pPr>
            <w:r>
              <w:t>Representative</w:t>
            </w:r>
            <w:r w:rsidR="006B25B4">
              <w:t xml:space="preserve"> name</w:t>
            </w:r>
          </w:p>
        </w:tc>
        <w:tc>
          <w:tcPr>
            <w:tcW w:w="31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C4818B" w14:textId="77777777" w:rsidR="006B25B4" w:rsidRPr="004C09B4" w:rsidRDefault="006B25B4" w:rsidP="00D11C4D">
            <w:pPr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30AAA8C8" w14:textId="36A6C18A" w:rsidR="006B25B4" w:rsidRPr="00591FDD" w:rsidRDefault="008F056A" w:rsidP="00D11C4D">
            <w:pPr>
              <w:pStyle w:val="FormFieldHeading"/>
            </w:pPr>
            <w:r>
              <w:t>Club</w:t>
            </w:r>
            <w:r w:rsidR="006B25B4">
              <w:t xml:space="preserve"> </w:t>
            </w:r>
            <w:r w:rsidR="002D3208">
              <w:t>Role</w:t>
            </w:r>
            <w:r>
              <w:t xml:space="preserve"> or Occupation</w:t>
            </w:r>
          </w:p>
        </w:tc>
        <w:tc>
          <w:tcPr>
            <w:tcW w:w="298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19E117" w14:textId="77777777" w:rsidR="006B25B4" w:rsidRPr="004C09B4" w:rsidRDefault="006B25B4" w:rsidP="00D11C4D">
            <w:pPr>
              <w:rPr>
                <w:rFonts w:ascii="Aptos" w:hAnsi="Aptos"/>
              </w:rPr>
            </w:pPr>
          </w:p>
        </w:tc>
      </w:tr>
      <w:tr w:rsidR="008F056A" w14:paraId="053C99C5" w14:textId="77777777" w:rsidTr="007B02A6">
        <w:tc>
          <w:tcPr>
            <w:tcW w:w="2127" w:type="dxa"/>
            <w:tcBorders>
              <w:top w:val="single" w:sz="12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1C4C62D" w14:textId="734A3E64" w:rsidR="008F056A" w:rsidRDefault="0017794A" w:rsidP="00D11C4D">
            <w:pPr>
              <w:pStyle w:val="FormFieldHeading"/>
            </w:pPr>
            <w:r>
              <w:t>Representative</w:t>
            </w:r>
            <w:r w:rsidR="008F056A">
              <w:t xml:space="preserve"> email</w:t>
            </w:r>
          </w:p>
        </w:tc>
        <w:tc>
          <w:tcPr>
            <w:tcW w:w="31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F391BB" w14:textId="77777777" w:rsidR="008F056A" w:rsidRPr="004C09B4" w:rsidRDefault="008F056A" w:rsidP="00D11C4D">
            <w:pPr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0F2A5D32" w14:textId="5BEE447B" w:rsidR="008F056A" w:rsidRDefault="0017794A" w:rsidP="00D11C4D">
            <w:pPr>
              <w:pStyle w:val="FormFieldHeading"/>
            </w:pPr>
            <w:r>
              <w:t>Representative</w:t>
            </w:r>
            <w:r w:rsidR="00D32412">
              <w:t xml:space="preserve"> Phone</w:t>
            </w:r>
          </w:p>
        </w:tc>
        <w:tc>
          <w:tcPr>
            <w:tcW w:w="298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7460BB9" w14:textId="77777777" w:rsidR="008F056A" w:rsidRPr="004C09B4" w:rsidRDefault="008F056A" w:rsidP="00D11C4D">
            <w:pPr>
              <w:rPr>
                <w:rFonts w:ascii="Aptos" w:hAnsi="Aptos"/>
              </w:rPr>
            </w:pPr>
          </w:p>
        </w:tc>
      </w:tr>
    </w:tbl>
    <w:p w14:paraId="2B4CA3A7" w14:textId="77777777" w:rsidR="003C702E" w:rsidRPr="003C702E" w:rsidRDefault="003C702E" w:rsidP="003C702E">
      <w:pPr>
        <w:pStyle w:val="Heading3"/>
        <w:spacing w:before="0"/>
        <w:rPr>
          <w:rFonts w:ascii="Aptos" w:hAnsi="Aptos"/>
          <w:b/>
          <w:bCs/>
          <w:sz w:val="20"/>
          <w:szCs w:val="20"/>
        </w:rPr>
      </w:pPr>
    </w:p>
    <w:tbl>
      <w:tblPr>
        <w:tblStyle w:val="TableGrid1"/>
        <w:tblW w:w="10773" w:type="dxa"/>
        <w:tblInd w:w="-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522"/>
      </w:tblGrid>
      <w:tr w:rsidR="003C702E" w:rsidRPr="00F02FE0" w14:paraId="5A483BE9" w14:textId="77777777" w:rsidTr="00D11C4D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19DC020" w14:textId="211B6189" w:rsidR="003C702E" w:rsidRPr="00F02FE0" w:rsidRDefault="003C702E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522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BE06325" w14:textId="49022F85" w:rsidR="003C702E" w:rsidRPr="00F72DAE" w:rsidRDefault="003C702E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Charged Person Details</w:t>
            </w:r>
          </w:p>
        </w:tc>
      </w:tr>
    </w:tbl>
    <w:p w14:paraId="78DA02CD" w14:textId="79D88BCC" w:rsidR="00064690" w:rsidRPr="00625B84" w:rsidRDefault="00064690" w:rsidP="00625B84">
      <w:pPr>
        <w:spacing w:after="0"/>
        <w:rPr>
          <w:rFonts w:ascii="Bierstadt" w:hAnsi="Bierstadt"/>
          <w:sz w:val="6"/>
          <w:szCs w:val="6"/>
        </w:rPr>
      </w:pP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410"/>
        <w:gridCol w:w="2980"/>
      </w:tblGrid>
      <w:tr w:rsidR="0020283A" w14:paraId="6C34B5D0" w14:textId="77777777" w:rsidTr="00D04DA1">
        <w:tc>
          <w:tcPr>
            <w:tcW w:w="1843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C9B5C30" w14:textId="60553E8E" w:rsidR="0020283A" w:rsidRPr="00A62DA6" w:rsidRDefault="002C3EBD" w:rsidP="00D11C4D">
            <w:pPr>
              <w:pStyle w:val="FormFieldHeading"/>
            </w:pPr>
            <w:r>
              <w:t>N</w:t>
            </w:r>
            <w:r w:rsidR="0020283A">
              <w:t>ame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2C9E77" w14:textId="77777777" w:rsidR="0020283A" w:rsidRPr="004C09B4" w:rsidRDefault="0020283A" w:rsidP="00D11C4D">
            <w:pPr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DC80CFB" w14:textId="67763315" w:rsidR="00131A46" w:rsidRPr="00591FDD" w:rsidRDefault="005E7360" w:rsidP="00D11C4D">
            <w:pPr>
              <w:pStyle w:val="FormFieldHeading"/>
            </w:pPr>
            <w:r>
              <w:t>Club</w:t>
            </w:r>
          </w:p>
        </w:tc>
        <w:tc>
          <w:tcPr>
            <w:tcW w:w="298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A6B32D" w14:textId="77777777" w:rsidR="0020283A" w:rsidRPr="004C09B4" w:rsidRDefault="0020283A" w:rsidP="00D11C4D">
            <w:pPr>
              <w:rPr>
                <w:rFonts w:ascii="Aptos" w:hAnsi="Aptos"/>
              </w:rPr>
            </w:pPr>
          </w:p>
        </w:tc>
      </w:tr>
      <w:tr w:rsidR="004F04D0" w14:paraId="28E9E94C" w14:textId="77777777" w:rsidTr="00D04DA1">
        <w:tc>
          <w:tcPr>
            <w:tcW w:w="1843" w:type="dxa"/>
            <w:tcBorders>
              <w:top w:val="single" w:sz="12" w:space="0" w:color="FFFFFF" w:themeColor="background1"/>
              <w:left w:val="nil"/>
              <w:bottom w:val="single" w:sz="4" w:space="0" w:color="E2E2E2"/>
              <w:right w:val="single" w:sz="4" w:space="0" w:color="B4C6E7" w:themeColor="accent1" w:themeTint="66"/>
            </w:tcBorders>
            <w:shd w:val="clear" w:color="auto" w:fill="E2E2E2"/>
          </w:tcPr>
          <w:p w14:paraId="7209C651" w14:textId="7B210BD6" w:rsidR="004F04D0" w:rsidRDefault="004F04D0" w:rsidP="00D11C4D">
            <w:pPr>
              <w:pStyle w:val="FormFieldHeading"/>
            </w:pPr>
            <w:r>
              <w:t>Email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0A0975" w14:textId="77777777" w:rsidR="004F04D0" w:rsidRPr="004C09B4" w:rsidRDefault="004F04D0" w:rsidP="00D11C4D">
            <w:pPr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single" w:sz="4" w:space="0" w:color="E2E2E2"/>
              <w:right w:val="single" w:sz="4" w:space="0" w:color="B4C6E7" w:themeColor="accent1" w:themeTint="66"/>
            </w:tcBorders>
            <w:shd w:val="clear" w:color="auto" w:fill="E2E2E2"/>
          </w:tcPr>
          <w:p w14:paraId="2819CD69" w14:textId="258A11E4" w:rsidR="004F04D0" w:rsidRDefault="005E7360" w:rsidP="00D11C4D">
            <w:pPr>
              <w:pStyle w:val="FormFieldHeading"/>
            </w:pPr>
            <w:r>
              <w:t>Phone</w:t>
            </w:r>
          </w:p>
        </w:tc>
        <w:tc>
          <w:tcPr>
            <w:tcW w:w="298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E9EB06" w14:textId="77777777" w:rsidR="004F04D0" w:rsidRPr="004C09B4" w:rsidRDefault="004F04D0" w:rsidP="00D11C4D">
            <w:pPr>
              <w:rPr>
                <w:rFonts w:ascii="Aptos" w:hAnsi="Aptos"/>
              </w:rPr>
            </w:pPr>
          </w:p>
        </w:tc>
      </w:tr>
    </w:tbl>
    <w:p w14:paraId="43A5A42E" w14:textId="77777777" w:rsidR="003A0A03" w:rsidRPr="007216FD" w:rsidRDefault="003A0A03" w:rsidP="007216FD">
      <w:pPr>
        <w:spacing w:after="0"/>
        <w:rPr>
          <w:rFonts w:ascii="Bierstadt" w:hAnsi="Bierstadt"/>
          <w:sz w:val="6"/>
          <w:szCs w:val="6"/>
        </w:rPr>
      </w:pP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992"/>
        <w:gridCol w:w="567"/>
        <w:gridCol w:w="851"/>
        <w:gridCol w:w="570"/>
      </w:tblGrid>
      <w:tr w:rsidR="00835D9B" w14:paraId="6DF78174" w14:textId="77777777" w:rsidTr="008F6E9B"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8851FF6" w14:textId="17CAFC5A" w:rsidR="00835D9B" w:rsidRDefault="00835D9B" w:rsidP="00835D9B">
            <w:pPr>
              <w:pStyle w:val="FormFieldHeading"/>
            </w:pPr>
            <w:r w:rsidRPr="00CB0627">
              <w:t>Is the Charged Person intending to give evidence at the Tribunal Hearing</w:t>
            </w:r>
            <w:r w:rsidRPr="00C8552E">
              <w:t>?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/>
          </w:tcPr>
          <w:p w14:paraId="3069C754" w14:textId="7689CC10" w:rsidR="00835D9B" w:rsidRPr="00835D9B" w:rsidRDefault="00835D9B" w:rsidP="00835D9B">
            <w:pPr>
              <w:pStyle w:val="FormFieldHeading"/>
            </w:pPr>
            <w:r w:rsidRPr="00835D9B">
              <w:t>Yes</w:t>
            </w:r>
          </w:p>
        </w:tc>
        <w:sdt>
          <w:sdtPr>
            <w:rPr>
              <w:rFonts w:ascii="MS Gothic" w:eastAsia="MS Gothic" w:hAnsi="MS Gothic"/>
            </w:rPr>
            <w:id w:val="196893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510A027" w14:textId="310B8795" w:rsidR="00835D9B" w:rsidRPr="00E51E81" w:rsidRDefault="00B4623A" w:rsidP="00E51E81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/>
          </w:tcPr>
          <w:p w14:paraId="49DCF2AD" w14:textId="28500C68" w:rsidR="00835D9B" w:rsidRPr="004C09B4" w:rsidRDefault="00835D9B" w:rsidP="00835D9B">
            <w:pPr>
              <w:pStyle w:val="FormFieldHeading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MS Gothic" w:eastAsia="MS Gothic" w:hAnsi="MS Gothic"/>
            </w:rPr>
            <w:id w:val="146716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6282A9D" w14:textId="0684FC47" w:rsidR="00835D9B" w:rsidRPr="00E51E81" w:rsidRDefault="00B4623A" w:rsidP="00E51E81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2A55" w14:paraId="425D74A1" w14:textId="77777777" w:rsidTr="005068B3">
        <w:trPr>
          <w:trHeight w:val="3278"/>
        </w:trPr>
        <w:tc>
          <w:tcPr>
            <w:tcW w:w="1843" w:type="dxa"/>
            <w:tcBorders>
              <w:top w:val="single" w:sz="12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6C80CC7" w14:textId="08362BBA" w:rsidR="00D92A55" w:rsidRDefault="00E51E81" w:rsidP="00846036">
            <w:pPr>
              <w:pStyle w:val="FormFieldHeading"/>
            </w:pPr>
            <w:r>
              <w:t xml:space="preserve">If “Yes” to </w:t>
            </w:r>
            <w:r w:rsidR="00785FF5">
              <w:t xml:space="preserve">the </w:t>
            </w:r>
            <w:r w:rsidR="00846036">
              <w:t xml:space="preserve">previous question, provide a </w:t>
            </w:r>
            <w:r w:rsidR="00D92A55" w:rsidRPr="00846036">
              <w:rPr>
                <w:i/>
                <w:iCs/>
              </w:rPr>
              <w:t>Summary of Substance of Evidence</w:t>
            </w:r>
            <w:r w:rsidR="00785FF5">
              <w:rPr>
                <w:i/>
                <w:iCs/>
              </w:rPr>
              <w:t xml:space="preserve"> </w:t>
            </w:r>
            <w:r w:rsidR="00785FF5" w:rsidRPr="00785FF5">
              <w:t>of the Charged Person</w:t>
            </w:r>
            <w:r w:rsidR="00D92A55">
              <w:t>:</w:t>
            </w:r>
          </w:p>
          <w:p w14:paraId="039F060A" w14:textId="77777777" w:rsidR="00D92A55" w:rsidRPr="00E7662C" w:rsidRDefault="00D92A55" w:rsidP="00D11C4D">
            <w:pPr>
              <w:pStyle w:val="FormFieldHeading"/>
              <w:rPr>
                <w:sz w:val="16"/>
                <w:szCs w:val="16"/>
              </w:rPr>
            </w:pPr>
            <w:r w:rsidRPr="00E7662C">
              <w:rPr>
                <w:sz w:val="16"/>
                <w:szCs w:val="16"/>
              </w:rPr>
              <w:t>(or attach Statement)</w:t>
            </w:r>
          </w:p>
        </w:tc>
        <w:tc>
          <w:tcPr>
            <w:tcW w:w="879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B755A6" w14:textId="77777777" w:rsidR="00D92A55" w:rsidRPr="004C09B4" w:rsidRDefault="00D92A55" w:rsidP="00D11C4D">
            <w:pPr>
              <w:rPr>
                <w:rFonts w:ascii="Aptos" w:hAnsi="Aptos"/>
              </w:rPr>
            </w:pPr>
          </w:p>
        </w:tc>
      </w:tr>
    </w:tbl>
    <w:p w14:paraId="26A92E95" w14:textId="77777777" w:rsidR="00DD13D9" w:rsidRDefault="00DD13D9" w:rsidP="00DD13D9"/>
    <w:tbl>
      <w:tblPr>
        <w:tblStyle w:val="TableGrid1"/>
        <w:tblW w:w="10773" w:type="dxa"/>
        <w:tblInd w:w="-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522"/>
      </w:tblGrid>
      <w:tr w:rsidR="006C5693" w:rsidRPr="00F02FE0" w14:paraId="76922915" w14:textId="77777777" w:rsidTr="00D11C4D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C8EE2DA" w14:textId="69F947F3" w:rsidR="006C5693" w:rsidRPr="00F02FE0" w:rsidRDefault="006C5693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522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0A1B464" w14:textId="1DB3FB9B" w:rsidR="006C5693" w:rsidRPr="00F72DAE" w:rsidRDefault="00305A8A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Reason for Hearing</w:t>
            </w:r>
          </w:p>
        </w:tc>
      </w:tr>
    </w:tbl>
    <w:p w14:paraId="125E81B9" w14:textId="77777777" w:rsidR="00970ACC" w:rsidRPr="00625B84" w:rsidRDefault="00970ACC" w:rsidP="00970ACC">
      <w:pPr>
        <w:spacing w:after="0"/>
        <w:rPr>
          <w:rFonts w:ascii="Bierstadt" w:hAnsi="Bierstadt"/>
          <w:sz w:val="6"/>
          <w:szCs w:val="6"/>
        </w:rPr>
      </w:pP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567"/>
        <w:gridCol w:w="3402"/>
        <w:gridCol w:w="570"/>
      </w:tblGrid>
      <w:tr w:rsidR="00F10A29" w14:paraId="0D2BDF39" w14:textId="77777777" w:rsidTr="00F921BF"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E2E2E2"/>
          </w:tcPr>
          <w:p w14:paraId="359A8917" w14:textId="5A180616" w:rsidR="00F10A29" w:rsidRDefault="0022221A" w:rsidP="00F10A29">
            <w:pPr>
              <w:pStyle w:val="FormFieldHeading"/>
            </w:pPr>
            <w:r>
              <w:t>Matter</w:t>
            </w:r>
            <w:r w:rsidR="00F10A29">
              <w:t xml:space="preserve"> Type</w:t>
            </w:r>
          </w:p>
        </w:tc>
        <w:tc>
          <w:tcPr>
            <w:tcW w:w="4111" w:type="dxa"/>
            <w:tcBorders>
              <w:top w:val="nil"/>
              <w:left w:val="single" w:sz="12" w:space="0" w:color="FFFFFF" w:themeColor="background1"/>
              <w:bottom w:val="nil"/>
              <w:right w:val="single" w:sz="6" w:space="0" w:color="B4C6E7" w:themeColor="accent1" w:themeTint="66"/>
            </w:tcBorders>
            <w:shd w:val="clear" w:color="auto" w:fill="F2F2F2"/>
          </w:tcPr>
          <w:p w14:paraId="0489FF11" w14:textId="14CDEB00" w:rsidR="00F10A29" w:rsidRDefault="00B0471D" w:rsidP="00F10A29">
            <w:pPr>
              <w:pStyle w:val="FormFieldHeading"/>
            </w:pPr>
            <w:r>
              <w:t>Reportable Offence (</w:t>
            </w:r>
            <w:r w:rsidRPr="0022221A">
              <w:rPr>
                <w:i/>
                <w:iCs/>
              </w:rPr>
              <w:t>Notice of Charge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</w:rPr>
            <w:id w:val="-52294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3D0ADC22" w14:textId="1C2B76FE" w:rsidR="00F10A29" w:rsidRPr="00B4623A" w:rsidRDefault="00F10A29" w:rsidP="00F10A29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single" w:sz="6" w:space="0" w:color="B4C6E7" w:themeColor="accent1" w:themeTint="66"/>
              <w:bottom w:val="nil"/>
              <w:right w:val="single" w:sz="6" w:space="0" w:color="B4C6E7" w:themeColor="accent1" w:themeTint="66"/>
            </w:tcBorders>
            <w:shd w:val="clear" w:color="auto" w:fill="F2F2F2"/>
          </w:tcPr>
          <w:p w14:paraId="64ABDD97" w14:textId="353D896D" w:rsidR="00F10A29" w:rsidRPr="00B0471D" w:rsidRDefault="00B0471D" w:rsidP="00F10A29">
            <w:pPr>
              <w:pStyle w:val="FormFieldHeading"/>
            </w:pPr>
            <w:r>
              <w:t>Policy Breach (</w:t>
            </w:r>
            <w:r w:rsidRPr="0022221A">
              <w:rPr>
                <w:i/>
                <w:iCs/>
              </w:rPr>
              <w:t>Notice of Breach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</w:rPr>
            <w:id w:val="-67797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3060D082" w14:textId="39241A86" w:rsidR="00F10A29" w:rsidRPr="00B4623A" w:rsidRDefault="00F10A29" w:rsidP="00F10A29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D7B2F4" w14:textId="77777777" w:rsidR="00AF095C" w:rsidRPr="00AF095C" w:rsidRDefault="00AF095C" w:rsidP="00AF095C">
      <w:pPr>
        <w:spacing w:after="0"/>
        <w:rPr>
          <w:rFonts w:ascii="Bierstadt" w:hAnsi="Bierstadt"/>
          <w:sz w:val="6"/>
          <w:szCs w:val="6"/>
        </w:rPr>
      </w:pP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567"/>
        <w:gridCol w:w="3402"/>
        <w:gridCol w:w="570"/>
      </w:tblGrid>
      <w:tr w:rsidR="001E5377" w14:paraId="265F8694" w14:textId="77777777" w:rsidTr="00F921BF"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E2E2E2"/>
          </w:tcPr>
          <w:p w14:paraId="1B66CA1A" w14:textId="73F2E5A5" w:rsidR="00F87F07" w:rsidRPr="00A62DA6" w:rsidRDefault="001E5377" w:rsidP="00F87F07">
            <w:pPr>
              <w:pStyle w:val="FormFieldHeading"/>
            </w:pPr>
            <w:r>
              <w:t>Reason for Hearing</w:t>
            </w:r>
          </w:p>
        </w:tc>
        <w:tc>
          <w:tcPr>
            <w:tcW w:w="4111" w:type="dxa"/>
            <w:tcBorders>
              <w:top w:val="nil"/>
              <w:left w:val="single" w:sz="12" w:space="0" w:color="FFFFFF" w:themeColor="background1"/>
              <w:bottom w:val="nil"/>
              <w:right w:val="single" w:sz="6" w:space="0" w:color="B4C6E7" w:themeColor="accent1" w:themeTint="66"/>
            </w:tcBorders>
            <w:shd w:val="clear" w:color="auto" w:fill="F2F2F2"/>
          </w:tcPr>
          <w:p w14:paraId="4EA35166" w14:textId="113F4276" w:rsidR="001E5377" w:rsidRPr="00A62DA6" w:rsidRDefault="00B0471D" w:rsidP="00D11C4D">
            <w:pPr>
              <w:pStyle w:val="FormFieldHeading"/>
            </w:pPr>
            <w:r>
              <w:t xml:space="preserve">Direct Tribunal Referral by Controlling Body </w:t>
            </w:r>
          </w:p>
        </w:tc>
        <w:sdt>
          <w:sdtPr>
            <w:rPr>
              <w:rFonts w:ascii="MS Gothic" w:eastAsia="MS Gothic" w:hAnsi="MS Gothic"/>
            </w:rPr>
            <w:id w:val="-156223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6A76A2EC" w14:textId="0F4576A8" w:rsidR="001E5377" w:rsidRPr="00B4623A" w:rsidRDefault="001E5377" w:rsidP="00B4623A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single" w:sz="6" w:space="0" w:color="B4C6E7" w:themeColor="accent1" w:themeTint="66"/>
              <w:bottom w:val="nil"/>
              <w:right w:val="single" w:sz="6" w:space="0" w:color="B4C6E7" w:themeColor="accent1" w:themeTint="66"/>
            </w:tcBorders>
            <w:shd w:val="clear" w:color="auto" w:fill="F2F2F2"/>
          </w:tcPr>
          <w:p w14:paraId="64553503" w14:textId="74454B70" w:rsidR="001E5377" w:rsidRPr="00591FDD" w:rsidRDefault="00B0471D" w:rsidP="00D11C4D">
            <w:pPr>
              <w:pStyle w:val="FormFieldHeading"/>
            </w:pPr>
            <w:r>
              <w:t>Charged Person contesting Notice</w:t>
            </w:r>
          </w:p>
        </w:tc>
        <w:sdt>
          <w:sdtPr>
            <w:rPr>
              <w:rFonts w:ascii="MS Gothic" w:eastAsia="MS Gothic" w:hAnsi="MS Gothic"/>
            </w:rPr>
            <w:id w:val="-22837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33DFA8E7" w14:textId="167F7DBB" w:rsidR="001E5377" w:rsidRPr="00B4623A" w:rsidRDefault="001E5377" w:rsidP="00B4623A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A0B81B" w14:textId="77777777" w:rsidR="00795391" w:rsidRPr="002405B4" w:rsidRDefault="00795391" w:rsidP="00795391">
      <w:pPr>
        <w:spacing w:after="0"/>
        <w:rPr>
          <w:rFonts w:ascii="Aptos" w:hAnsi="Aptos"/>
          <w:sz w:val="20"/>
          <w:szCs w:val="20"/>
        </w:rPr>
      </w:pPr>
    </w:p>
    <w:tbl>
      <w:tblPr>
        <w:tblStyle w:val="TableGrid1"/>
        <w:tblW w:w="10773" w:type="dxa"/>
        <w:tblInd w:w="-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522"/>
      </w:tblGrid>
      <w:tr w:rsidR="00182B5E" w:rsidRPr="00F02FE0" w14:paraId="66C0F5A8" w14:textId="77777777" w:rsidTr="00D11C4D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B96A5CC" w14:textId="1A1FC8F9" w:rsidR="00182B5E" w:rsidRPr="00F02FE0" w:rsidRDefault="00182B5E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522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D635501" w14:textId="1CC8307E" w:rsidR="00182B5E" w:rsidRPr="00F72DAE" w:rsidRDefault="00182B5E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Charged Person Plea</w:t>
            </w:r>
          </w:p>
        </w:tc>
      </w:tr>
    </w:tbl>
    <w:p w14:paraId="13C58547" w14:textId="77777777" w:rsidR="00182B5E" w:rsidRPr="00AF095C" w:rsidRDefault="00182B5E" w:rsidP="00795391">
      <w:pPr>
        <w:spacing w:after="0"/>
        <w:rPr>
          <w:rFonts w:ascii="Bierstadt" w:hAnsi="Bierstadt"/>
          <w:sz w:val="6"/>
          <w:szCs w:val="6"/>
        </w:rPr>
      </w:pP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7513"/>
        <w:gridCol w:w="570"/>
      </w:tblGrid>
      <w:tr w:rsidR="00837652" w14:paraId="471AFA55" w14:textId="77777777" w:rsidTr="00FB33B7">
        <w:tc>
          <w:tcPr>
            <w:tcW w:w="1985" w:type="dxa"/>
            <w:vMerge w:val="restart"/>
            <w:tcBorders>
              <w:top w:val="nil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2E2E2"/>
          </w:tcPr>
          <w:p w14:paraId="7BC3C609" w14:textId="34D3963B" w:rsidR="00837652" w:rsidRPr="00EE0636" w:rsidRDefault="00837652" w:rsidP="00D11C4D">
            <w:pPr>
              <w:pStyle w:val="FormFieldHeading"/>
            </w:pPr>
            <w:r>
              <w:t xml:space="preserve">Where it is a </w:t>
            </w:r>
            <w:r w:rsidRPr="006E1BD4">
              <w:rPr>
                <w:b/>
                <w:bCs/>
              </w:rPr>
              <w:t>Direct Tribunal Referral</w:t>
            </w:r>
            <w:r>
              <w:t xml:space="preserve"> by the Controlling Body</w:t>
            </w:r>
            <w:r w:rsidR="00DE4B77">
              <w:t>,</w:t>
            </w:r>
            <w:r>
              <w:t xml:space="preserve"> select </w:t>
            </w:r>
            <w:r w:rsidRPr="00B057F9">
              <w:rPr>
                <w:b/>
                <w:bCs/>
              </w:rPr>
              <w:t>1</w:t>
            </w:r>
            <w:r>
              <w:rPr>
                <w:b/>
                <w:bCs/>
              </w:rPr>
              <w:t>, 2</w:t>
            </w:r>
            <w:r>
              <w:t xml:space="preserve"> or </w:t>
            </w:r>
            <w:r>
              <w:rPr>
                <w:b/>
                <w:bCs/>
              </w:rPr>
              <w:t>3</w:t>
            </w:r>
            <w:r>
              <w:t xml:space="preserve"> from this section</w:t>
            </w:r>
          </w:p>
        </w:tc>
        <w:tc>
          <w:tcPr>
            <w:tcW w:w="567" w:type="dxa"/>
            <w:tcBorders>
              <w:top w:val="single" w:sz="4" w:space="0" w:color="E2E2E2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20914C7F" w14:textId="77777777" w:rsidR="00837652" w:rsidRDefault="00837652" w:rsidP="00DA2487">
            <w:pPr>
              <w:pStyle w:val="FormFieldHeading"/>
              <w:jc w:val="center"/>
            </w:pPr>
            <w:r>
              <w:t>1</w:t>
            </w:r>
          </w:p>
        </w:tc>
        <w:tc>
          <w:tcPr>
            <w:tcW w:w="7513" w:type="dxa"/>
            <w:tcBorders>
              <w:top w:val="single" w:sz="4" w:space="0" w:color="E2E2E2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B4C6E7" w:themeColor="accent1" w:themeTint="66"/>
            </w:tcBorders>
            <w:shd w:val="clear" w:color="auto" w:fill="F2F2F2"/>
          </w:tcPr>
          <w:p w14:paraId="0130561E" w14:textId="77777777" w:rsidR="00837652" w:rsidRDefault="00837652" w:rsidP="00D11C4D">
            <w:pPr>
              <w:pStyle w:val="FormFieldHeading"/>
            </w:pPr>
            <w:r>
              <w:t xml:space="preserve">I plead </w:t>
            </w:r>
            <w:proofErr w:type="gramStart"/>
            <w:r>
              <w:t>not-guilty</w:t>
            </w:r>
            <w:proofErr w:type="gramEnd"/>
            <w:r>
              <w:t xml:space="preserve"> to committing the offence</w:t>
            </w:r>
          </w:p>
        </w:tc>
        <w:sdt>
          <w:sdtPr>
            <w:rPr>
              <w:rFonts w:ascii="MS Gothic" w:eastAsia="MS Gothic" w:hAnsi="MS Gothic"/>
            </w:rPr>
            <w:id w:val="139993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3664764B" w14:textId="77777777" w:rsidR="00837652" w:rsidRPr="00B4623A" w:rsidRDefault="00837652" w:rsidP="00D11C4D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7652" w14:paraId="6A581C48" w14:textId="77777777" w:rsidTr="00FB33B7">
        <w:tc>
          <w:tcPr>
            <w:tcW w:w="1985" w:type="dxa"/>
            <w:vMerge/>
            <w:tcBorders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2E2E2"/>
          </w:tcPr>
          <w:p w14:paraId="71026113" w14:textId="77777777" w:rsidR="00837652" w:rsidRDefault="00837652" w:rsidP="00D11C4D">
            <w:pPr>
              <w:pStyle w:val="FormFieldHeading"/>
            </w:pPr>
          </w:p>
        </w:tc>
        <w:tc>
          <w:tcPr>
            <w:tcW w:w="56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0352F9B6" w14:textId="77777777" w:rsidR="00837652" w:rsidRDefault="00837652" w:rsidP="00DA2487">
            <w:pPr>
              <w:pStyle w:val="FormFieldHeading"/>
              <w:jc w:val="center"/>
            </w:pPr>
            <w:r>
              <w:t>2</w:t>
            </w:r>
          </w:p>
        </w:tc>
        <w:tc>
          <w:tcPr>
            <w:tcW w:w="751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B4C6E7" w:themeColor="accent1" w:themeTint="66"/>
            </w:tcBorders>
            <w:shd w:val="clear" w:color="auto" w:fill="F2F2F2"/>
          </w:tcPr>
          <w:p w14:paraId="21426C7F" w14:textId="77777777" w:rsidR="00837652" w:rsidRDefault="00837652" w:rsidP="00D11C4D">
            <w:pPr>
              <w:pStyle w:val="FormFieldHeading"/>
            </w:pPr>
            <w:r>
              <w:t>I believe the offence for which I have been charged should be a different offence</w:t>
            </w:r>
          </w:p>
        </w:tc>
        <w:sdt>
          <w:sdtPr>
            <w:rPr>
              <w:rFonts w:ascii="MS Gothic" w:eastAsia="MS Gothic" w:hAnsi="MS Gothic"/>
            </w:rPr>
            <w:id w:val="-22400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0C491284" w14:textId="59032754" w:rsidR="00837652" w:rsidRDefault="006E1BD4" w:rsidP="00D11C4D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1BD4" w14:paraId="63DB3FBD" w14:textId="77777777" w:rsidTr="00FB33B7">
        <w:tc>
          <w:tcPr>
            <w:tcW w:w="1985" w:type="dxa"/>
            <w:vMerge/>
            <w:tcBorders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2E2E2"/>
          </w:tcPr>
          <w:p w14:paraId="23790316" w14:textId="77777777" w:rsidR="006E1BD4" w:rsidRDefault="006E1BD4" w:rsidP="006E1BD4">
            <w:pPr>
              <w:pStyle w:val="FormFieldHeading"/>
            </w:pPr>
          </w:p>
        </w:tc>
        <w:tc>
          <w:tcPr>
            <w:tcW w:w="56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74782F91" w14:textId="6D292D2B" w:rsidR="006E1BD4" w:rsidRDefault="006E1BD4" w:rsidP="00DA2487">
            <w:pPr>
              <w:pStyle w:val="FormFieldHeading"/>
              <w:jc w:val="center"/>
            </w:pPr>
            <w:r>
              <w:t>3</w:t>
            </w:r>
          </w:p>
        </w:tc>
        <w:tc>
          <w:tcPr>
            <w:tcW w:w="751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B4C6E7" w:themeColor="accent1" w:themeTint="66"/>
            </w:tcBorders>
            <w:shd w:val="clear" w:color="auto" w:fill="F2F2F2"/>
          </w:tcPr>
          <w:p w14:paraId="41C5BFF1" w14:textId="1942C5D2" w:rsidR="006E1BD4" w:rsidRDefault="006E1BD4" w:rsidP="006E1BD4">
            <w:pPr>
              <w:pStyle w:val="FormFieldHeading"/>
            </w:pPr>
            <w:r>
              <w:t>I plead guilty to committing the offence</w:t>
            </w:r>
          </w:p>
        </w:tc>
        <w:sdt>
          <w:sdtPr>
            <w:rPr>
              <w:rFonts w:ascii="MS Gothic" w:eastAsia="MS Gothic" w:hAnsi="MS Gothic"/>
            </w:rPr>
            <w:id w:val="-65652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5A615A8A" w14:textId="78591B06" w:rsidR="006E1BD4" w:rsidRDefault="006E1BD4" w:rsidP="006E1BD4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D6F4DA" w14:textId="77777777" w:rsidR="00795391" w:rsidRPr="00AF095C" w:rsidRDefault="00795391" w:rsidP="00795391">
      <w:pPr>
        <w:spacing w:after="0"/>
        <w:rPr>
          <w:rFonts w:ascii="Bierstadt" w:hAnsi="Bierstadt"/>
          <w:sz w:val="6"/>
          <w:szCs w:val="6"/>
        </w:rPr>
      </w:pP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984"/>
        <w:gridCol w:w="4536"/>
        <w:gridCol w:w="993"/>
        <w:gridCol w:w="570"/>
      </w:tblGrid>
      <w:tr w:rsidR="00795391" w14:paraId="3978B6CE" w14:textId="77777777" w:rsidTr="00D11C4D">
        <w:tc>
          <w:tcPr>
            <w:tcW w:w="1985" w:type="dxa"/>
            <w:vMerge w:val="restart"/>
            <w:tcBorders>
              <w:top w:val="nil"/>
              <w:left w:val="nil"/>
              <w:right w:val="single" w:sz="12" w:space="0" w:color="FFFFFF" w:themeColor="background1"/>
            </w:tcBorders>
            <w:shd w:val="clear" w:color="auto" w:fill="E2E2E2"/>
          </w:tcPr>
          <w:p w14:paraId="5F7C2F7A" w14:textId="77777777" w:rsidR="00795391" w:rsidRPr="00EE0636" w:rsidRDefault="00795391" w:rsidP="00D11C4D">
            <w:pPr>
              <w:pStyle w:val="FormFieldHeading"/>
            </w:pPr>
            <w:r>
              <w:t xml:space="preserve">Where the </w:t>
            </w:r>
            <w:r w:rsidRPr="006E1BD4">
              <w:rPr>
                <w:b/>
                <w:bCs/>
              </w:rPr>
              <w:t xml:space="preserve">Charged person is contesting the </w:t>
            </w:r>
            <w:r w:rsidRPr="006E1BD4">
              <w:rPr>
                <w:b/>
                <w:bCs/>
                <w:i/>
                <w:iCs/>
              </w:rPr>
              <w:t>Notice of Charge</w:t>
            </w:r>
            <w:r w:rsidRPr="006E1BD4">
              <w:rPr>
                <w:b/>
                <w:bCs/>
              </w:rPr>
              <w:t xml:space="preserve"> or </w:t>
            </w:r>
            <w:r w:rsidRPr="006E1BD4">
              <w:rPr>
                <w:b/>
                <w:bCs/>
                <w:i/>
                <w:iCs/>
              </w:rPr>
              <w:t>Notice of Breach</w:t>
            </w:r>
            <w:r w:rsidRPr="006E1BD4">
              <w:rPr>
                <w:b/>
                <w:bCs/>
              </w:rPr>
              <w:t xml:space="preserve"> </w:t>
            </w:r>
            <w:r>
              <w:t xml:space="preserve">select </w:t>
            </w:r>
            <w:r w:rsidRPr="00B057F9">
              <w:rPr>
                <w:b/>
                <w:bCs/>
              </w:rPr>
              <w:t>1</w:t>
            </w:r>
            <w:r w:rsidRPr="00EE0636">
              <w:t xml:space="preserve">, </w:t>
            </w:r>
            <w:r w:rsidRPr="00B057F9">
              <w:rPr>
                <w:b/>
                <w:bCs/>
              </w:rPr>
              <w:t>2</w:t>
            </w:r>
            <w:r w:rsidRPr="00EE0636">
              <w:t xml:space="preserve"> or </w:t>
            </w:r>
            <w:r w:rsidRPr="00B057F9">
              <w:rPr>
                <w:b/>
                <w:bCs/>
              </w:rPr>
              <w:t>3</w:t>
            </w:r>
            <w:r>
              <w:t xml:space="preserve"> from this section</w:t>
            </w:r>
          </w:p>
        </w:tc>
        <w:tc>
          <w:tcPr>
            <w:tcW w:w="567" w:type="dxa"/>
            <w:tcBorders>
              <w:top w:val="single" w:sz="4" w:space="0" w:color="E2E2E2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3A365049" w14:textId="77777777" w:rsidR="00795391" w:rsidRDefault="00795391" w:rsidP="00DA2487">
            <w:pPr>
              <w:pStyle w:val="FormFieldHeading"/>
              <w:jc w:val="center"/>
            </w:pPr>
            <w:r>
              <w:t>1</w:t>
            </w:r>
          </w:p>
        </w:tc>
        <w:tc>
          <w:tcPr>
            <w:tcW w:w="7513" w:type="dxa"/>
            <w:gridSpan w:val="3"/>
            <w:tcBorders>
              <w:top w:val="single" w:sz="4" w:space="0" w:color="E2E2E2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B4C6E7" w:themeColor="accent1" w:themeTint="66"/>
            </w:tcBorders>
            <w:shd w:val="clear" w:color="auto" w:fill="F2F2F2"/>
          </w:tcPr>
          <w:p w14:paraId="50B2C8C0" w14:textId="77777777" w:rsidR="00795391" w:rsidRDefault="00795391" w:rsidP="00D11C4D">
            <w:pPr>
              <w:pStyle w:val="FormFieldHeading"/>
            </w:pPr>
            <w:r>
              <w:t xml:space="preserve">I plead </w:t>
            </w:r>
            <w:proofErr w:type="gramStart"/>
            <w:r>
              <w:t>not-guilty</w:t>
            </w:r>
            <w:proofErr w:type="gramEnd"/>
            <w:r>
              <w:t xml:space="preserve"> to committing the offence</w:t>
            </w:r>
          </w:p>
        </w:tc>
        <w:sdt>
          <w:sdtPr>
            <w:rPr>
              <w:rFonts w:ascii="MS Gothic" w:eastAsia="MS Gothic" w:hAnsi="MS Gothic"/>
            </w:rPr>
            <w:id w:val="-154112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75CC4B7B" w14:textId="77777777" w:rsidR="00795391" w:rsidRPr="00B4623A" w:rsidRDefault="00795391" w:rsidP="00D11C4D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5391" w14:paraId="39DF4CA2" w14:textId="77777777" w:rsidTr="00D11C4D">
        <w:tc>
          <w:tcPr>
            <w:tcW w:w="1985" w:type="dxa"/>
            <w:vMerge/>
            <w:tcBorders>
              <w:left w:val="nil"/>
              <w:right w:val="single" w:sz="12" w:space="0" w:color="FFFFFF" w:themeColor="background1"/>
            </w:tcBorders>
            <w:shd w:val="clear" w:color="auto" w:fill="E2E2E2"/>
          </w:tcPr>
          <w:p w14:paraId="6709BFE5" w14:textId="77777777" w:rsidR="00795391" w:rsidRDefault="00795391" w:rsidP="00D11C4D">
            <w:pPr>
              <w:pStyle w:val="FormFieldHeading"/>
            </w:pPr>
          </w:p>
        </w:tc>
        <w:tc>
          <w:tcPr>
            <w:tcW w:w="56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7C13A3D5" w14:textId="77777777" w:rsidR="00795391" w:rsidRDefault="00795391" w:rsidP="00DA2487">
            <w:pPr>
              <w:pStyle w:val="FormFieldHeading"/>
              <w:jc w:val="center"/>
            </w:pPr>
            <w:r>
              <w:t>2</w:t>
            </w:r>
          </w:p>
        </w:tc>
        <w:tc>
          <w:tcPr>
            <w:tcW w:w="751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B4C6E7" w:themeColor="accent1" w:themeTint="66"/>
            </w:tcBorders>
            <w:shd w:val="clear" w:color="auto" w:fill="F2F2F2"/>
          </w:tcPr>
          <w:p w14:paraId="188114F2" w14:textId="77777777" w:rsidR="00795391" w:rsidRDefault="00795391" w:rsidP="00D11C4D">
            <w:pPr>
              <w:pStyle w:val="FormFieldHeading"/>
            </w:pPr>
            <w:r>
              <w:t>I believe the offence for which I have been charged should be a different offence</w:t>
            </w:r>
          </w:p>
        </w:tc>
        <w:sdt>
          <w:sdtPr>
            <w:rPr>
              <w:rFonts w:ascii="MS Gothic" w:eastAsia="MS Gothic" w:hAnsi="MS Gothic"/>
            </w:rPr>
            <w:id w:val="112935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2B0D576A" w14:textId="77777777" w:rsidR="00795391" w:rsidRDefault="00795391" w:rsidP="00D11C4D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5391" w14:paraId="084186FC" w14:textId="77777777" w:rsidTr="00D11C4D">
        <w:tc>
          <w:tcPr>
            <w:tcW w:w="1985" w:type="dxa"/>
            <w:vMerge/>
            <w:tcBorders>
              <w:left w:val="nil"/>
              <w:right w:val="single" w:sz="12" w:space="0" w:color="FFFFFF" w:themeColor="background1"/>
            </w:tcBorders>
            <w:shd w:val="clear" w:color="auto" w:fill="E2E2E2"/>
          </w:tcPr>
          <w:p w14:paraId="468BB57F" w14:textId="77777777" w:rsidR="00795391" w:rsidRDefault="00795391" w:rsidP="00D11C4D">
            <w:pPr>
              <w:pStyle w:val="FormFieldHeading"/>
            </w:pPr>
          </w:p>
        </w:tc>
        <w:tc>
          <w:tcPr>
            <w:tcW w:w="567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78BEB063" w14:textId="77777777" w:rsidR="00795391" w:rsidRDefault="00795391" w:rsidP="00DA2487">
            <w:pPr>
              <w:pStyle w:val="FormFieldHeading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4681AB58" w14:textId="77777777" w:rsidR="00795391" w:rsidRDefault="00795391" w:rsidP="00D11C4D">
            <w:pPr>
              <w:pStyle w:val="FormFieldHeading"/>
            </w:pPr>
            <w:r w:rsidRPr="00640332">
              <w:rPr>
                <w:b/>
                <w:bCs/>
              </w:rPr>
              <w:t>Reportable Offence only</w:t>
            </w:r>
            <w:r>
              <w:t>:</w:t>
            </w:r>
          </w:p>
        </w:tc>
        <w:tc>
          <w:tcPr>
            <w:tcW w:w="453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77971FAA" w14:textId="0D8C77EF" w:rsidR="00795391" w:rsidRDefault="00795391" w:rsidP="00D11C4D">
            <w:pPr>
              <w:pStyle w:val="FormFieldHeading"/>
            </w:pPr>
            <w:r>
              <w:t>I plead guilty to the charge but wish to challenge the grading of</w:t>
            </w:r>
            <w:r w:rsidR="00B74A7A">
              <w:t xml:space="preserve"> one or more of:</w:t>
            </w:r>
          </w:p>
        </w:tc>
        <w:tc>
          <w:tcPr>
            <w:tcW w:w="9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B4C6E7" w:themeColor="accent1" w:themeTint="66"/>
            </w:tcBorders>
            <w:shd w:val="clear" w:color="auto" w:fill="F2F2F2"/>
          </w:tcPr>
          <w:p w14:paraId="7BA6AEA5" w14:textId="77777777" w:rsidR="00795391" w:rsidRDefault="00795391" w:rsidP="00D11C4D">
            <w:pPr>
              <w:pStyle w:val="FormFieldHeading"/>
            </w:pPr>
            <w:r>
              <w:t>Conduct</w:t>
            </w:r>
          </w:p>
        </w:tc>
        <w:sdt>
          <w:sdtPr>
            <w:rPr>
              <w:rFonts w:ascii="MS Gothic" w:eastAsia="MS Gothic" w:hAnsi="MS Gothic"/>
            </w:rPr>
            <w:id w:val="96539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4486F3BE" w14:textId="77777777" w:rsidR="00795391" w:rsidRDefault="00795391" w:rsidP="00D11C4D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5391" w14:paraId="35DEC6EA" w14:textId="77777777" w:rsidTr="00D11C4D">
        <w:tc>
          <w:tcPr>
            <w:tcW w:w="1985" w:type="dxa"/>
            <w:vMerge/>
            <w:tcBorders>
              <w:left w:val="nil"/>
              <w:right w:val="single" w:sz="12" w:space="0" w:color="FFFFFF" w:themeColor="background1"/>
            </w:tcBorders>
            <w:shd w:val="clear" w:color="auto" w:fill="E2E2E2"/>
          </w:tcPr>
          <w:p w14:paraId="54E4258C" w14:textId="77777777" w:rsidR="00795391" w:rsidRDefault="00795391" w:rsidP="00D11C4D">
            <w:pPr>
              <w:pStyle w:val="FormFieldHeading"/>
            </w:pPr>
          </w:p>
        </w:tc>
        <w:tc>
          <w:tcPr>
            <w:tcW w:w="567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4F8147F2" w14:textId="77777777" w:rsidR="00795391" w:rsidRDefault="00795391" w:rsidP="00D11C4D">
            <w:pPr>
              <w:pStyle w:val="FormFieldHeading"/>
            </w:pPr>
          </w:p>
        </w:tc>
        <w:tc>
          <w:tcPr>
            <w:tcW w:w="1984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2DB1F1D2" w14:textId="77777777" w:rsidR="00795391" w:rsidRDefault="00795391" w:rsidP="00D11C4D">
            <w:pPr>
              <w:pStyle w:val="FormFieldHeading"/>
            </w:pPr>
          </w:p>
        </w:tc>
        <w:tc>
          <w:tcPr>
            <w:tcW w:w="4536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1E96D624" w14:textId="77777777" w:rsidR="00795391" w:rsidRDefault="00795391" w:rsidP="00D11C4D">
            <w:pPr>
              <w:pStyle w:val="FormFieldHeading"/>
            </w:pPr>
          </w:p>
        </w:tc>
        <w:tc>
          <w:tcPr>
            <w:tcW w:w="9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B4C6E7" w:themeColor="accent1" w:themeTint="66"/>
            </w:tcBorders>
            <w:shd w:val="clear" w:color="auto" w:fill="F2F2F2"/>
          </w:tcPr>
          <w:p w14:paraId="1BA1D62F" w14:textId="77777777" w:rsidR="00795391" w:rsidRDefault="00795391" w:rsidP="00D11C4D">
            <w:pPr>
              <w:pStyle w:val="FormFieldHeading"/>
            </w:pPr>
            <w:r>
              <w:t>Contact</w:t>
            </w:r>
          </w:p>
        </w:tc>
        <w:sdt>
          <w:sdtPr>
            <w:rPr>
              <w:rFonts w:ascii="MS Gothic" w:eastAsia="MS Gothic" w:hAnsi="MS Gothic"/>
            </w:rPr>
            <w:id w:val="141566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2AA277E8" w14:textId="77777777" w:rsidR="00795391" w:rsidRDefault="00795391" w:rsidP="00D11C4D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5391" w14:paraId="50D769A2" w14:textId="77777777" w:rsidTr="00D11C4D">
        <w:tc>
          <w:tcPr>
            <w:tcW w:w="1985" w:type="dxa"/>
            <w:vMerge/>
            <w:tcBorders>
              <w:left w:val="nil"/>
              <w:right w:val="single" w:sz="12" w:space="0" w:color="FFFFFF" w:themeColor="background1"/>
            </w:tcBorders>
            <w:shd w:val="clear" w:color="auto" w:fill="E2E2E2"/>
          </w:tcPr>
          <w:p w14:paraId="3E81CB5C" w14:textId="77777777" w:rsidR="00795391" w:rsidRDefault="00795391" w:rsidP="00D11C4D">
            <w:pPr>
              <w:pStyle w:val="FormFieldHeading"/>
            </w:pPr>
          </w:p>
        </w:tc>
        <w:tc>
          <w:tcPr>
            <w:tcW w:w="567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146365C9" w14:textId="77777777" w:rsidR="00795391" w:rsidRDefault="00795391" w:rsidP="00D11C4D">
            <w:pPr>
              <w:pStyle w:val="FormFieldHeading"/>
            </w:pPr>
          </w:p>
        </w:tc>
        <w:tc>
          <w:tcPr>
            <w:tcW w:w="1984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44448FEF" w14:textId="77777777" w:rsidR="00795391" w:rsidRDefault="00795391" w:rsidP="00D11C4D">
            <w:pPr>
              <w:pStyle w:val="FormFieldHeading"/>
            </w:pPr>
          </w:p>
        </w:tc>
        <w:tc>
          <w:tcPr>
            <w:tcW w:w="4536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15529B58" w14:textId="77777777" w:rsidR="00795391" w:rsidRDefault="00795391" w:rsidP="00D11C4D">
            <w:pPr>
              <w:pStyle w:val="FormFieldHeading"/>
            </w:pPr>
          </w:p>
        </w:tc>
        <w:tc>
          <w:tcPr>
            <w:tcW w:w="9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B4C6E7" w:themeColor="accent1" w:themeTint="66"/>
            </w:tcBorders>
            <w:shd w:val="clear" w:color="auto" w:fill="F2F2F2"/>
          </w:tcPr>
          <w:p w14:paraId="1D1E3871" w14:textId="77777777" w:rsidR="00795391" w:rsidRDefault="00795391" w:rsidP="00D11C4D">
            <w:pPr>
              <w:pStyle w:val="FormFieldHeading"/>
            </w:pPr>
            <w:r>
              <w:t>Impact</w:t>
            </w:r>
          </w:p>
        </w:tc>
        <w:sdt>
          <w:sdtPr>
            <w:rPr>
              <w:rFonts w:ascii="MS Gothic" w:eastAsia="MS Gothic" w:hAnsi="MS Gothic"/>
            </w:rPr>
            <w:id w:val="1366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2B6806BE" w14:textId="77777777" w:rsidR="00795391" w:rsidRDefault="00795391" w:rsidP="00D11C4D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5391" w14:paraId="308ECE26" w14:textId="77777777" w:rsidTr="00D11C4D">
        <w:tc>
          <w:tcPr>
            <w:tcW w:w="1985" w:type="dxa"/>
            <w:vMerge/>
            <w:tcBorders>
              <w:left w:val="nil"/>
              <w:bottom w:val="single" w:sz="18" w:space="0" w:color="FFFFFF" w:themeColor="background1"/>
              <w:right w:val="single" w:sz="12" w:space="0" w:color="FFFFFF" w:themeColor="background1"/>
            </w:tcBorders>
            <w:shd w:val="clear" w:color="auto" w:fill="E2E2E2"/>
          </w:tcPr>
          <w:p w14:paraId="72FC580C" w14:textId="77777777" w:rsidR="00795391" w:rsidRDefault="00795391" w:rsidP="00D11C4D">
            <w:pPr>
              <w:pStyle w:val="FormFieldHeading"/>
            </w:pPr>
          </w:p>
        </w:tc>
        <w:tc>
          <w:tcPr>
            <w:tcW w:w="567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55CAA949" w14:textId="77777777" w:rsidR="00795391" w:rsidRDefault="00795391" w:rsidP="00D11C4D">
            <w:pPr>
              <w:pStyle w:val="FormFieldHeading"/>
            </w:pPr>
          </w:p>
        </w:tc>
        <w:tc>
          <w:tcPr>
            <w:tcW w:w="198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</w:tcPr>
          <w:p w14:paraId="5ACD4922" w14:textId="77777777" w:rsidR="00795391" w:rsidRDefault="00795391" w:rsidP="00D11C4D">
            <w:pPr>
              <w:pStyle w:val="FormFieldHeading"/>
            </w:pPr>
            <w:r w:rsidRPr="00640332">
              <w:rPr>
                <w:b/>
                <w:bCs/>
              </w:rPr>
              <w:t>Policy Breach only</w:t>
            </w:r>
            <w:r>
              <w:t>:</w:t>
            </w:r>
          </w:p>
        </w:tc>
        <w:tc>
          <w:tcPr>
            <w:tcW w:w="5529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B4C6E7" w:themeColor="accent1" w:themeTint="66"/>
            </w:tcBorders>
            <w:shd w:val="clear" w:color="auto" w:fill="F2F2F2"/>
          </w:tcPr>
          <w:p w14:paraId="107B819C" w14:textId="77777777" w:rsidR="00795391" w:rsidRDefault="00795391" w:rsidP="00D11C4D">
            <w:pPr>
              <w:pStyle w:val="FormFieldHeading"/>
            </w:pPr>
            <w:r>
              <w:t>I plead guilty to the charge but wish to challenge the sanction</w:t>
            </w:r>
          </w:p>
        </w:tc>
        <w:sdt>
          <w:sdtPr>
            <w:rPr>
              <w:rFonts w:ascii="MS Gothic" w:eastAsia="MS Gothic" w:hAnsi="MS Gothic"/>
            </w:rPr>
            <w:id w:val="97642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tcBorders>
                  <w:top w:val="single" w:sz="6" w:space="0" w:color="B4C6E7" w:themeColor="accent1" w:themeTint="66"/>
                  <w:left w:val="single" w:sz="6" w:space="0" w:color="B4C6E7" w:themeColor="accent1" w:themeTint="66"/>
                  <w:bottom w:val="single" w:sz="6" w:space="0" w:color="B4C6E7" w:themeColor="accent1" w:themeTint="66"/>
                  <w:right w:val="single" w:sz="6" w:space="0" w:color="B4C6E7" w:themeColor="accent1" w:themeTint="66"/>
                </w:tcBorders>
              </w:tcPr>
              <w:p w14:paraId="6D27F27E" w14:textId="77777777" w:rsidR="00795391" w:rsidRDefault="00795391" w:rsidP="00D11C4D">
                <w:pPr>
                  <w:spacing w:before="60" w:after="60"/>
                  <w:rPr>
                    <w:rFonts w:ascii="MS Gothic" w:eastAsia="MS Gothic" w:hAnsi="MS Gothic"/>
                  </w:rPr>
                </w:pPr>
                <w:r w:rsidRPr="00B462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6A06AD" w14:textId="77777777" w:rsidR="006C5693" w:rsidRPr="002405B4" w:rsidRDefault="006C5693" w:rsidP="002405B4">
      <w:pPr>
        <w:spacing w:after="0"/>
        <w:rPr>
          <w:rFonts w:ascii="Aptos" w:hAnsi="Aptos"/>
          <w:sz w:val="20"/>
          <w:szCs w:val="20"/>
        </w:rPr>
      </w:pPr>
    </w:p>
    <w:tbl>
      <w:tblPr>
        <w:tblStyle w:val="TableGrid1"/>
        <w:tblW w:w="10773" w:type="dxa"/>
        <w:tblInd w:w="-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522"/>
      </w:tblGrid>
      <w:tr w:rsidR="003B1442" w:rsidRPr="00F02FE0" w14:paraId="47AD179A" w14:textId="77777777" w:rsidTr="00D11C4D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7AE12A9" w14:textId="4FDD5524" w:rsidR="003B1442" w:rsidRPr="00F02FE0" w:rsidRDefault="003B1442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3034E7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9522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C0E9D16" w14:textId="3F69E74C" w:rsidR="003B1442" w:rsidRPr="00F72DAE" w:rsidRDefault="003B1442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Witness Details</w:t>
            </w:r>
          </w:p>
        </w:tc>
      </w:tr>
    </w:tbl>
    <w:p w14:paraId="28796059" w14:textId="232210CA" w:rsidR="00064690" w:rsidRPr="006F5181" w:rsidRDefault="00375A1E" w:rsidP="0004147E">
      <w:pPr>
        <w:spacing w:before="80" w:after="0"/>
        <w:jc w:val="both"/>
        <w:rPr>
          <w:rFonts w:ascii="Bierstadt" w:hAnsi="Bierstadt"/>
          <w:sz w:val="20"/>
          <w:szCs w:val="20"/>
        </w:rPr>
      </w:pPr>
      <w:r w:rsidRPr="006F5181">
        <w:rPr>
          <w:rFonts w:ascii="Bierstadt" w:hAnsi="Bierstadt"/>
          <w:sz w:val="20"/>
          <w:szCs w:val="20"/>
        </w:rPr>
        <w:t>Complete if the</w:t>
      </w:r>
      <w:r w:rsidR="00025D83" w:rsidRPr="006F5181">
        <w:rPr>
          <w:rFonts w:ascii="Bierstadt" w:hAnsi="Bierstadt"/>
          <w:sz w:val="20"/>
          <w:szCs w:val="20"/>
        </w:rPr>
        <w:t xml:space="preserve"> </w:t>
      </w:r>
      <w:r w:rsidR="002B6072" w:rsidRPr="006F5181">
        <w:rPr>
          <w:rFonts w:ascii="Bierstadt" w:hAnsi="Bierstadt"/>
          <w:sz w:val="20"/>
          <w:szCs w:val="20"/>
        </w:rPr>
        <w:t>Charged</w:t>
      </w:r>
      <w:r w:rsidR="00064690" w:rsidRPr="006F5181">
        <w:rPr>
          <w:rFonts w:ascii="Bierstadt" w:hAnsi="Bierstadt"/>
          <w:sz w:val="20"/>
          <w:szCs w:val="20"/>
        </w:rPr>
        <w:t xml:space="preserve"> Person </w:t>
      </w:r>
      <w:r w:rsidR="00BA0CA9" w:rsidRPr="006F5181">
        <w:rPr>
          <w:rFonts w:ascii="Bierstadt" w:hAnsi="Bierstadt"/>
          <w:sz w:val="20"/>
          <w:szCs w:val="20"/>
        </w:rPr>
        <w:t>intends</w:t>
      </w:r>
      <w:r w:rsidR="00064690" w:rsidRPr="006F5181">
        <w:rPr>
          <w:rFonts w:ascii="Bierstadt" w:hAnsi="Bierstadt"/>
          <w:sz w:val="20"/>
          <w:szCs w:val="20"/>
        </w:rPr>
        <w:t xml:space="preserve"> to </w:t>
      </w:r>
      <w:r w:rsidR="00BA0CA9" w:rsidRPr="006F5181">
        <w:rPr>
          <w:rFonts w:ascii="Bierstadt" w:hAnsi="Bierstadt"/>
          <w:sz w:val="20"/>
          <w:szCs w:val="20"/>
        </w:rPr>
        <w:t>call</w:t>
      </w:r>
      <w:r w:rsidR="00064690" w:rsidRPr="006F5181">
        <w:rPr>
          <w:rFonts w:ascii="Bierstadt" w:hAnsi="Bierstadt"/>
          <w:sz w:val="20"/>
          <w:szCs w:val="20"/>
        </w:rPr>
        <w:t xml:space="preserve"> other witness</w:t>
      </w:r>
      <w:r w:rsidR="00BA0CA9" w:rsidRPr="006F5181">
        <w:rPr>
          <w:rFonts w:ascii="Bierstadt" w:hAnsi="Bierstadt"/>
          <w:sz w:val="20"/>
          <w:szCs w:val="20"/>
        </w:rPr>
        <w:t>es</w:t>
      </w:r>
      <w:r w:rsidR="00064690" w:rsidRPr="006F5181">
        <w:rPr>
          <w:rFonts w:ascii="Bierstadt" w:hAnsi="Bierstadt"/>
          <w:sz w:val="20"/>
          <w:szCs w:val="20"/>
        </w:rPr>
        <w:t xml:space="preserve"> </w:t>
      </w:r>
      <w:r w:rsidR="00BA0CA9" w:rsidRPr="006F5181">
        <w:rPr>
          <w:rFonts w:ascii="Bierstadt" w:hAnsi="Bierstadt"/>
          <w:sz w:val="20"/>
          <w:szCs w:val="20"/>
        </w:rPr>
        <w:t>to give evidence</w:t>
      </w:r>
      <w:r w:rsidR="00064690" w:rsidRPr="006F5181">
        <w:rPr>
          <w:rFonts w:ascii="Bierstadt" w:hAnsi="Bierstadt"/>
          <w:sz w:val="20"/>
          <w:szCs w:val="20"/>
        </w:rPr>
        <w:t xml:space="preserve"> to the Tribunal.</w:t>
      </w:r>
    </w:p>
    <w:p w14:paraId="61EAC171" w14:textId="70132B4D" w:rsidR="00402AF2" w:rsidRPr="006F5181" w:rsidRDefault="00402AF2" w:rsidP="0004147E">
      <w:pPr>
        <w:pStyle w:val="ListParagraph"/>
        <w:numPr>
          <w:ilvl w:val="0"/>
          <w:numId w:val="8"/>
        </w:numPr>
        <w:spacing w:before="80" w:after="0"/>
        <w:jc w:val="both"/>
        <w:rPr>
          <w:rFonts w:ascii="Bierstadt" w:hAnsi="Bierstadt"/>
          <w:sz w:val="18"/>
          <w:szCs w:val="18"/>
        </w:rPr>
      </w:pPr>
      <w:r w:rsidRPr="006F5181">
        <w:rPr>
          <w:rFonts w:ascii="Bierstadt" w:hAnsi="Bierstadt"/>
          <w:sz w:val="18"/>
          <w:szCs w:val="18"/>
        </w:rPr>
        <w:t xml:space="preserve">A </w:t>
      </w:r>
      <w:r w:rsidR="006A68A8" w:rsidRPr="006F5181">
        <w:rPr>
          <w:rFonts w:ascii="Bierstadt" w:hAnsi="Bierstadt"/>
          <w:b/>
          <w:bCs/>
          <w:sz w:val="18"/>
          <w:szCs w:val="18"/>
        </w:rPr>
        <w:t>d</w:t>
      </w:r>
      <w:r w:rsidR="00411FEB" w:rsidRPr="006F5181">
        <w:rPr>
          <w:rFonts w:ascii="Bierstadt" w:hAnsi="Bierstadt"/>
          <w:b/>
          <w:bCs/>
          <w:sz w:val="18"/>
          <w:szCs w:val="18"/>
        </w:rPr>
        <w:t>irect witness</w:t>
      </w:r>
      <w:r w:rsidR="00411FEB" w:rsidRPr="006F5181">
        <w:rPr>
          <w:rFonts w:ascii="Bierstadt" w:hAnsi="Bierstadt"/>
          <w:sz w:val="18"/>
          <w:szCs w:val="18"/>
        </w:rPr>
        <w:t xml:space="preserve"> </w:t>
      </w:r>
      <w:r w:rsidRPr="006F5181">
        <w:rPr>
          <w:rFonts w:ascii="Bierstadt" w:hAnsi="Bierstadt"/>
          <w:sz w:val="18"/>
          <w:szCs w:val="18"/>
        </w:rPr>
        <w:t xml:space="preserve">will attest to what they saw, heard or </w:t>
      </w:r>
      <w:r w:rsidR="00FC52B8" w:rsidRPr="006F5181">
        <w:rPr>
          <w:rFonts w:ascii="Bierstadt" w:hAnsi="Bierstadt"/>
          <w:sz w:val="18"/>
          <w:szCs w:val="18"/>
        </w:rPr>
        <w:t>the role they played</w:t>
      </w:r>
      <w:r w:rsidRPr="006F5181">
        <w:rPr>
          <w:rFonts w:ascii="Bierstadt" w:hAnsi="Bierstadt"/>
          <w:sz w:val="18"/>
          <w:szCs w:val="18"/>
        </w:rPr>
        <w:t xml:space="preserve"> in relation to </w:t>
      </w:r>
      <w:r w:rsidR="00FC52B8" w:rsidRPr="006F5181">
        <w:rPr>
          <w:rFonts w:ascii="Bierstadt" w:hAnsi="Bierstadt"/>
          <w:sz w:val="18"/>
          <w:szCs w:val="18"/>
        </w:rPr>
        <w:t>the</w:t>
      </w:r>
      <w:r w:rsidR="00775298" w:rsidRPr="006F5181">
        <w:rPr>
          <w:rFonts w:ascii="Bierstadt" w:hAnsi="Bierstadt"/>
          <w:sz w:val="18"/>
          <w:szCs w:val="18"/>
        </w:rPr>
        <w:t xml:space="preserve"> relevant</w:t>
      </w:r>
      <w:r w:rsidR="00FC52B8" w:rsidRPr="006F5181">
        <w:rPr>
          <w:rFonts w:ascii="Bierstadt" w:hAnsi="Bierstadt"/>
          <w:sz w:val="18"/>
          <w:szCs w:val="18"/>
        </w:rPr>
        <w:t xml:space="preserve"> incident.</w:t>
      </w:r>
    </w:p>
    <w:p w14:paraId="7EF06CFB" w14:textId="75ECBE1F" w:rsidR="00F76A7E" w:rsidRPr="000837E7" w:rsidRDefault="006A68A8" w:rsidP="00707871">
      <w:pPr>
        <w:pStyle w:val="ListParagraph"/>
        <w:numPr>
          <w:ilvl w:val="0"/>
          <w:numId w:val="8"/>
        </w:numPr>
        <w:spacing w:before="80" w:after="120"/>
        <w:ind w:left="357" w:hanging="357"/>
        <w:contextualSpacing w:val="0"/>
        <w:jc w:val="both"/>
        <w:rPr>
          <w:rFonts w:ascii="Bierstadt" w:hAnsi="Bierstadt"/>
          <w:sz w:val="18"/>
          <w:szCs w:val="18"/>
        </w:rPr>
      </w:pPr>
      <w:r w:rsidRPr="006F5181">
        <w:rPr>
          <w:rFonts w:ascii="Bierstadt" w:hAnsi="Bierstadt"/>
          <w:sz w:val="18"/>
          <w:szCs w:val="18"/>
        </w:rPr>
        <w:t>A</w:t>
      </w:r>
      <w:r w:rsidR="00FC52B8" w:rsidRPr="006F5181">
        <w:rPr>
          <w:rFonts w:ascii="Bierstadt" w:hAnsi="Bierstadt"/>
          <w:sz w:val="18"/>
          <w:szCs w:val="18"/>
        </w:rPr>
        <w:t xml:space="preserve">n </w:t>
      </w:r>
      <w:r w:rsidR="00FC52B8" w:rsidRPr="006F5181">
        <w:rPr>
          <w:rFonts w:ascii="Bierstadt" w:hAnsi="Bierstadt"/>
          <w:b/>
          <w:bCs/>
          <w:sz w:val="18"/>
          <w:szCs w:val="18"/>
        </w:rPr>
        <w:t>expert witness</w:t>
      </w:r>
      <w:r w:rsidR="00FC52B8" w:rsidRPr="006F5181">
        <w:rPr>
          <w:rFonts w:ascii="Bierstadt" w:hAnsi="Bierstadt"/>
          <w:sz w:val="18"/>
          <w:szCs w:val="18"/>
        </w:rPr>
        <w:t xml:space="preserve"> </w:t>
      </w:r>
      <w:r w:rsidR="006017F6" w:rsidRPr="006F5181">
        <w:rPr>
          <w:rFonts w:ascii="Bierstadt" w:hAnsi="Bierstadt"/>
          <w:sz w:val="18"/>
          <w:szCs w:val="18"/>
        </w:rPr>
        <w:t xml:space="preserve">will provide </w:t>
      </w:r>
      <w:r w:rsidR="00F772E7" w:rsidRPr="006F5181">
        <w:rPr>
          <w:rFonts w:ascii="Bierstadt" w:hAnsi="Bierstadt"/>
          <w:sz w:val="18"/>
          <w:szCs w:val="18"/>
        </w:rPr>
        <w:t>evidence</w:t>
      </w:r>
      <w:r w:rsidR="0008565E" w:rsidRPr="006F5181">
        <w:rPr>
          <w:rFonts w:ascii="Bierstadt" w:hAnsi="Bierstadt"/>
          <w:sz w:val="18"/>
          <w:szCs w:val="18"/>
        </w:rPr>
        <w:t>,</w:t>
      </w:r>
      <w:r w:rsidR="00BC570C" w:rsidRPr="006F5181">
        <w:rPr>
          <w:rFonts w:ascii="Bierstadt" w:hAnsi="Bierstadt"/>
          <w:sz w:val="18"/>
          <w:szCs w:val="18"/>
        </w:rPr>
        <w:t xml:space="preserve"> in their area of </w:t>
      </w:r>
      <w:r w:rsidR="00F76A7E" w:rsidRPr="006F5181">
        <w:rPr>
          <w:rFonts w:ascii="Bierstadt" w:hAnsi="Bierstadt"/>
          <w:sz w:val="18"/>
          <w:szCs w:val="18"/>
        </w:rPr>
        <w:t xml:space="preserve">study or </w:t>
      </w:r>
      <w:r w:rsidR="00BC570C" w:rsidRPr="006F5181">
        <w:rPr>
          <w:rFonts w:ascii="Bierstadt" w:hAnsi="Bierstadt"/>
          <w:sz w:val="18"/>
          <w:szCs w:val="18"/>
        </w:rPr>
        <w:t>expertise</w:t>
      </w:r>
      <w:r w:rsidR="0008565E" w:rsidRPr="006F5181">
        <w:rPr>
          <w:rFonts w:ascii="Bierstadt" w:hAnsi="Bierstadt"/>
          <w:sz w:val="18"/>
          <w:szCs w:val="18"/>
        </w:rPr>
        <w:t>,</w:t>
      </w:r>
      <w:r w:rsidR="006017F6" w:rsidRPr="006F5181">
        <w:rPr>
          <w:rFonts w:ascii="Bierstadt" w:hAnsi="Bierstadt"/>
          <w:sz w:val="18"/>
          <w:szCs w:val="18"/>
        </w:rPr>
        <w:t xml:space="preserve"> </w:t>
      </w:r>
      <w:r w:rsidR="00E62F29" w:rsidRPr="006F5181">
        <w:rPr>
          <w:rFonts w:ascii="Bierstadt" w:hAnsi="Bierstadt"/>
          <w:sz w:val="18"/>
          <w:szCs w:val="18"/>
        </w:rPr>
        <w:t xml:space="preserve">that is </w:t>
      </w:r>
      <w:r w:rsidR="0092574A" w:rsidRPr="006F5181">
        <w:rPr>
          <w:rFonts w:ascii="Bierstadt" w:hAnsi="Bierstadt"/>
          <w:sz w:val="18"/>
          <w:szCs w:val="18"/>
        </w:rPr>
        <w:t>designed to</w:t>
      </w:r>
      <w:r w:rsidR="00F772E7" w:rsidRPr="006F5181">
        <w:rPr>
          <w:rFonts w:ascii="Bierstadt" w:hAnsi="Bierstadt"/>
          <w:sz w:val="18"/>
          <w:szCs w:val="18"/>
        </w:rPr>
        <w:t xml:space="preserve"> assist the Tribunal</w:t>
      </w:r>
      <w:r w:rsidR="00F76A7E" w:rsidRPr="006F5181">
        <w:rPr>
          <w:rFonts w:ascii="Bierstadt" w:hAnsi="Bierstadt"/>
          <w:sz w:val="18"/>
          <w:szCs w:val="18"/>
        </w:rPr>
        <w:t>.</w:t>
      </w:r>
      <w:r w:rsidR="00302974" w:rsidRPr="006F5181">
        <w:rPr>
          <w:rFonts w:ascii="Bierstadt" w:hAnsi="Bierstadt"/>
          <w:sz w:val="18"/>
          <w:szCs w:val="18"/>
        </w:rPr>
        <w:t xml:space="preserve"> </w:t>
      </w:r>
      <w:r w:rsidR="008B4312" w:rsidRPr="006F5181">
        <w:rPr>
          <w:rFonts w:ascii="Bierstadt" w:hAnsi="Bierstadt"/>
          <w:sz w:val="18"/>
          <w:szCs w:val="18"/>
        </w:rPr>
        <w:t xml:space="preserve">Permission from the </w:t>
      </w:r>
      <w:r w:rsidR="00302974" w:rsidRPr="006F5181">
        <w:rPr>
          <w:rFonts w:ascii="Bierstadt" w:hAnsi="Bierstadt"/>
          <w:sz w:val="18"/>
          <w:szCs w:val="18"/>
        </w:rPr>
        <w:t>Tribunal</w:t>
      </w:r>
      <w:r w:rsidR="008B4312" w:rsidRPr="006F5181">
        <w:rPr>
          <w:rFonts w:ascii="Bierstadt" w:hAnsi="Bierstadt"/>
          <w:sz w:val="18"/>
          <w:szCs w:val="18"/>
        </w:rPr>
        <w:t xml:space="preserve"> must be </w:t>
      </w:r>
      <w:r w:rsidR="00345DD8" w:rsidRPr="006F5181">
        <w:rPr>
          <w:rFonts w:ascii="Bierstadt" w:hAnsi="Bierstadt"/>
          <w:sz w:val="18"/>
          <w:szCs w:val="18"/>
        </w:rPr>
        <w:t>sought and given for an expert witness to give evidence.</w:t>
      </w:r>
      <w:r w:rsidR="008B4312" w:rsidRPr="006F5181">
        <w:rPr>
          <w:rFonts w:ascii="Bierstadt" w:hAnsi="Bierstadt"/>
          <w:sz w:val="18"/>
          <w:szCs w:val="18"/>
        </w:rPr>
        <w:t xml:space="preserve"> </w:t>
      </w: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559"/>
        <w:gridCol w:w="1418"/>
        <w:gridCol w:w="425"/>
        <w:gridCol w:w="1559"/>
        <w:gridCol w:w="429"/>
      </w:tblGrid>
      <w:tr w:rsidR="00E90A97" w14:paraId="5D7BB001" w14:textId="77777777" w:rsidTr="00E90A97">
        <w:tc>
          <w:tcPr>
            <w:tcW w:w="1843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D713E58" w14:textId="7FFE8E90" w:rsidR="00E90A97" w:rsidRPr="00A62DA6" w:rsidRDefault="00E90A97" w:rsidP="00E90A97">
            <w:pPr>
              <w:pStyle w:val="FormFieldHeading"/>
            </w:pPr>
            <w:r>
              <w:t>Witness Name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718ED6" w14:textId="77777777" w:rsidR="00E90A97" w:rsidRPr="004C09B4" w:rsidRDefault="00E90A97" w:rsidP="00E90A97">
            <w:pPr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7B816B8D" w14:textId="65B486BA" w:rsidR="00E90A97" w:rsidRPr="00591FDD" w:rsidRDefault="00E90A97" w:rsidP="00E90A97">
            <w:pPr>
              <w:pStyle w:val="FormFieldHeading"/>
            </w:pPr>
            <w:r>
              <w:t>Witness Type</w:t>
            </w:r>
          </w:p>
        </w:tc>
        <w:tc>
          <w:tcPr>
            <w:tcW w:w="14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984226" w14:textId="189C2AC0" w:rsidR="00E90A97" w:rsidRPr="007F0889" w:rsidRDefault="00E90A97" w:rsidP="00E90A97">
            <w:pPr>
              <w:pStyle w:val="FormFieldHeading"/>
              <w:rPr>
                <w:rFonts w:ascii="Aptos" w:hAnsi="Aptos"/>
              </w:rPr>
            </w:pPr>
            <w:r w:rsidRPr="00E973DC">
              <w:rPr>
                <w:color w:val="auto"/>
                <w:sz w:val="18"/>
                <w:szCs w:val="18"/>
              </w:rPr>
              <w:t>Direct Witness</w:t>
            </w:r>
          </w:p>
        </w:tc>
        <w:sdt>
          <w:sdtPr>
            <w:rPr>
              <w:rFonts w:ascii="Aptos" w:hAnsi="Aptos"/>
            </w:rPr>
            <w:id w:val="-27208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62E7AC7" w14:textId="74D1B5BD" w:rsidR="00E90A97" w:rsidRPr="007F0889" w:rsidRDefault="00E90A97" w:rsidP="00E90A97">
                <w:pPr>
                  <w:pStyle w:val="FormFieldHeading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0290F5E" w14:textId="2CE12E2D" w:rsidR="00E90A97" w:rsidRPr="00E90A97" w:rsidRDefault="00E90A97" w:rsidP="00E90A97">
            <w:pPr>
              <w:pStyle w:val="FormFieldHeading"/>
              <w:rPr>
                <w:color w:val="auto"/>
                <w:sz w:val="18"/>
                <w:szCs w:val="18"/>
              </w:rPr>
            </w:pPr>
            <w:r w:rsidRPr="00CC04C2">
              <w:rPr>
                <w:color w:val="auto"/>
                <w:sz w:val="18"/>
                <w:szCs w:val="18"/>
              </w:rPr>
              <w:t>Expert</w:t>
            </w:r>
            <w:r w:rsidRPr="00E90A97">
              <w:rPr>
                <w:color w:val="auto"/>
                <w:sz w:val="18"/>
                <w:szCs w:val="18"/>
              </w:rPr>
              <w:t xml:space="preserve"> Witness</w:t>
            </w:r>
          </w:p>
        </w:tc>
        <w:sdt>
          <w:sdtPr>
            <w:rPr>
              <w:rFonts w:ascii="Aptos" w:hAnsi="Aptos"/>
            </w:rPr>
            <w:id w:val="46840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F07E8D3" w14:textId="02D4D5A4" w:rsidR="00E90A97" w:rsidRPr="00E90A97" w:rsidRDefault="00E90A97" w:rsidP="00E90A97">
                <w:pPr>
                  <w:pStyle w:val="FormFieldHeading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68B" w14:paraId="0BF26A48" w14:textId="77777777" w:rsidTr="00E90A97">
        <w:tc>
          <w:tcPr>
            <w:tcW w:w="184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DBC4559" w14:textId="6027ACBD" w:rsidR="00A2768B" w:rsidRDefault="00A2768B" w:rsidP="0055307A">
            <w:pPr>
              <w:pStyle w:val="FormFieldHeading"/>
            </w:pPr>
            <w:r>
              <w:t xml:space="preserve">Witness </w:t>
            </w:r>
            <w:r w:rsidR="00E90A97">
              <w:t>Phone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5898CB" w14:textId="6572C8E3" w:rsidR="00A2768B" w:rsidRPr="00A2768B" w:rsidRDefault="00A2768B" w:rsidP="00A2768B">
            <w:pPr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0F57A307" w14:textId="3753ACCC" w:rsidR="00A2768B" w:rsidRPr="007F0889" w:rsidRDefault="00A2768B" w:rsidP="007F0889">
            <w:pPr>
              <w:pStyle w:val="FormFieldHeading"/>
            </w:pPr>
            <w:r w:rsidRPr="00215047">
              <w:t xml:space="preserve">Witness </w:t>
            </w:r>
            <w:r w:rsidR="00E90A97">
              <w:t>Email</w:t>
            </w:r>
          </w:p>
        </w:tc>
        <w:tc>
          <w:tcPr>
            <w:tcW w:w="383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BD51A8" w14:textId="1844D84B" w:rsidR="00A2768B" w:rsidRPr="007F0889" w:rsidRDefault="00A2768B" w:rsidP="0055307A">
            <w:pPr>
              <w:rPr>
                <w:rFonts w:ascii="Aptos" w:hAnsi="Aptos"/>
              </w:rPr>
            </w:pPr>
          </w:p>
        </w:tc>
      </w:tr>
      <w:tr w:rsidR="00CA4477" w14:paraId="60CF384D" w14:textId="77777777" w:rsidTr="00303963">
        <w:trPr>
          <w:trHeight w:val="2268"/>
        </w:trPr>
        <w:tc>
          <w:tcPr>
            <w:tcW w:w="1843" w:type="dxa"/>
            <w:tcBorders>
              <w:top w:val="single" w:sz="12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2F90FFC" w14:textId="6D2D0B77" w:rsidR="00CA4477" w:rsidRPr="006A59E4" w:rsidRDefault="00CA4477" w:rsidP="006A59E4">
            <w:pPr>
              <w:pStyle w:val="FormFieldHeading"/>
            </w:pPr>
            <w:r>
              <w:t>Summary of Substance of Evidence</w:t>
            </w:r>
          </w:p>
        </w:tc>
        <w:tc>
          <w:tcPr>
            <w:tcW w:w="8792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E6EAEC" w14:textId="77777777" w:rsidR="00CA4477" w:rsidRPr="004C09B4" w:rsidRDefault="00CA4477" w:rsidP="00D11C4D">
            <w:pPr>
              <w:rPr>
                <w:rFonts w:ascii="Aptos" w:hAnsi="Aptos"/>
              </w:rPr>
            </w:pPr>
          </w:p>
        </w:tc>
      </w:tr>
    </w:tbl>
    <w:p w14:paraId="164B6708" w14:textId="77777777" w:rsidR="00064690" w:rsidRPr="00D64E72" w:rsidRDefault="00064690" w:rsidP="00064690">
      <w:pPr>
        <w:keepNext/>
        <w:spacing w:after="0" w:line="240" w:lineRule="auto"/>
        <w:jc w:val="both"/>
        <w:rPr>
          <w:rFonts w:ascii="Bierstadt" w:hAnsi="Bierstadt"/>
          <w:sz w:val="16"/>
          <w:szCs w:val="16"/>
        </w:rPr>
      </w:pP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559"/>
        <w:gridCol w:w="1418"/>
        <w:gridCol w:w="425"/>
        <w:gridCol w:w="1559"/>
        <w:gridCol w:w="429"/>
      </w:tblGrid>
      <w:tr w:rsidR="007A7C54" w14:paraId="240F0F15" w14:textId="77777777" w:rsidTr="00D11C4D">
        <w:tc>
          <w:tcPr>
            <w:tcW w:w="1843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38AA90F" w14:textId="77777777" w:rsidR="007A7C54" w:rsidRPr="00A62DA6" w:rsidRDefault="007A7C54" w:rsidP="00D11C4D">
            <w:pPr>
              <w:pStyle w:val="FormFieldHeading"/>
            </w:pPr>
            <w:r>
              <w:t>Witness Name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8486D5" w14:textId="77777777" w:rsidR="007A7C54" w:rsidRPr="004C09B4" w:rsidRDefault="007A7C54" w:rsidP="00D11C4D">
            <w:pPr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3C355FD0" w14:textId="77777777" w:rsidR="007A7C54" w:rsidRPr="00591FDD" w:rsidRDefault="007A7C54" w:rsidP="00D11C4D">
            <w:pPr>
              <w:pStyle w:val="FormFieldHeading"/>
            </w:pPr>
            <w:r>
              <w:t>Witness Type</w:t>
            </w:r>
          </w:p>
        </w:tc>
        <w:tc>
          <w:tcPr>
            <w:tcW w:w="14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A97E82" w14:textId="77777777" w:rsidR="007A7C54" w:rsidRPr="007F0889" w:rsidRDefault="007A7C54" w:rsidP="00D11C4D">
            <w:pPr>
              <w:pStyle w:val="FormFieldHeading"/>
              <w:rPr>
                <w:rFonts w:ascii="Aptos" w:hAnsi="Aptos"/>
              </w:rPr>
            </w:pPr>
            <w:r w:rsidRPr="00E973DC">
              <w:rPr>
                <w:color w:val="auto"/>
                <w:sz w:val="18"/>
                <w:szCs w:val="18"/>
              </w:rPr>
              <w:t>Direct Witness</w:t>
            </w:r>
          </w:p>
        </w:tc>
        <w:sdt>
          <w:sdtPr>
            <w:rPr>
              <w:rFonts w:ascii="Aptos" w:hAnsi="Aptos"/>
            </w:rPr>
            <w:id w:val="190124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F673A2A" w14:textId="77777777" w:rsidR="007A7C54" w:rsidRPr="007F0889" w:rsidRDefault="007A7C54" w:rsidP="00D11C4D">
                <w:pPr>
                  <w:pStyle w:val="FormFieldHeading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2F172E" w14:textId="77777777" w:rsidR="007A7C54" w:rsidRPr="00E90A97" w:rsidRDefault="007A7C54" w:rsidP="00D11C4D">
            <w:pPr>
              <w:pStyle w:val="FormFieldHeading"/>
              <w:rPr>
                <w:color w:val="auto"/>
                <w:sz w:val="18"/>
                <w:szCs w:val="18"/>
              </w:rPr>
            </w:pPr>
            <w:r w:rsidRPr="00CC04C2">
              <w:rPr>
                <w:color w:val="auto"/>
                <w:sz w:val="18"/>
                <w:szCs w:val="18"/>
              </w:rPr>
              <w:t>Expert</w:t>
            </w:r>
            <w:r w:rsidRPr="00E90A97">
              <w:rPr>
                <w:color w:val="auto"/>
                <w:sz w:val="18"/>
                <w:szCs w:val="18"/>
              </w:rPr>
              <w:t xml:space="preserve"> Witness</w:t>
            </w:r>
          </w:p>
        </w:tc>
        <w:sdt>
          <w:sdtPr>
            <w:rPr>
              <w:rFonts w:ascii="Aptos" w:hAnsi="Aptos"/>
            </w:rPr>
            <w:id w:val="198140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79902D8" w14:textId="77777777" w:rsidR="007A7C54" w:rsidRPr="00E90A97" w:rsidRDefault="007A7C54" w:rsidP="00D11C4D">
                <w:pPr>
                  <w:pStyle w:val="FormFieldHeading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A7C54" w14:paraId="0183F1FB" w14:textId="77777777" w:rsidTr="00D11C4D">
        <w:tc>
          <w:tcPr>
            <w:tcW w:w="184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0C260B5" w14:textId="77777777" w:rsidR="007A7C54" w:rsidRDefault="007A7C54" w:rsidP="00D11C4D">
            <w:pPr>
              <w:pStyle w:val="FormFieldHeading"/>
            </w:pPr>
            <w:r>
              <w:t>Witness Phone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C04F5EA" w14:textId="77777777" w:rsidR="007A7C54" w:rsidRPr="00A2768B" w:rsidRDefault="007A7C54" w:rsidP="00D11C4D">
            <w:pPr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155AFD15" w14:textId="77777777" w:rsidR="007A7C54" w:rsidRPr="007F0889" w:rsidRDefault="007A7C54" w:rsidP="00D11C4D">
            <w:pPr>
              <w:pStyle w:val="FormFieldHeading"/>
            </w:pPr>
            <w:r w:rsidRPr="00215047">
              <w:t xml:space="preserve">Witness </w:t>
            </w:r>
            <w:r>
              <w:t>Email</w:t>
            </w:r>
          </w:p>
        </w:tc>
        <w:tc>
          <w:tcPr>
            <w:tcW w:w="383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ABD7D5" w14:textId="77777777" w:rsidR="007A7C54" w:rsidRPr="007F0889" w:rsidRDefault="007A7C54" w:rsidP="00D11C4D">
            <w:pPr>
              <w:rPr>
                <w:rFonts w:ascii="Aptos" w:hAnsi="Aptos"/>
              </w:rPr>
            </w:pPr>
          </w:p>
        </w:tc>
      </w:tr>
      <w:tr w:rsidR="007A7C54" w14:paraId="60BAA836" w14:textId="77777777" w:rsidTr="00303963">
        <w:trPr>
          <w:trHeight w:val="2268"/>
        </w:trPr>
        <w:tc>
          <w:tcPr>
            <w:tcW w:w="1843" w:type="dxa"/>
            <w:tcBorders>
              <w:top w:val="single" w:sz="12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DE6D75E" w14:textId="77777777" w:rsidR="007A7C54" w:rsidRPr="006A59E4" w:rsidRDefault="007A7C54" w:rsidP="00D11C4D">
            <w:pPr>
              <w:pStyle w:val="FormFieldHeading"/>
            </w:pPr>
            <w:r>
              <w:t>Summary of Substance of Evidence</w:t>
            </w:r>
          </w:p>
        </w:tc>
        <w:tc>
          <w:tcPr>
            <w:tcW w:w="8792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E0F8EE" w14:textId="77777777" w:rsidR="007A7C54" w:rsidRPr="004C09B4" w:rsidRDefault="007A7C54" w:rsidP="00D11C4D">
            <w:pPr>
              <w:rPr>
                <w:rFonts w:ascii="Aptos" w:hAnsi="Aptos"/>
              </w:rPr>
            </w:pPr>
          </w:p>
        </w:tc>
      </w:tr>
    </w:tbl>
    <w:p w14:paraId="5E1FF956" w14:textId="77777777" w:rsidR="00436B0B" w:rsidRPr="00020AD8" w:rsidRDefault="00436B0B" w:rsidP="002B34C6">
      <w:pPr>
        <w:keepNext/>
        <w:spacing w:after="0" w:line="240" w:lineRule="auto"/>
        <w:jc w:val="both"/>
        <w:rPr>
          <w:rFonts w:ascii="Bierstadt" w:hAnsi="Bierstadt"/>
          <w:b/>
          <w:bCs/>
          <w:sz w:val="16"/>
          <w:szCs w:val="16"/>
        </w:rPr>
      </w:pP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559"/>
        <w:gridCol w:w="1418"/>
        <w:gridCol w:w="425"/>
        <w:gridCol w:w="1559"/>
        <w:gridCol w:w="429"/>
      </w:tblGrid>
      <w:tr w:rsidR="00447D7B" w14:paraId="35F10222" w14:textId="77777777" w:rsidTr="00D11C4D">
        <w:tc>
          <w:tcPr>
            <w:tcW w:w="1843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DDFCFB5" w14:textId="77777777" w:rsidR="00447D7B" w:rsidRPr="00A62DA6" w:rsidRDefault="00447D7B" w:rsidP="00D11C4D">
            <w:pPr>
              <w:pStyle w:val="FormFieldHeading"/>
            </w:pPr>
            <w:r>
              <w:t>Witness Name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303B95" w14:textId="77777777" w:rsidR="00447D7B" w:rsidRPr="004C09B4" w:rsidRDefault="00447D7B" w:rsidP="00D11C4D">
            <w:pPr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3B6A7B07" w14:textId="77777777" w:rsidR="00447D7B" w:rsidRPr="00591FDD" w:rsidRDefault="00447D7B" w:rsidP="00D11C4D">
            <w:pPr>
              <w:pStyle w:val="FormFieldHeading"/>
            </w:pPr>
            <w:r>
              <w:t>Witness Type</w:t>
            </w:r>
          </w:p>
        </w:tc>
        <w:tc>
          <w:tcPr>
            <w:tcW w:w="14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FE8259" w14:textId="77777777" w:rsidR="00447D7B" w:rsidRPr="007F0889" w:rsidRDefault="00447D7B" w:rsidP="00D11C4D">
            <w:pPr>
              <w:pStyle w:val="FormFieldHeading"/>
              <w:rPr>
                <w:rFonts w:ascii="Aptos" w:hAnsi="Aptos"/>
              </w:rPr>
            </w:pPr>
            <w:r w:rsidRPr="00E973DC">
              <w:rPr>
                <w:color w:val="auto"/>
                <w:sz w:val="18"/>
                <w:szCs w:val="18"/>
              </w:rPr>
              <w:t>Direct Witness</w:t>
            </w:r>
          </w:p>
        </w:tc>
        <w:sdt>
          <w:sdtPr>
            <w:rPr>
              <w:rFonts w:ascii="Aptos" w:hAnsi="Aptos"/>
            </w:rPr>
            <w:id w:val="13506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4DB8320" w14:textId="77777777" w:rsidR="00447D7B" w:rsidRPr="007F0889" w:rsidRDefault="00447D7B" w:rsidP="00D11C4D">
                <w:pPr>
                  <w:pStyle w:val="FormFieldHeading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422096" w14:textId="77777777" w:rsidR="00447D7B" w:rsidRPr="00E90A97" w:rsidRDefault="00447D7B" w:rsidP="00D11C4D">
            <w:pPr>
              <w:pStyle w:val="FormFieldHeading"/>
              <w:rPr>
                <w:color w:val="auto"/>
                <w:sz w:val="18"/>
                <w:szCs w:val="18"/>
              </w:rPr>
            </w:pPr>
            <w:r w:rsidRPr="00CC04C2">
              <w:rPr>
                <w:color w:val="auto"/>
                <w:sz w:val="18"/>
                <w:szCs w:val="18"/>
              </w:rPr>
              <w:t>Expert</w:t>
            </w:r>
            <w:r w:rsidRPr="00E90A97">
              <w:rPr>
                <w:color w:val="auto"/>
                <w:sz w:val="18"/>
                <w:szCs w:val="18"/>
              </w:rPr>
              <w:t xml:space="preserve"> Witness</w:t>
            </w:r>
          </w:p>
        </w:tc>
        <w:sdt>
          <w:sdtPr>
            <w:rPr>
              <w:rFonts w:ascii="Aptos" w:hAnsi="Aptos"/>
            </w:rPr>
            <w:id w:val="96770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7E92303" w14:textId="77777777" w:rsidR="00447D7B" w:rsidRPr="00E90A97" w:rsidRDefault="00447D7B" w:rsidP="00D11C4D">
                <w:pPr>
                  <w:pStyle w:val="FormFieldHeading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7D7B" w14:paraId="0AD3847B" w14:textId="77777777" w:rsidTr="00D11C4D">
        <w:tc>
          <w:tcPr>
            <w:tcW w:w="184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9EB963C" w14:textId="77777777" w:rsidR="00447D7B" w:rsidRDefault="00447D7B" w:rsidP="00D11C4D">
            <w:pPr>
              <w:pStyle w:val="FormFieldHeading"/>
            </w:pPr>
            <w:r>
              <w:t>Witness Phone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EF6B5D" w14:textId="77777777" w:rsidR="00447D7B" w:rsidRPr="00A2768B" w:rsidRDefault="00447D7B" w:rsidP="00D11C4D">
            <w:pPr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44F6BA75" w14:textId="77777777" w:rsidR="00447D7B" w:rsidRPr="007F0889" w:rsidRDefault="00447D7B" w:rsidP="00D11C4D">
            <w:pPr>
              <w:pStyle w:val="FormFieldHeading"/>
            </w:pPr>
            <w:r w:rsidRPr="00215047">
              <w:t xml:space="preserve">Witness </w:t>
            </w:r>
            <w:r>
              <w:t>Email</w:t>
            </w:r>
          </w:p>
        </w:tc>
        <w:tc>
          <w:tcPr>
            <w:tcW w:w="383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5BF504" w14:textId="77777777" w:rsidR="00447D7B" w:rsidRPr="007F0889" w:rsidRDefault="00447D7B" w:rsidP="00D11C4D">
            <w:pPr>
              <w:rPr>
                <w:rFonts w:ascii="Aptos" w:hAnsi="Aptos"/>
              </w:rPr>
            </w:pPr>
          </w:p>
        </w:tc>
      </w:tr>
      <w:tr w:rsidR="00447D7B" w14:paraId="655DC4EF" w14:textId="77777777" w:rsidTr="00303963">
        <w:trPr>
          <w:trHeight w:val="2268"/>
        </w:trPr>
        <w:tc>
          <w:tcPr>
            <w:tcW w:w="1843" w:type="dxa"/>
            <w:tcBorders>
              <w:top w:val="single" w:sz="12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F8E16FB" w14:textId="77777777" w:rsidR="00447D7B" w:rsidRPr="006A59E4" w:rsidRDefault="00447D7B" w:rsidP="00D11C4D">
            <w:pPr>
              <w:pStyle w:val="FormFieldHeading"/>
            </w:pPr>
            <w:r>
              <w:t>Summary of Substance of Evidence</w:t>
            </w:r>
          </w:p>
        </w:tc>
        <w:tc>
          <w:tcPr>
            <w:tcW w:w="8792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149325" w14:textId="77777777" w:rsidR="00447D7B" w:rsidRPr="004C09B4" w:rsidRDefault="00447D7B" w:rsidP="00D11C4D">
            <w:pPr>
              <w:rPr>
                <w:rFonts w:ascii="Aptos" w:hAnsi="Aptos"/>
              </w:rPr>
            </w:pPr>
          </w:p>
        </w:tc>
      </w:tr>
    </w:tbl>
    <w:p w14:paraId="4FFBA56D" w14:textId="77777777" w:rsidR="00447D7B" w:rsidRPr="00020AD8" w:rsidRDefault="00447D7B" w:rsidP="00020AD8">
      <w:pPr>
        <w:spacing w:after="0"/>
        <w:rPr>
          <w:rFonts w:ascii="Bierstadt" w:hAnsi="Bierstadt"/>
          <w:sz w:val="16"/>
          <w:szCs w:val="16"/>
        </w:rPr>
      </w:pP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559"/>
        <w:gridCol w:w="1418"/>
        <w:gridCol w:w="425"/>
        <w:gridCol w:w="1559"/>
        <w:gridCol w:w="429"/>
      </w:tblGrid>
      <w:tr w:rsidR="002B34C6" w14:paraId="1918C211" w14:textId="77777777" w:rsidTr="00D11C4D">
        <w:tc>
          <w:tcPr>
            <w:tcW w:w="1843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1E73C01F" w14:textId="77777777" w:rsidR="002B34C6" w:rsidRPr="00A62DA6" w:rsidRDefault="002B34C6" w:rsidP="00D11C4D">
            <w:pPr>
              <w:pStyle w:val="FormFieldHeading"/>
            </w:pPr>
            <w:r>
              <w:t>Witness Name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99E2327" w14:textId="77777777" w:rsidR="002B34C6" w:rsidRPr="004C09B4" w:rsidRDefault="002B34C6" w:rsidP="00D11C4D">
            <w:pPr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22B76A5C" w14:textId="77777777" w:rsidR="002B34C6" w:rsidRPr="00591FDD" w:rsidRDefault="002B34C6" w:rsidP="00D11C4D">
            <w:pPr>
              <w:pStyle w:val="FormFieldHeading"/>
            </w:pPr>
            <w:r>
              <w:t>Witness Type</w:t>
            </w:r>
          </w:p>
        </w:tc>
        <w:tc>
          <w:tcPr>
            <w:tcW w:w="14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780111" w14:textId="77777777" w:rsidR="002B34C6" w:rsidRPr="007F0889" w:rsidRDefault="002B34C6" w:rsidP="00D11C4D">
            <w:pPr>
              <w:pStyle w:val="FormFieldHeading"/>
              <w:rPr>
                <w:rFonts w:ascii="Aptos" w:hAnsi="Aptos"/>
              </w:rPr>
            </w:pPr>
            <w:r w:rsidRPr="00E973DC">
              <w:rPr>
                <w:color w:val="auto"/>
                <w:sz w:val="18"/>
                <w:szCs w:val="18"/>
              </w:rPr>
              <w:t>Direct Witness</w:t>
            </w:r>
          </w:p>
        </w:tc>
        <w:sdt>
          <w:sdtPr>
            <w:rPr>
              <w:rFonts w:ascii="Aptos" w:hAnsi="Aptos"/>
            </w:rPr>
            <w:id w:val="136902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3CDEB7A" w14:textId="77777777" w:rsidR="002B34C6" w:rsidRPr="007F0889" w:rsidRDefault="002B34C6" w:rsidP="00D11C4D">
                <w:pPr>
                  <w:pStyle w:val="FormFieldHeading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CF7C5E" w14:textId="77777777" w:rsidR="002B34C6" w:rsidRPr="00E90A97" w:rsidRDefault="002B34C6" w:rsidP="00D11C4D">
            <w:pPr>
              <w:pStyle w:val="FormFieldHeading"/>
              <w:rPr>
                <w:color w:val="auto"/>
                <w:sz w:val="18"/>
                <w:szCs w:val="18"/>
              </w:rPr>
            </w:pPr>
            <w:r w:rsidRPr="00CC04C2">
              <w:rPr>
                <w:color w:val="auto"/>
                <w:sz w:val="18"/>
                <w:szCs w:val="18"/>
              </w:rPr>
              <w:t>Expert</w:t>
            </w:r>
            <w:r w:rsidRPr="00E90A97">
              <w:rPr>
                <w:color w:val="auto"/>
                <w:sz w:val="18"/>
                <w:szCs w:val="18"/>
              </w:rPr>
              <w:t xml:space="preserve"> Witness</w:t>
            </w:r>
          </w:p>
        </w:tc>
        <w:sdt>
          <w:sdtPr>
            <w:rPr>
              <w:rFonts w:ascii="Aptos" w:hAnsi="Aptos"/>
            </w:rPr>
            <w:id w:val="-2987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BE2DBD9" w14:textId="77777777" w:rsidR="002B34C6" w:rsidRPr="00E90A97" w:rsidRDefault="002B34C6" w:rsidP="00D11C4D">
                <w:pPr>
                  <w:pStyle w:val="FormFieldHeading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34C6" w14:paraId="066BF170" w14:textId="77777777" w:rsidTr="00D11C4D">
        <w:tc>
          <w:tcPr>
            <w:tcW w:w="184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5D9BC6C" w14:textId="77777777" w:rsidR="002B34C6" w:rsidRDefault="002B34C6" w:rsidP="00D11C4D">
            <w:pPr>
              <w:pStyle w:val="FormFieldHeading"/>
            </w:pPr>
            <w:r>
              <w:t>Witness Phone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D1E688D" w14:textId="77777777" w:rsidR="002B34C6" w:rsidRPr="00A2768B" w:rsidRDefault="002B34C6" w:rsidP="00D11C4D">
            <w:pPr>
              <w:rPr>
                <w:rFonts w:ascii="Aptos" w:hAnsi="Aptos"/>
              </w:rPr>
            </w:pP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429DE9F3" w14:textId="77777777" w:rsidR="002B34C6" w:rsidRPr="007F0889" w:rsidRDefault="002B34C6" w:rsidP="00D11C4D">
            <w:pPr>
              <w:pStyle w:val="FormFieldHeading"/>
            </w:pPr>
            <w:r w:rsidRPr="00215047">
              <w:t xml:space="preserve">Witness </w:t>
            </w:r>
            <w:r>
              <w:t>Email</w:t>
            </w:r>
          </w:p>
        </w:tc>
        <w:tc>
          <w:tcPr>
            <w:tcW w:w="383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24EB84" w14:textId="77777777" w:rsidR="002B34C6" w:rsidRPr="007F0889" w:rsidRDefault="002B34C6" w:rsidP="00D11C4D">
            <w:pPr>
              <w:rPr>
                <w:rFonts w:ascii="Aptos" w:hAnsi="Aptos"/>
              </w:rPr>
            </w:pPr>
          </w:p>
        </w:tc>
      </w:tr>
      <w:tr w:rsidR="002B34C6" w14:paraId="5E1C9DFF" w14:textId="77777777" w:rsidTr="00303963">
        <w:trPr>
          <w:trHeight w:val="2268"/>
        </w:trPr>
        <w:tc>
          <w:tcPr>
            <w:tcW w:w="1843" w:type="dxa"/>
            <w:tcBorders>
              <w:top w:val="single" w:sz="12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619F7ED" w14:textId="77777777" w:rsidR="002B34C6" w:rsidRPr="006A59E4" w:rsidRDefault="002B34C6" w:rsidP="00D11C4D">
            <w:pPr>
              <w:pStyle w:val="FormFieldHeading"/>
            </w:pPr>
            <w:r>
              <w:t>Summary of Substance of Evidence</w:t>
            </w:r>
          </w:p>
        </w:tc>
        <w:tc>
          <w:tcPr>
            <w:tcW w:w="8792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493FAC" w14:textId="77777777" w:rsidR="002B34C6" w:rsidRPr="004C09B4" w:rsidRDefault="002B34C6" w:rsidP="00D11C4D">
            <w:pPr>
              <w:rPr>
                <w:rFonts w:ascii="Aptos" w:hAnsi="Aptos"/>
              </w:rPr>
            </w:pPr>
          </w:p>
        </w:tc>
      </w:tr>
    </w:tbl>
    <w:p w14:paraId="6AAE380E" w14:textId="77777777" w:rsidR="007A7C54" w:rsidRPr="002F07E5" w:rsidRDefault="007A7C54" w:rsidP="007A7C54">
      <w:pPr>
        <w:rPr>
          <w:rFonts w:ascii="Bierstadt" w:hAnsi="Bierstadt"/>
          <w:sz w:val="20"/>
          <w:szCs w:val="20"/>
        </w:rPr>
      </w:pPr>
    </w:p>
    <w:tbl>
      <w:tblPr>
        <w:tblStyle w:val="TableGrid1"/>
        <w:tblW w:w="10773" w:type="dxa"/>
        <w:tblInd w:w="-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522"/>
      </w:tblGrid>
      <w:tr w:rsidR="00436B0B" w:rsidRPr="00F02FE0" w14:paraId="139227B4" w14:textId="77777777" w:rsidTr="00D11C4D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097EA74C" w14:textId="51FD7FDB" w:rsidR="00436B0B" w:rsidRPr="00F02FE0" w:rsidRDefault="00436B0B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724B1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9522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AE4B8CB" w14:textId="7BA90715" w:rsidR="00436B0B" w:rsidRPr="00F72DAE" w:rsidRDefault="00C97C31" w:rsidP="00D11C4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Other Evidence</w:t>
            </w:r>
            <w:r w:rsidR="00436B0B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Details</w:t>
            </w:r>
          </w:p>
        </w:tc>
      </w:tr>
    </w:tbl>
    <w:p w14:paraId="77A03BD6" w14:textId="0CA6DE4E" w:rsidR="00064690" w:rsidRPr="00F26F80" w:rsidRDefault="00F26F80" w:rsidP="00436B0B">
      <w:pPr>
        <w:spacing w:before="80" w:after="80"/>
        <w:jc w:val="both"/>
        <w:rPr>
          <w:rFonts w:ascii="Bierstadt" w:hAnsi="Bierstadt"/>
          <w:sz w:val="20"/>
          <w:szCs w:val="20"/>
        </w:rPr>
      </w:pPr>
      <w:r w:rsidRPr="00F26F80">
        <w:rPr>
          <w:rFonts w:ascii="Bierstadt" w:hAnsi="Bierstadt"/>
          <w:sz w:val="20"/>
          <w:szCs w:val="20"/>
        </w:rPr>
        <w:t xml:space="preserve">Complete if the Charged </w:t>
      </w:r>
      <w:r w:rsidR="00064690" w:rsidRPr="00F26F80">
        <w:rPr>
          <w:rFonts w:ascii="Bierstadt" w:hAnsi="Bierstadt"/>
          <w:sz w:val="20"/>
          <w:szCs w:val="20"/>
        </w:rPr>
        <w:t xml:space="preserve">Person </w:t>
      </w:r>
      <w:r w:rsidRPr="00F26F80">
        <w:rPr>
          <w:rFonts w:ascii="Bierstadt" w:hAnsi="Bierstadt"/>
          <w:sz w:val="20"/>
          <w:szCs w:val="20"/>
        </w:rPr>
        <w:t>intends</w:t>
      </w:r>
      <w:r w:rsidR="00064690" w:rsidRPr="00F26F80">
        <w:rPr>
          <w:rFonts w:ascii="Bierstadt" w:hAnsi="Bierstadt"/>
          <w:sz w:val="20"/>
          <w:szCs w:val="20"/>
        </w:rPr>
        <w:t xml:space="preserve"> to present any other evidence (e.g. medical reports, vision etc) to the Tribunal. </w:t>
      </w:r>
    </w:p>
    <w:tbl>
      <w:tblPr>
        <w:tblStyle w:val="TableGrid"/>
        <w:tblW w:w="10635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792"/>
      </w:tblGrid>
      <w:tr w:rsidR="00241433" w14:paraId="536E6EC3" w14:textId="77777777" w:rsidTr="002F07E5">
        <w:trPr>
          <w:trHeight w:val="434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FA88FE6" w14:textId="6E677686" w:rsidR="00241433" w:rsidRDefault="00241433" w:rsidP="00241433">
            <w:pPr>
              <w:pStyle w:val="FormFieldHeading"/>
            </w:pPr>
            <w:r>
              <w:t>Details of Other Evidence</w:t>
            </w:r>
          </w:p>
          <w:p w14:paraId="0E2949DC" w14:textId="03613BB5" w:rsidR="00241433" w:rsidRPr="00241433" w:rsidRDefault="00241433" w:rsidP="00241433">
            <w:pPr>
              <w:pStyle w:val="FormFieldHeading"/>
              <w:rPr>
                <w:sz w:val="16"/>
                <w:szCs w:val="16"/>
              </w:rPr>
            </w:pPr>
            <w:r w:rsidRPr="00241433">
              <w:rPr>
                <w:sz w:val="16"/>
                <w:szCs w:val="16"/>
              </w:rPr>
              <w:t>(</w:t>
            </w:r>
            <w:r w:rsidR="00BF33A6">
              <w:rPr>
                <w:sz w:val="16"/>
                <w:szCs w:val="16"/>
              </w:rPr>
              <w:t>Any such evidence must be attached to this Form</w:t>
            </w:r>
            <w:r w:rsidRPr="00241433">
              <w:rPr>
                <w:sz w:val="16"/>
                <w:szCs w:val="16"/>
              </w:rPr>
              <w:t>)</w:t>
            </w:r>
          </w:p>
        </w:tc>
        <w:tc>
          <w:tcPr>
            <w:tcW w:w="879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033754" w14:textId="77777777" w:rsidR="00241433" w:rsidRPr="004C09B4" w:rsidRDefault="00241433" w:rsidP="00D11C4D">
            <w:pPr>
              <w:rPr>
                <w:rFonts w:ascii="Aptos" w:hAnsi="Aptos"/>
              </w:rPr>
            </w:pPr>
          </w:p>
        </w:tc>
      </w:tr>
    </w:tbl>
    <w:p w14:paraId="5AD6CA61" w14:textId="77777777" w:rsidR="00387231" w:rsidRPr="00FC6599" w:rsidRDefault="00387231" w:rsidP="00F41ECB">
      <w:pPr>
        <w:spacing w:after="0"/>
        <w:rPr>
          <w:rFonts w:ascii="Bierstadt" w:hAnsi="Bierstadt"/>
        </w:rPr>
      </w:pPr>
    </w:p>
    <w:sectPr w:rsidR="00387231" w:rsidRPr="00FC6599" w:rsidSect="00D9670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424" w:bottom="851" w:left="851" w:header="680" w:footer="435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2D34" w14:textId="77777777" w:rsidR="006214E7" w:rsidRDefault="006214E7" w:rsidP="00CD610C">
      <w:pPr>
        <w:spacing w:after="0" w:line="240" w:lineRule="auto"/>
      </w:pPr>
      <w:r>
        <w:separator/>
      </w:r>
    </w:p>
  </w:endnote>
  <w:endnote w:type="continuationSeparator" w:id="0">
    <w:p w14:paraId="19863092" w14:textId="77777777" w:rsidR="006214E7" w:rsidRDefault="006214E7" w:rsidP="00CD610C">
      <w:pPr>
        <w:spacing w:after="0" w:line="240" w:lineRule="auto"/>
      </w:pPr>
      <w:r>
        <w:continuationSeparator/>
      </w:r>
    </w:p>
  </w:endnote>
  <w:endnote w:type="continuationNotice" w:id="1">
    <w:p w14:paraId="084B2166" w14:textId="77777777" w:rsidR="006214E7" w:rsidRDefault="00621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4998" w14:textId="66390B7F" w:rsidR="00064690" w:rsidRPr="00DC74CF" w:rsidRDefault="00DC74CF" w:rsidP="00707336">
    <w:pPr>
      <w:pStyle w:val="Footer"/>
      <w:tabs>
        <w:tab w:val="clear" w:pos="9026"/>
        <w:tab w:val="right" w:pos="10348"/>
      </w:tabs>
      <w:ind w:left="-567" w:right="-1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2.0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0F73" w14:textId="1B01BAE4" w:rsidR="00707336" w:rsidRPr="00707336" w:rsidRDefault="00707336" w:rsidP="00707336">
    <w:pPr>
      <w:pStyle w:val="Footer"/>
      <w:tabs>
        <w:tab w:val="clear" w:pos="9026"/>
        <w:tab w:val="right" w:pos="10348"/>
      </w:tabs>
      <w:ind w:left="-567" w:right="-1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2.0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4E13" w14:textId="77777777" w:rsidR="006214E7" w:rsidRDefault="006214E7" w:rsidP="00CD610C">
      <w:pPr>
        <w:spacing w:after="0" w:line="240" w:lineRule="auto"/>
      </w:pPr>
      <w:r>
        <w:separator/>
      </w:r>
    </w:p>
  </w:footnote>
  <w:footnote w:type="continuationSeparator" w:id="0">
    <w:p w14:paraId="5077E4DF" w14:textId="77777777" w:rsidR="006214E7" w:rsidRDefault="006214E7" w:rsidP="00CD610C">
      <w:pPr>
        <w:spacing w:after="0" w:line="240" w:lineRule="auto"/>
      </w:pPr>
      <w:r>
        <w:continuationSeparator/>
      </w:r>
    </w:p>
  </w:footnote>
  <w:footnote w:type="continuationNotice" w:id="1">
    <w:p w14:paraId="2A6148A4" w14:textId="77777777" w:rsidR="006214E7" w:rsidRDefault="00621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69FD" w14:textId="35DB1F67" w:rsidR="00B21866" w:rsidRDefault="00BD35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5082E4" wp14:editId="421D5395">
              <wp:simplePos x="0" y="0"/>
              <wp:positionH relativeFrom="column">
                <wp:posOffset>-426085</wp:posOffset>
              </wp:positionH>
              <wp:positionV relativeFrom="paragraph">
                <wp:posOffset>-357505</wp:posOffset>
              </wp:positionV>
              <wp:extent cx="7324725" cy="324000"/>
              <wp:effectExtent l="0" t="0" r="9525" b="0"/>
              <wp:wrapNone/>
              <wp:docPr id="196811634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4725" cy="32400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3923BD7" w14:textId="170F2057" w:rsidR="00BD3554" w:rsidRPr="00D96703" w:rsidRDefault="00BD3554" w:rsidP="00D96703">
                          <w:pPr>
                            <w:pStyle w:val="Titlebartext"/>
                            <w:spacing w:before="0" w:after="0"/>
                            <w:jc w:val="center"/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</w:pPr>
                          <w:r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  <w:t>Tribunal Witness Information Form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082E4" id="Rectangle 2" o:spid="_x0000_s1026" style="position:absolute;margin-left:-33.55pt;margin-top:-28.15pt;width:576.75pt;height:25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" fillcolor="#203864" stroked="f" strokecolor="#4a7ebb" strokeweight="1.5pt">
              <v:shadow opacity="22938f" offset="0"/>
              <v:textbox inset=",0,,0">
                <w:txbxContent>
                  <w:p w14:paraId="03923BD7" w14:textId="170F2057" w:rsidR="00BD3554" w:rsidRPr="00D96703" w:rsidRDefault="00BD3554" w:rsidP="00D96703">
                    <w:pPr>
                      <w:pStyle w:val="Titlebartext"/>
                      <w:spacing w:before="0" w:after="0"/>
                      <w:jc w:val="center"/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</w:pPr>
                    <w:r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  <w:t>Tribunal Witness Information Form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EC53" w14:textId="555C4477" w:rsidR="00387231" w:rsidRDefault="008279F4" w:rsidP="008279F4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9FAD782" wp14:editId="2A404873">
              <wp:simplePos x="0" y="0"/>
              <wp:positionH relativeFrom="column">
                <wp:posOffset>707390</wp:posOffset>
              </wp:positionH>
              <wp:positionV relativeFrom="paragraph">
                <wp:posOffset>112395</wp:posOffset>
              </wp:positionV>
              <wp:extent cx="6115050" cy="533400"/>
              <wp:effectExtent l="0" t="0" r="1905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5BA0C" w14:textId="244D5E8D" w:rsidR="008279F4" w:rsidRPr="000879B6" w:rsidRDefault="008279F4" w:rsidP="008279F4">
                          <w:pPr>
                            <w:jc w:val="both"/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</w:pPr>
                          <w:r w:rsidRPr="008279F4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This Form is to be completed </w:t>
                          </w:r>
                          <w:r w:rsidR="00C06733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by </w:t>
                          </w:r>
                          <w:r w:rsidRPr="008279F4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a Charged Person </w:t>
                          </w:r>
                          <w:r w:rsidR="00C06733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>where a</w:t>
                          </w:r>
                          <w:r w:rsidR="009660D3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 Reportable Offence or</w:t>
                          </w:r>
                          <w:r w:rsidRPr="008279F4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 </w:t>
                          </w:r>
                          <w:r w:rsidR="00C47DBB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Policy Breach </w:t>
                          </w:r>
                          <w:r w:rsidRPr="008279F4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matter </w:t>
                          </w:r>
                          <w:r w:rsidR="00C06733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is proceeding to </w:t>
                          </w:r>
                          <w:r w:rsidRPr="008279F4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>a Tribunal</w:t>
                          </w:r>
                          <w:r w:rsidR="00C06733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 for a </w:t>
                          </w:r>
                          <w:r w:rsidR="00E72EBE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>hearing and determination</w:t>
                          </w:r>
                          <w:r w:rsidRPr="008279F4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. Please ensure you read and understand the requirements detailed in </w:t>
                          </w:r>
                          <w:r w:rsidR="00E72EBE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>Part A</w:t>
                          </w:r>
                          <w:r w:rsidRPr="008279F4">
                            <w:rPr>
                              <w:rFonts w:ascii="Bierstadt" w:hAnsi="Bierstadt"/>
                              <w:sz w:val="18"/>
                              <w:szCs w:val="18"/>
                            </w:rPr>
                            <w:t xml:space="preserve"> of this Form before completing and returning the Form.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AD7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7pt;margin-top:8.85pt;width:481.5pt;height:4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" strokecolor="#8eaadb [1940]">
              <v:textbox>
                <w:txbxContent>
                  <w:p w14:paraId="08D5BA0C" w14:textId="244D5E8D" w:rsidR="008279F4" w:rsidRPr="000879B6" w:rsidRDefault="008279F4" w:rsidP="008279F4">
                    <w:pPr>
                      <w:jc w:val="both"/>
                      <w:rPr>
                        <w:rFonts w:ascii="Bierstadt" w:hAnsi="Bierstadt"/>
                        <w:sz w:val="18"/>
                        <w:szCs w:val="18"/>
                      </w:rPr>
                    </w:pPr>
                    <w:r w:rsidRPr="008279F4">
                      <w:rPr>
                        <w:rFonts w:ascii="Bierstadt" w:hAnsi="Bierstadt"/>
                        <w:sz w:val="18"/>
                        <w:szCs w:val="18"/>
                      </w:rPr>
                      <w:t xml:space="preserve">This Form is to be completed </w:t>
                    </w:r>
                    <w:r w:rsidR="00C06733">
                      <w:rPr>
                        <w:rFonts w:ascii="Bierstadt" w:hAnsi="Bierstadt"/>
                        <w:sz w:val="18"/>
                        <w:szCs w:val="18"/>
                      </w:rPr>
                      <w:t xml:space="preserve">by </w:t>
                    </w:r>
                    <w:r w:rsidRPr="008279F4">
                      <w:rPr>
                        <w:rFonts w:ascii="Bierstadt" w:hAnsi="Bierstadt"/>
                        <w:sz w:val="18"/>
                        <w:szCs w:val="18"/>
                      </w:rPr>
                      <w:t xml:space="preserve">a Charged Person </w:t>
                    </w:r>
                    <w:r w:rsidR="00C06733">
                      <w:rPr>
                        <w:rFonts w:ascii="Bierstadt" w:hAnsi="Bierstadt"/>
                        <w:sz w:val="18"/>
                        <w:szCs w:val="18"/>
                      </w:rPr>
                      <w:t>where a</w:t>
                    </w:r>
                    <w:r w:rsidR="009660D3">
                      <w:rPr>
                        <w:rFonts w:ascii="Bierstadt" w:hAnsi="Bierstadt"/>
                        <w:sz w:val="18"/>
                        <w:szCs w:val="18"/>
                      </w:rPr>
                      <w:t xml:space="preserve"> Reportable Offence or</w:t>
                    </w:r>
                    <w:r w:rsidRPr="008279F4">
                      <w:rPr>
                        <w:rFonts w:ascii="Bierstadt" w:hAnsi="Bierstadt"/>
                        <w:sz w:val="18"/>
                        <w:szCs w:val="18"/>
                      </w:rPr>
                      <w:t xml:space="preserve"> </w:t>
                    </w:r>
                    <w:r w:rsidR="00C47DBB">
                      <w:rPr>
                        <w:rFonts w:ascii="Bierstadt" w:hAnsi="Bierstadt"/>
                        <w:sz w:val="18"/>
                        <w:szCs w:val="18"/>
                      </w:rPr>
                      <w:t xml:space="preserve">Policy Breach </w:t>
                    </w:r>
                    <w:r w:rsidRPr="008279F4">
                      <w:rPr>
                        <w:rFonts w:ascii="Bierstadt" w:hAnsi="Bierstadt"/>
                        <w:sz w:val="18"/>
                        <w:szCs w:val="18"/>
                      </w:rPr>
                      <w:t xml:space="preserve">matter </w:t>
                    </w:r>
                    <w:r w:rsidR="00C06733">
                      <w:rPr>
                        <w:rFonts w:ascii="Bierstadt" w:hAnsi="Bierstadt"/>
                        <w:sz w:val="18"/>
                        <w:szCs w:val="18"/>
                      </w:rPr>
                      <w:t xml:space="preserve">is proceeding to </w:t>
                    </w:r>
                    <w:r w:rsidRPr="008279F4">
                      <w:rPr>
                        <w:rFonts w:ascii="Bierstadt" w:hAnsi="Bierstadt"/>
                        <w:sz w:val="18"/>
                        <w:szCs w:val="18"/>
                      </w:rPr>
                      <w:t>a Tribunal</w:t>
                    </w:r>
                    <w:r w:rsidR="00C06733">
                      <w:rPr>
                        <w:rFonts w:ascii="Bierstadt" w:hAnsi="Bierstadt"/>
                        <w:sz w:val="18"/>
                        <w:szCs w:val="18"/>
                      </w:rPr>
                      <w:t xml:space="preserve"> for a </w:t>
                    </w:r>
                    <w:r w:rsidR="00E72EBE">
                      <w:rPr>
                        <w:rFonts w:ascii="Bierstadt" w:hAnsi="Bierstadt"/>
                        <w:sz w:val="18"/>
                        <w:szCs w:val="18"/>
                      </w:rPr>
                      <w:t>hearing and determination</w:t>
                    </w:r>
                    <w:r w:rsidRPr="008279F4">
                      <w:rPr>
                        <w:rFonts w:ascii="Bierstadt" w:hAnsi="Bierstadt"/>
                        <w:sz w:val="18"/>
                        <w:szCs w:val="18"/>
                      </w:rPr>
                      <w:t xml:space="preserve">. Please ensure you read and understand the requirements detailed in </w:t>
                    </w:r>
                    <w:r w:rsidR="00E72EBE">
                      <w:rPr>
                        <w:rFonts w:ascii="Bierstadt" w:hAnsi="Bierstadt"/>
                        <w:sz w:val="18"/>
                        <w:szCs w:val="18"/>
                      </w:rPr>
                      <w:t>Part A</w:t>
                    </w:r>
                    <w:r w:rsidRPr="008279F4">
                      <w:rPr>
                        <w:rFonts w:ascii="Bierstadt" w:hAnsi="Bierstadt"/>
                        <w:sz w:val="18"/>
                        <w:szCs w:val="18"/>
                      </w:rPr>
                      <w:t xml:space="preserve"> of this Form before completing and returning the Form.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167A9C03" wp14:editId="573869D1">
          <wp:simplePos x="0" y="0"/>
          <wp:positionH relativeFrom="page">
            <wp:align>left</wp:align>
          </wp:positionH>
          <wp:positionV relativeFrom="paragraph">
            <wp:posOffset>-389255</wp:posOffset>
          </wp:positionV>
          <wp:extent cx="1130300" cy="704850"/>
          <wp:effectExtent l="0" t="0" r="0" b="0"/>
          <wp:wrapSquare wrapText="bothSides"/>
          <wp:docPr id="2026711986" name="Picture 202671198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7374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2C92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1C96DA" wp14:editId="0361BA65">
              <wp:simplePos x="0" y="0"/>
              <wp:positionH relativeFrom="page">
                <wp:posOffset>1257300</wp:posOffset>
              </wp:positionH>
              <wp:positionV relativeFrom="paragraph">
                <wp:posOffset>-312420</wp:posOffset>
              </wp:positionV>
              <wp:extent cx="615569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69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205" y="44077"/>
                          <a:ext cx="7859039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9D59" w14:textId="3D7BF4F7" w:rsidR="008279F4" w:rsidRPr="00561A4B" w:rsidRDefault="005A1762" w:rsidP="008279F4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Tribunal </w:t>
                            </w:r>
                            <w:r w:rsidR="008728AF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Advocate &amp; </w:t>
                            </w:r>
                            <w:r w:rsidR="008279F4" w:rsidRPr="008279F4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Witness Information Form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C96DA" id="Group 231" o:spid="_x0000_s1028" style="position:absolute;margin-left:99pt;margin-top:-24.6pt;width:484.7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">
              <v:rect id="_x0000_s1029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 id="Text Box 3" o:spid="_x0000_s1030" type="#_x0000_t202" style="position:absolute;left:122;top:440;width:78590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154C9D59" w14:textId="3D7BF4F7" w:rsidR="008279F4" w:rsidRPr="00561A4B" w:rsidRDefault="005A1762" w:rsidP="008279F4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Tribunal </w:t>
                      </w:r>
                      <w:r w:rsidR="008728AF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Advocate &amp; </w:t>
                      </w:r>
                      <w:r w:rsidR="008279F4" w:rsidRPr="008279F4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Witness Information Form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0348"/>
    <w:multiLevelType w:val="hybridMultilevel"/>
    <w:tmpl w:val="31B8DA5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12D3"/>
    <w:multiLevelType w:val="hybridMultilevel"/>
    <w:tmpl w:val="DD86DAA0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C4475"/>
    <w:multiLevelType w:val="hybridMultilevel"/>
    <w:tmpl w:val="1B8C2FEC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20EA5"/>
    <w:multiLevelType w:val="hybridMultilevel"/>
    <w:tmpl w:val="258A6C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3D5DA7"/>
    <w:multiLevelType w:val="hybridMultilevel"/>
    <w:tmpl w:val="2272C03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5B76"/>
    <w:multiLevelType w:val="hybridMultilevel"/>
    <w:tmpl w:val="05E8124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30AF9"/>
    <w:multiLevelType w:val="hybridMultilevel"/>
    <w:tmpl w:val="3E326A5A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3066486">
    <w:abstractNumId w:val="7"/>
  </w:num>
  <w:num w:numId="2" w16cid:durableId="717315983">
    <w:abstractNumId w:val="6"/>
  </w:num>
  <w:num w:numId="3" w16cid:durableId="1416517442">
    <w:abstractNumId w:val="5"/>
  </w:num>
  <w:num w:numId="4" w16cid:durableId="896354455">
    <w:abstractNumId w:val="1"/>
  </w:num>
  <w:num w:numId="5" w16cid:durableId="2081636346">
    <w:abstractNumId w:val="0"/>
  </w:num>
  <w:num w:numId="6" w16cid:durableId="1849129152">
    <w:abstractNumId w:val="4"/>
  </w:num>
  <w:num w:numId="7" w16cid:durableId="2124568926">
    <w:abstractNumId w:val="2"/>
  </w:num>
  <w:num w:numId="8" w16cid:durableId="9105052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01FE"/>
    <w:rsid w:val="00001650"/>
    <w:rsid w:val="00001B64"/>
    <w:rsid w:val="00001ECE"/>
    <w:rsid w:val="00007D0F"/>
    <w:rsid w:val="000123E7"/>
    <w:rsid w:val="0001267F"/>
    <w:rsid w:val="00012D12"/>
    <w:rsid w:val="0001386F"/>
    <w:rsid w:val="00013CF5"/>
    <w:rsid w:val="00014C5F"/>
    <w:rsid w:val="00016C24"/>
    <w:rsid w:val="000171F0"/>
    <w:rsid w:val="0001776B"/>
    <w:rsid w:val="0002024E"/>
    <w:rsid w:val="000204A6"/>
    <w:rsid w:val="00020AD8"/>
    <w:rsid w:val="00020D6D"/>
    <w:rsid w:val="000229ED"/>
    <w:rsid w:val="00024117"/>
    <w:rsid w:val="00024192"/>
    <w:rsid w:val="0002490D"/>
    <w:rsid w:val="00025D83"/>
    <w:rsid w:val="00026707"/>
    <w:rsid w:val="00026BAC"/>
    <w:rsid w:val="000273A8"/>
    <w:rsid w:val="00030FD8"/>
    <w:rsid w:val="000322CC"/>
    <w:rsid w:val="000327C9"/>
    <w:rsid w:val="00032B58"/>
    <w:rsid w:val="00034432"/>
    <w:rsid w:val="0003501F"/>
    <w:rsid w:val="00037A13"/>
    <w:rsid w:val="00040728"/>
    <w:rsid w:val="00040FAB"/>
    <w:rsid w:val="0004147E"/>
    <w:rsid w:val="00041F6A"/>
    <w:rsid w:val="00042189"/>
    <w:rsid w:val="00042767"/>
    <w:rsid w:val="0004471D"/>
    <w:rsid w:val="0004532E"/>
    <w:rsid w:val="00045D41"/>
    <w:rsid w:val="00047437"/>
    <w:rsid w:val="00050F7C"/>
    <w:rsid w:val="0005145F"/>
    <w:rsid w:val="000516C9"/>
    <w:rsid w:val="0005262A"/>
    <w:rsid w:val="00052CD6"/>
    <w:rsid w:val="00054E37"/>
    <w:rsid w:val="00056477"/>
    <w:rsid w:val="000566E4"/>
    <w:rsid w:val="000567C7"/>
    <w:rsid w:val="00056894"/>
    <w:rsid w:val="0006009A"/>
    <w:rsid w:val="00061DFB"/>
    <w:rsid w:val="000640E1"/>
    <w:rsid w:val="00064690"/>
    <w:rsid w:val="00064D77"/>
    <w:rsid w:val="000653EC"/>
    <w:rsid w:val="00065687"/>
    <w:rsid w:val="00065BEE"/>
    <w:rsid w:val="0006620F"/>
    <w:rsid w:val="00066545"/>
    <w:rsid w:val="000669F0"/>
    <w:rsid w:val="0006743A"/>
    <w:rsid w:val="0006761A"/>
    <w:rsid w:val="00070E48"/>
    <w:rsid w:val="00070EA3"/>
    <w:rsid w:val="00071081"/>
    <w:rsid w:val="0007141B"/>
    <w:rsid w:val="00071B82"/>
    <w:rsid w:val="00072462"/>
    <w:rsid w:val="00073FEB"/>
    <w:rsid w:val="000743AB"/>
    <w:rsid w:val="00074DCC"/>
    <w:rsid w:val="00075AF9"/>
    <w:rsid w:val="0007600B"/>
    <w:rsid w:val="00076706"/>
    <w:rsid w:val="000774D8"/>
    <w:rsid w:val="00077880"/>
    <w:rsid w:val="000803BE"/>
    <w:rsid w:val="00081C51"/>
    <w:rsid w:val="000837E7"/>
    <w:rsid w:val="00084A2E"/>
    <w:rsid w:val="00084C70"/>
    <w:rsid w:val="0008565E"/>
    <w:rsid w:val="00085CA1"/>
    <w:rsid w:val="0008714D"/>
    <w:rsid w:val="00091614"/>
    <w:rsid w:val="000916CB"/>
    <w:rsid w:val="00091F09"/>
    <w:rsid w:val="00091FA9"/>
    <w:rsid w:val="0009203A"/>
    <w:rsid w:val="0009282F"/>
    <w:rsid w:val="00093324"/>
    <w:rsid w:val="00094E7A"/>
    <w:rsid w:val="000951B3"/>
    <w:rsid w:val="0009538A"/>
    <w:rsid w:val="00095C65"/>
    <w:rsid w:val="00095D19"/>
    <w:rsid w:val="000A195D"/>
    <w:rsid w:val="000A2642"/>
    <w:rsid w:val="000A5D56"/>
    <w:rsid w:val="000A5F92"/>
    <w:rsid w:val="000A7144"/>
    <w:rsid w:val="000A7962"/>
    <w:rsid w:val="000A7C9D"/>
    <w:rsid w:val="000A7E77"/>
    <w:rsid w:val="000B0477"/>
    <w:rsid w:val="000B0F3D"/>
    <w:rsid w:val="000B2530"/>
    <w:rsid w:val="000B27B6"/>
    <w:rsid w:val="000B2D99"/>
    <w:rsid w:val="000B4220"/>
    <w:rsid w:val="000B4A7C"/>
    <w:rsid w:val="000B5CB9"/>
    <w:rsid w:val="000B6D58"/>
    <w:rsid w:val="000C1954"/>
    <w:rsid w:val="000C28A7"/>
    <w:rsid w:val="000C2AFD"/>
    <w:rsid w:val="000C516E"/>
    <w:rsid w:val="000C562C"/>
    <w:rsid w:val="000C6FB8"/>
    <w:rsid w:val="000C7D40"/>
    <w:rsid w:val="000C7D43"/>
    <w:rsid w:val="000D734B"/>
    <w:rsid w:val="000E034D"/>
    <w:rsid w:val="000E131B"/>
    <w:rsid w:val="000E1AE6"/>
    <w:rsid w:val="000E1E09"/>
    <w:rsid w:val="000E5203"/>
    <w:rsid w:val="000E5EE8"/>
    <w:rsid w:val="000E76A0"/>
    <w:rsid w:val="000E77A2"/>
    <w:rsid w:val="000F0C22"/>
    <w:rsid w:val="000F534D"/>
    <w:rsid w:val="000F540C"/>
    <w:rsid w:val="000F67EA"/>
    <w:rsid w:val="000F6CD6"/>
    <w:rsid w:val="00100D6D"/>
    <w:rsid w:val="00101394"/>
    <w:rsid w:val="001015B5"/>
    <w:rsid w:val="00101634"/>
    <w:rsid w:val="001027FF"/>
    <w:rsid w:val="0010448D"/>
    <w:rsid w:val="001044AA"/>
    <w:rsid w:val="00104FAD"/>
    <w:rsid w:val="001067F0"/>
    <w:rsid w:val="00110A5A"/>
    <w:rsid w:val="00111AD0"/>
    <w:rsid w:val="00115528"/>
    <w:rsid w:val="001162E2"/>
    <w:rsid w:val="00116CE0"/>
    <w:rsid w:val="001175AA"/>
    <w:rsid w:val="0011783D"/>
    <w:rsid w:val="001205BE"/>
    <w:rsid w:val="00121452"/>
    <w:rsid w:val="001215A9"/>
    <w:rsid w:val="00121B2E"/>
    <w:rsid w:val="00122E49"/>
    <w:rsid w:val="00124101"/>
    <w:rsid w:val="00125A1C"/>
    <w:rsid w:val="001261B3"/>
    <w:rsid w:val="0012620A"/>
    <w:rsid w:val="001267C7"/>
    <w:rsid w:val="00127482"/>
    <w:rsid w:val="00127B9E"/>
    <w:rsid w:val="00130E8D"/>
    <w:rsid w:val="00131A46"/>
    <w:rsid w:val="00132E29"/>
    <w:rsid w:val="001333CA"/>
    <w:rsid w:val="001334EE"/>
    <w:rsid w:val="00134F16"/>
    <w:rsid w:val="00135854"/>
    <w:rsid w:val="001365B5"/>
    <w:rsid w:val="00136D5F"/>
    <w:rsid w:val="0013757D"/>
    <w:rsid w:val="00140423"/>
    <w:rsid w:val="001412C9"/>
    <w:rsid w:val="001417ED"/>
    <w:rsid w:val="00142A71"/>
    <w:rsid w:val="00147096"/>
    <w:rsid w:val="00147B27"/>
    <w:rsid w:val="00151B52"/>
    <w:rsid w:val="00152A8B"/>
    <w:rsid w:val="00153CF0"/>
    <w:rsid w:val="00155D02"/>
    <w:rsid w:val="001576FA"/>
    <w:rsid w:val="00160244"/>
    <w:rsid w:val="0016074C"/>
    <w:rsid w:val="00161358"/>
    <w:rsid w:val="00161AE7"/>
    <w:rsid w:val="00161F42"/>
    <w:rsid w:val="00162F6A"/>
    <w:rsid w:val="00163F70"/>
    <w:rsid w:val="0016465E"/>
    <w:rsid w:val="0016502C"/>
    <w:rsid w:val="001679D5"/>
    <w:rsid w:val="00167BF5"/>
    <w:rsid w:val="00170326"/>
    <w:rsid w:val="0017062B"/>
    <w:rsid w:val="00172228"/>
    <w:rsid w:val="00172D38"/>
    <w:rsid w:val="00174629"/>
    <w:rsid w:val="0017488B"/>
    <w:rsid w:val="00174947"/>
    <w:rsid w:val="0017794A"/>
    <w:rsid w:val="00181845"/>
    <w:rsid w:val="00182B5E"/>
    <w:rsid w:val="00182FDA"/>
    <w:rsid w:val="00183D82"/>
    <w:rsid w:val="001843D3"/>
    <w:rsid w:val="00184AE6"/>
    <w:rsid w:val="00186D40"/>
    <w:rsid w:val="00187322"/>
    <w:rsid w:val="001874D6"/>
    <w:rsid w:val="00187E22"/>
    <w:rsid w:val="0019088D"/>
    <w:rsid w:val="001909F3"/>
    <w:rsid w:val="00190F8D"/>
    <w:rsid w:val="00191724"/>
    <w:rsid w:val="00191D16"/>
    <w:rsid w:val="00193343"/>
    <w:rsid w:val="001936F5"/>
    <w:rsid w:val="001939BE"/>
    <w:rsid w:val="001946A8"/>
    <w:rsid w:val="00194EAA"/>
    <w:rsid w:val="001954F5"/>
    <w:rsid w:val="00195D4B"/>
    <w:rsid w:val="00197384"/>
    <w:rsid w:val="00197975"/>
    <w:rsid w:val="001A148C"/>
    <w:rsid w:val="001A170E"/>
    <w:rsid w:val="001A2948"/>
    <w:rsid w:val="001A2AF8"/>
    <w:rsid w:val="001A463D"/>
    <w:rsid w:val="001A58F7"/>
    <w:rsid w:val="001A59E9"/>
    <w:rsid w:val="001A6852"/>
    <w:rsid w:val="001A6AF2"/>
    <w:rsid w:val="001A6AF9"/>
    <w:rsid w:val="001A6DFC"/>
    <w:rsid w:val="001B20D6"/>
    <w:rsid w:val="001B3D21"/>
    <w:rsid w:val="001B4149"/>
    <w:rsid w:val="001B4855"/>
    <w:rsid w:val="001B6402"/>
    <w:rsid w:val="001B6DF7"/>
    <w:rsid w:val="001B7A77"/>
    <w:rsid w:val="001C040C"/>
    <w:rsid w:val="001C04E6"/>
    <w:rsid w:val="001C0609"/>
    <w:rsid w:val="001C1C4C"/>
    <w:rsid w:val="001C367D"/>
    <w:rsid w:val="001C5A74"/>
    <w:rsid w:val="001C5B40"/>
    <w:rsid w:val="001C6048"/>
    <w:rsid w:val="001C67B2"/>
    <w:rsid w:val="001C6EA0"/>
    <w:rsid w:val="001D0951"/>
    <w:rsid w:val="001D4207"/>
    <w:rsid w:val="001D4AA7"/>
    <w:rsid w:val="001D5787"/>
    <w:rsid w:val="001D69A9"/>
    <w:rsid w:val="001E0E08"/>
    <w:rsid w:val="001E3D5C"/>
    <w:rsid w:val="001E4134"/>
    <w:rsid w:val="001E492C"/>
    <w:rsid w:val="001E4E40"/>
    <w:rsid w:val="001E5377"/>
    <w:rsid w:val="001E5538"/>
    <w:rsid w:val="001F1CDC"/>
    <w:rsid w:val="001F2188"/>
    <w:rsid w:val="001F25F1"/>
    <w:rsid w:val="001F44EF"/>
    <w:rsid w:val="001F4FD7"/>
    <w:rsid w:val="001F5355"/>
    <w:rsid w:val="001F5BF3"/>
    <w:rsid w:val="001F5F12"/>
    <w:rsid w:val="001F682C"/>
    <w:rsid w:val="001F68F7"/>
    <w:rsid w:val="001F6C00"/>
    <w:rsid w:val="001F7543"/>
    <w:rsid w:val="001F7F0B"/>
    <w:rsid w:val="00200ACA"/>
    <w:rsid w:val="00201A9C"/>
    <w:rsid w:val="0020283A"/>
    <w:rsid w:val="00204F28"/>
    <w:rsid w:val="002056B3"/>
    <w:rsid w:val="00205A49"/>
    <w:rsid w:val="002067C4"/>
    <w:rsid w:val="00206B72"/>
    <w:rsid w:val="0020724C"/>
    <w:rsid w:val="0020791D"/>
    <w:rsid w:val="00207939"/>
    <w:rsid w:val="00210340"/>
    <w:rsid w:val="00211FB8"/>
    <w:rsid w:val="00212073"/>
    <w:rsid w:val="00212B63"/>
    <w:rsid w:val="0021327D"/>
    <w:rsid w:val="00214885"/>
    <w:rsid w:val="0021491C"/>
    <w:rsid w:val="00215047"/>
    <w:rsid w:val="002165A8"/>
    <w:rsid w:val="002169CF"/>
    <w:rsid w:val="00216EB6"/>
    <w:rsid w:val="002178E2"/>
    <w:rsid w:val="002212E0"/>
    <w:rsid w:val="002215FF"/>
    <w:rsid w:val="0022221A"/>
    <w:rsid w:val="00222788"/>
    <w:rsid w:val="00223D9C"/>
    <w:rsid w:val="00224426"/>
    <w:rsid w:val="00224DA3"/>
    <w:rsid w:val="00226281"/>
    <w:rsid w:val="002262AA"/>
    <w:rsid w:val="0022688B"/>
    <w:rsid w:val="00226C6F"/>
    <w:rsid w:val="0022774B"/>
    <w:rsid w:val="00234209"/>
    <w:rsid w:val="00235947"/>
    <w:rsid w:val="00236811"/>
    <w:rsid w:val="00240062"/>
    <w:rsid w:val="002405B4"/>
    <w:rsid w:val="002408ED"/>
    <w:rsid w:val="00240A52"/>
    <w:rsid w:val="00241433"/>
    <w:rsid w:val="00242138"/>
    <w:rsid w:val="00242DD5"/>
    <w:rsid w:val="002454D8"/>
    <w:rsid w:val="00245556"/>
    <w:rsid w:val="00245636"/>
    <w:rsid w:val="00247772"/>
    <w:rsid w:val="00250518"/>
    <w:rsid w:val="002515A7"/>
    <w:rsid w:val="00251625"/>
    <w:rsid w:val="0025177B"/>
    <w:rsid w:val="0025185D"/>
    <w:rsid w:val="00251A76"/>
    <w:rsid w:val="00253C1E"/>
    <w:rsid w:val="00254223"/>
    <w:rsid w:val="00255669"/>
    <w:rsid w:val="00255AEF"/>
    <w:rsid w:val="00260A15"/>
    <w:rsid w:val="00262B90"/>
    <w:rsid w:val="002635A8"/>
    <w:rsid w:val="00265B20"/>
    <w:rsid w:val="00265D33"/>
    <w:rsid w:val="0027048F"/>
    <w:rsid w:val="0027168E"/>
    <w:rsid w:val="00271907"/>
    <w:rsid w:val="002723A6"/>
    <w:rsid w:val="0027332A"/>
    <w:rsid w:val="00274608"/>
    <w:rsid w:val="00274958"/>
    <w:rsid w:val="0027635C"/>
    <w:rsid w:val="00277A7F"/>
    <w:rsid w:val="002801B9"/>
    <w:rsid w:val="002806A0"/>
    <w:rsid w:val="00280B67"/>
    <w:rsid w:val="00281464"/>
    <w:rsid w:val="002816D3"/>
    <w:rsid w:val="00281F78"/>
    <w:rsid w:val="00283795"/>
    <w:rsid w:val="00283CD5"/>
    <w:rsid w:val="00283D51"/>
    <w:rsid w:val="0028438E"/>
    <w:rsid w:val="00284A8B"/>
    <w:rsid w:val="00286B7D"/>
    <w:rsid w:val="00286C30"/>
    <w:rsid w:val="00287A8E"/>
    <w:rsid w:val="00287AE8"/>
    <w:rsid w:val="00291FE4"/>
    <w:rsid w:val="00292273"/>
    <w:rsid w:val="002925B2"/>
    <w:rsid w:val="002930CD"/>
    <w:rsid w:val="0029391C"/>
    <w:rsid w:val="00295A92"/>
    <w:rsid w:val="00296AAF"/>
    <w:rsid w:val="00296F4F"/>
    <w:rsid w:val="002970EC"/>
    <w:rsid w:val="002974BF"/>
    <w:rsid w:val="002979A4"/>
    <w:rsid w:val="002A081A"/>
    <w:rsid w:val="002A12EA"/>
    <w:rsid w:val="002A1510"/>
    <w:rsid w:val="002A1566"/>
    <w:rsid w:val="002A17E6"/>
    <w:rsid w:val="002A1DC2"/>
    <w:rsid w:val="002A3AD1"/>
    <w:rsid w:val="002A4503"/>
    <w:rsid w:val="002A606F"/>
    <w:rsid w:val="002A65BE"/>
    <w:rsid w:val="002A7266"/>
    <w:rsid w:val="002B0158"/>
    <w:rsid w:val="002B0766"/>
    <w:rsid w:val="002B191C"/>
    <w:rsid w:val="002B199C"/>
    <w:rsid w:val="002B34C6"/>
    <w:rsid w:val="002B3BE1"/>
    <w:rsid w:val="002B3E85"/>
    <w:rsid w:val="002B54D2"/>
    <w:rsid w:val="002B5BA4"/>
    <w:rsid w:val="002B6072"/>
    <w:rsid w:val="002B6BBD"/>
    <w:rsid w:val="002B7287"/>
    <w:rsid w:val="002B75DF"/>
    <w:rsid w:val="002C15DA"/>
    <w:rsid w:val="002C2760"/>
    <w:rsid w:val="002C3827"/>
    <w:rsid w:val="002C3EBD"/>
    <w:rsid w:val="002C4458"/>
    <w:rsid w:val="002C47DC"/>
    <w:rsid w:val="002C521C"/>
    <w:rsid w:val="002C5E31"/>
    <w:rsid w:val="002C67AE"/>
    <w:rsid w:val="002C6BAF"/>
    <w:rsid w:val="002C7A32"/>
    <w:rsid w:val="002D0F77"/>
    <w:rsid w:val="002D1201"/>
    <w:rsid w:val="002D1CA8"/>
    <w:rsid w:val="002D1D0F"/>
    <w:rsid w:val="002D1EE5"/>
    <w:rsid w:val="002D3208"/>
    <w:rsid w:val="002D3347"/>
    <w:rsid w:val="002D51F4"/>
    <w:rsid w:val="002D791D"/>
    <w:rsid w:val="002D7FDB"/>
    <w:rsid w:val="002E00D0"/>
    <w:rsid w:val="002E04CE"/>
    <w:rsid w:val="002E0A79"/>
    <w:rsid w:val="002E0E5A"/>
    <w:rsid w:val="002E2805"/>
    <w:rsid w:val="002E2DD9"/>
    <w:rsid w:val="002E2F32"/>
    <w:rsid w:val="002E3784"/>
    <w:rsid w:val="002E4790"/>
    <w:rsid w:val="002E5AF6"/>
    <w:rsid w:val="002E5D9A"/>
    <w:rsid w:val="002E5EE4"/>
    <w:rsid w:val="002E66A9"/>
    <w:rsid w:val="002E72A8"/>
    <w:rsid w:val="002E7C45"/>
    <w:rsid w:val="002F06F8"/>
    <w:rsid w:val="002F07E5"/>
    <w:rsid w:val="002F0A48"/>
    <w:rsid w:val="002F0BCE"/>
    <w:rsid w:val="002F0C7F"/>
    <w:rsid w:val="002F111D"/>
    <w:rsid w:val="002F232E"/>
    <w:rsid w:val="002F3100"/>
    <w:rsid w:val="002F32D4"/>
    <w:rsid w:val="002F4520"/>
    <w:rsid w:val="002F5DB2"/>
    <w:rsid w:val="002F6110"/>
    <w:rsid w:val="002F6466"/>
    <w:rsid w:val="002F77E5"/>
    <w:rsid w:val="002F7C69"/>
    <w:rsid w:val="002F7F6F"/>
    <w:rsid w:val="00300526"/>
    <w:rsid w:val="00300708"/>
    <w:rsid w:val="00300C24"/>
    <w:rsid w:val="003019D9"/>
    <w:rsid w:val="003024AD"/>
    <w:rsid w:val="00302974"/>
    <w:rsid w:val="003034E7"/>
    <w:rsid w:val="00303963"/>
    <w:rsid w:val="00305A8A"/>
    <w:rsid w:val="00306405"/>
    <w:rsid w:val="003072FA"/>
    <w:rsid w:val="00310026"/>
    <w:rsid w:val="0031322D"/>
    <w:rsid w:val="003137B3"/>
    <w:rsid w:val="0031422E"/>
    <w:rsid w:val="003142A5"/>
    <w:rsid w:val="00315DA2"/>
    <w:rsid w:val="00315EE4"/>
    <w:rsid w:val="00316A04"/>
    <w:rsid w:val="003204A8"/>
    <w:rsid w:val="00320FA9"/>
    <w:rsid w:val="00321FD5"/>
    <w:rsid w:val="00322FDC"/>
    <w:rsid w:val="00323838"/>
    <w:rsid w:val="003241D5"/>
    <w:rsid w:val="00326721"/>
    <w:rsid w:val="00326CA2"/>
    <w:rsid w:val="00327834"/>
    <w:rsid w:val="003279E2"/>
    <w:rsid w:val="00327ACB"/>
    <w:rsid w:val="00327BC3"/>
    <w:rsid w:val="00327F5E"/>
    <w:rsid w:val="00330489"/>
    <w:rsid w:val="00330AE9"/>
    <w:rsid w:val="00330BA2"/>
    <w:rsid w:val="0033145B"/>
    <w:rsid w:val="003321BB"/>
    <w:rsid w:val="003323F0"/>
    <w:rsid w:val="00332ECF"/>
    <w:rsid w:val="0033498C"/>
    <w:rsid w:val="00334AE7"/>
    <w:rsid w:val="003364C3"/>
    <w:rsid w:val="003368DF"/>
    <w:rsid w:val="00336AFC"/>
    <w:rsid w:val="0033705C"/>
    <w:rsid w:val="003405B7"/>
    <w:rsid w:val="00341750"/>
    <w:rsid w:val="0034191C"/>
    <w:rsid w:val="00343035"/>
    <w:rsid w:val="0034303E"/>
    <w:rsid w:val="0034529B"/>
    <w:rsid w:val="00345325"/>
    <w:rsid w:val="00345DD8"/>
    <w:rsid w:val="0034632A"/>
    <w:rsid w:val="003468F0"/>
    <w:rsid w:val="0034766A"/>
    <w:rsid w:val="003508EB"/>
    <w:rsid w:val="00351D8F"/>
    <w:rsid w:val="00353916"/>
    <w:rsid w:val="00353946"/>
    <w:rsid w:val="00355263"/>
    <w:rsid w:val="00355411"/>
    <w:rsid w:val="003557EE"/>
    <w:rsid w:val="00355DF8"/>
    <w:rsid w:val="003562CB"/>
    <w:rsid w:val="003601A7"/>
    <w:rsid w:val="00360752"/>
    <w:rsid w:val="0036138A"/>
    <w:rsid w:val="0036173E"/>
    <w:rsid w:val="00361870"/>
    <w:rsid w:val="00361AE9"/>
    <w:rsid w:val="0036218A"/>
    <w:rsid w:val="0036335B"/>
    <w:rsid w:val="003636E3"/>
    <w:rsid w:val="00363A4C"/>
    <w:rsid w:val="00363B1B"/>
    <w:rsid w:val="0036670E"/>
    <w:rsid w:val="00367C22"/>
    <w:rsid w:val="00370934"/>
    <w:rsid w:val="00372432"/>
    <w:rsid w:val="0037250E"/>
    <w:rsid w:val="00374AF9"/>
    <w:rsid w:val="0037542A"/>
    <w:rsid w:val="00375A1E"/>
    <w:rsid w:val="00375CC5"/>
    <w:rsid w:val="003814FD"/>
    <w:rsid w:val="00383D53"/>
    <w:rsid w:val="0038459D"/>
    <w:rsid w:val="00384ED3"/>
    <w:rsid w:val="003854D4"/>
    <w:rsid w:val="00385923"/>
    <w:rsid w:val="00386E16"/>
    <w:rsid w:val="00386F10"/>
    <w:rsid w:val="00387231"/>
    <w:rsid w:val="003901B5"/>
    <w:rsid w:val="0039155D"/>
    <w:rsid w:val="00392B71"/>
    <w:rsid w:val="00392EDD"/>
    <w:rsid w:val="00393475"/>
    <w:rsid w:val="00393763"/>
    <w:rsid w:val="00393C40"/>
    <w:rsid w:val="00394130"/>
    <w:rsid w:val="00395328"/>
    <w:rsid w:val="00395456"/>
    <w:rsid w:val="003A0A03"/>
    <w:rsid w:val="003A10BF"/>
    <w:rsid w:val="003A10E7"/>
    <w:rsid w:val="003A17D4"/>
    <w:rsid w:val="003A2D4C"/>
    <w:rsid w:val="003A3FBF"/>
    <w:rsid w:val="003A4BF2"/>
    <w:rsid w:val="003A51FA"/>
    <w:rsid w:val="003A529E"/>
    <w:rsid w:val="003A58D0"/>
    <w:rsid w:val="003A7518"/>
    <w:rsid w:val="003A75E7"/>
    <w:rsid w:val="003A7AEC"/>
    <w:rsid w:val="003A7AFA"/>
    <w:rsid w:val="003B0CF5"/>
    <w:rsid w:val="003B0FF8"/>
    <w:rsid w:val="003B1268"/>
    <w:rsid w:val="003B1442"/>
    <w:rsid w:val="003B16C1"/>
    <w:rsid w:val="003B1714"/>
    <w:rsid w:val="003B1979"/>
    <w:rsid w:val="003B20F2"/>
    <w:rsid w:val="003B237A"/>
    <w:rsid w:val="003B3D10"/>
    <w:rsid w:val="003B3FD7"/>
    <w:rsid w:val="003B42DB"/>
    <w:rsid w:val="003B4E1E"/>
    <w:rsid w:val="003B56C7"/>
    <w:rsid w:val="003B599B"/>
    <w:rsid w:val="003B62C6"/>
    <w:rsid w:val="003B694A"/>
    <w:rsid w:val="003B6B8E"/>
    <w:rsid w:val="003B753D"/>
    <w:rsid w:val="003B7962"/>
    <w:rsid w:val="003B7F26"/>
    <w:rsid w:val="003C0AB5"/>
    <w:rsid w:val="003C14B5"/>
    <w:rsid w:val="003C2D91"/>
    <w:rsid w:val="003C3B1F"/>
    <w:rsid w:val="003C5837"/>
    <w:rsid w:val="003C702E"/>
    <w:rsid w:val="003C7DCC"/>
    <w:rsid w:val="003D121D"/>
    <w:rsid w:val="003D1691"/>
    <w:rsid w:val="003D25DB"/>
    <w:rsid w:val="003D27E5"/>
    <w:rsid w:val="003D3391"/>
    <w:rsid w:val="003D36FB"/>
    <w:rsid w:val="003D37D7"/>
    <w:rsid w:val="003D4B59"/>
    <w:rsid w:val="003D5431"/>
    <w:rsid w:val="003D5C77"/>
    <w:rsid w:val="003D5DF4"/>
    <w:rsid w:val="003D5E13"/>
    <w:rsid w:val="003D658B"/>
    <w:rsid w:val="003D6CA5"/>
    <w:rsid w:val="003D6E4D"/>
    <w:rsid w:val="003D7095"/>
    <w:rsid w:val="003D7121"/>
    <w:rsid w:val="003E04DB"/>
    <w:rsid w:val="003E12DF"/>
    <w:rsid w:val="003E2202"/>
    <w:rsid w:val="003E2706"/>
    <w:rsid w:val="003F0B11"/>
    <w:rsid w:val="003F0D7C"/>
    <w:rsid w:val="003F5578"/>
    <w:rsid w:val="003F6EF8"/>
    <w:rsid w:val="003F7E4F"/>
    <w:rsid w:val="004000D9"/>
    <w:rsid w:val="004006F4"/>
    <w:rsid w:val="0040245C"/>
    <w:rsid w:val="004027A6"/>
    <w:rsid w:val="00402AF2"/>
    <w:rsid w:val="00402BB7"/>
    <w:rsid w:val="00402C8E"/>
    <w:rsid w:val="00403824"/>
    <w:rsid w:val="00404D5D"/>
    <w:rsid w:val="004053C3"/>
    <w:rsid w:val="0040630D"/>
    <w:rsid w:val="00406EDF"/>
    <w:rsid w:val="00407062"/>
    <w:rsid w:val="00407415"/>
    <w:rsid w:val="00410995"/>
    <w:rsid w:val="00410B79"/>
    <w:rsid w:val="004119A0"/>
    <w:rsid w:val="00411DE3"/>
    <w:rsid w:val="00411E4C"/>
    <w:rsid w:val="00411FA2"/>
    <w:rsid w:val="00411FEB"/>
    <w:rsid w:val="004145C5"/>
    <w:rsid w:val="00415A5C"/>
    <w:rsid w:val="00416758"/>
    <w:rsid w:val="00417417"/>
    <w:rsid w:val="0042005A"/>
    <w:rsid w:val="004208A3"/>
    <w:rsid w:val="004219D8"/>
    <w:rsid w:val="00422082"/>
    <w:rsid w:val="00426492"/>
    <w:rsid w:val="004271D9"/>
    <w:rsid w:val="00430BE7"/>
    <w:rsid w:val="00431234"/>
    <w:rsid w:val="004333BA"/>
    <w:rsid w:val="00433B58"/>
    <w:rsid w:val="00434719"/>
    <w:rsid w:val="00434AF4"/>
    <w:rsid w:val="004350CB"/>
    <w:rsid w:val="00435EF8"/>
    <w:rsid w:val="00436154"/>
    <w:rsid w:val="00436B0B"/>
    <w:rsid w:val="004372FA"/>
    <w:rsid w:val="004376EA"/>
    <w:rsid w:val="00437B77"/>
    <w:rsid w:val="00440D7C"/>
    <w:rsid w:val="004444D1"/>
    <w:rsid w:val="004449BD"/>
    <w:rsid w:val="00447C2F"/>
    <w:rsid w:val="00447D7B"/>
    <w:rsid w:val="0045089E"/>
    <w:rsid w:val="00450988"/>
    <w:rsid w:val="00450CAF"/>
    <w:rsid w:val="00451EF8"/>
    <w:rsid w:val="00452B0D"/>
    <w:rsid w:val="004536D8"/>
    <w:rsid w:val="00456167"/>
    <w:rsid w:val="004561FD"/>
    <w:rsid w:val="00456EBF"/>
    <w:rsid w:val="0045722D"/>
    <w:rsid w:val="00457675"/>
    <w:rsid w:val="00457813"/>
    <w:rsid w:val="00457E50"/>
    <w:rsid w:val="004622AE"/>
    <w:rsid w:val="0046362F"/>
    <w:rsid w:val="00463AD6"/>
    <w:rsid w:val="00463FE8"/>
    <w:rsid w:val="00464C0F"/>
    <w:rsid w:val="00465545"/>
    <w:rsid w:val="004663D3"/>
    <w:rsid w:val="00466DE7"/>
    <w:rsid w:val="004678F9"/>
    <w:rsid w:val="00470FC9"/>
    <w:rsid w:val="00471364"/>
    <w:rsid w:val="00471B0C"/>
    <w:rsid w:val="004730ED"/>
    <w:rsid w:val="0047401F"/>
    <w:rsid w:val="00474647"/>
    <w:rsid w:val="0047496C"/>
    <w:rsid w:val="00477472"/>
    <w:rsid w:val="00482657"/>
    <w:rsid w:val="0048273C"/>
    <w:rsid w:val="00482DBF"/>
    <w:rsid w:val="0048396B"/>
    <w:rsid w:val="00483F37"/>
    <w:rsid w:val="004840F9"/>
    <w:rsid w:val="00484B52"/>
    <w:rsid w:val="00486E98"/>
    <w:rsid w:val="004906B3"/>
    <w:rsid w:val="00490F39"/>
    <w:rsid w:val="00493256"/>
    <w:rsid w:val="00493FA6"/>
    <w:rsid w:val="00494685"/>
    <w:rsid w:val="00495A6A"/>
    <w:rsid w:val="00496257"/>
    <w:rsid w:val="004A0075"/>
    <w:rsid w:val="004A0428"/>
    <w:rsid w:val="004A32D0"/>
    <w:rsid w:val="004A5272"/>
    <w:rsid w:val="004B02BD"/>
    <w:rsid w:val="004B166D"/>
    <w:rsid w:val="004B1B40"/>
    <w:rsid w:val="004B2523"/>
    <w:rsid w:val="004B2718"/>
    <w:rsid w:val="004B330E"/>
    <w:rsid w:val="004B50A3"/>
    <w:rsid w:val="004B5611"/>
    <w:rsid w:val="004B5F1D"/>
    <w:rsid w:val="004B67BC"/>
    <w:rsid w:val="004B707C"/>
    <w:rsid w:val="004B71C4"/>
    <w:rsid w:val="004B7CB3"/>
    <w:rsid w:val="004C0978"/>
    <w:rsid w:val="004C09B4"/>
    <w:rsid w:val="004C288A"/>
    <w:rsid w:val="004C3815"/>
    <w:rsid w:val="004C5F06"/>
    <w:rsid w:val="004C64E7"/>
    <w:rsid w:val="004C7860"/>
    <w:rsid w:val="004C7BE4"/>
    <w:rsid w:val="004D037C"/>
    <w:rsid w:val="004D0A5B"/>
    <w:rsid w:val="004D1382"/>
    <w:rsid w:val="004D1660"/>
    <w:rsid w:val="004D1B8E"/>
    <w:rsid w:val="004D2946"/>
    <w:rsid w:val="004D3B4D"/>
    <w:rsid w:val="004D406C"/>
    <w:rsid w:val="004D4D9C"/>
    <w:rsid w:val="004D57C7"/>
    <w:rsid w:val="004D5A42"/>
    <w:rsid w:val="004D6826"/>
    <w:rsid w:val="004D6EB7"/>
    <w:rsid w:val="004D78A2"/>
    <w:rsid w:val="004E0741"/>
    <w:rsid w:val="004E094D"/>
    <w:rsid w:val="004E09FC"/>
    <w:rsid w:val="004E3C1E"/>
    <w:rsid w:val="004E3DDF"/>
    <w:rsid w:val="004E3DE0"/>
    <w:rsid w:val="004E410E"/>
    <w:rsid w:val="004E4178"/>
    <w:rsid w:val="004E45EF"/>
    <w:rsid w:val="004E5E44"/>
    <w:rsid w:val="004E660A"/>
    <w:rsid w:val="004F0052"/>
    <w:rsid w:val="004F04D0"/>
    <w:rsid w:val="004F2D2C"/>
    <w:rsid w:val="004F4A13"/>
    <w:rsid w:val="004F4C1C"/>
    <w:rsid w:val="004F4C91"/>
    <w:rsid w:val="004F63E8"/>
    <w:rsid w:val="004F6CB6"/>
    <w:rsid w:val="004F6FBE"/>
    <w:rsid w:val="004F76D1"/>
    <w:rsid w:val="004F7B7F"/>
    <w:rsid w:val="004F7E2D"/>
    <w:rsid w:val="00501F0E"/>
    <w:rsid w:val="0050210A"/>
    <w:rsid w:val="0050253B"/>
    <w:rsid w:val="005068B3"/>
    <w:rsid w:val="005069E1"/>
    <w:rsid w:val="00507C0D"/>
    <w:rsid w:val="00510E4C"/>
    <w:rsid w:val="0051346E"/>
    <w:rsid w:val="0051354F"/>
    <w:rsid w:val="00513E32"/>
    <w:rsid w:val="005172C4"/>
    <w:rsid w:val="005172C9"/>
    <w:rsid w:val="00517778"/>
    <w:rsid w:val="00520D91"/>
    <w:rsid w:val="00522CB2"/>
    <w:rsid w:val="00522E4F"/>
    <w:rsid w:val="00523E85"/>
    <w:rsid w:val="00524882"/>
    <w:rsid w:val="005250E0"/>
    <w:rsid w:val="00526429"/>
    <w:rsid w:val="00526D70"/>
    <w:rsid w:val="0052725E"/>
    <w:rsid w:val="005275B6"/>
    <w:rsid w:val="00530C2B"/>
    <w:rsid w:val="00530EA5"/>
    <w:rsid w:val="00533014"/>
    <w:rsid w:val="00533165"/>
    <w:rsid w:val="0053363C"/>
    <w:rsid w:val="0053405B"/>
    <w:rsid w:val="005354E7"/>
    <w:rsid w:val="00535E2D"/>
    <w:rsid w:val="00537B03"/>
    <w:rsid w:val="00540C41"/>
    <w:rsid w:val="00541040"/>
    <w:rsid w:val="00541F6A"/>
    <w:rsid w:val="00542763"/>
    <w:rsid w:val="00542F1E"/>
    <w:rsid w:val="005433D6"/>
    <w:rsid w:val="0054347B"/>
    <w:rsid w:val="00544ABC"/>
    <w:rsid w:val="005454A8"/>
    <w:rsid w:val="00550432"/>
    <w:rsid w:val="00550858"/>
    <w:rsid w:val="00551188"/>
    <w:rsid w:val="0055220A"/>
    <w:rsid w:val="00552E17"/>
    <w:rsid w:val="0055307A"/>
    <w:rsid w:val="00553A5D"/>
    <w:rsid w:val="00553EB6"/>
    <w:rsid w:val="00555FA2"/>
    <w:rsid w:val="00557AB7"/>
    <w:rsid w:val="00561A6A"/>
    <w:rsid w:val="00562796"/>
    <w:rsid w:val="005628F2"/>
    <w:rsid w:val="00562B85"/>
    <w:rsid w:val="00562EFC"/>
    <w:rsid w:val="00565245"/>
    <w:rsid w:val="005662DA"/>
    <w:rsid w:val="00567E88"/>
    <w:rsid w:val="005707FE"/>
    <w:rsid w:val="00570B5D"/>
    <w:rsid w:val="005736FE"/>
    <w:rsid w:val="00575334"/>
    <w:rsid w:val="00575536"/>
    <w:rsid w:val="005763E1"/>
    <w:rsid w:val="00576ABA"/>
    <w:rsid w:val="005776E4"/>
    <w:rsid w:val="00577925"/>
    <w:rsid w:val="00582A36"/>
    <w:rsid w:val="005831D1"/>
    <w:rsid w:val="00583589"/>
    <w:rsid w:val="0058392D"/>
    <w:rsid w:val="00584EAF"/>
    <w:rsid w:val="005852BA"/>
    <w:rsid w:val="00585636"/>
    <w:rsid w:val="00591B80"/>
    <w:rsid w:val="005954F9"/>
    <w:rsid w:val="0059611C"/>
    <w:rsid w:val="00597B5D"/>
    <w:rsid w:val="00597E21"/>
    <w:rsid w:val="005A09CC"/>
    <w:rsid w:val="005A1099"/>
    <w:rsid w:val="005A1482"/>
    <w:rsid w:val="005A1762"/>
    <w:rsid w:val="005A21F2"/>
    <w:rsid w:val="005A2F5D"/>
    <w:rsid w:val="005A4A51"/>
    <w:rsid w:val="005A4E8B"/>
    <w:rsid w:val="005A5A42"/>
    <w:rsid w:val="005A5DB6"/>
    <w:rsid w:val="005B00F6"/>
    <w:rsid w:val="005B0803"/>
    <w:rsid w:val="005B0B1C"/>
    <w:rsid w:val="005B181A"/>
    <w:rsid w:val="005B3D49"/>
    <w:rsid w:val="005B3EDD"/>
    <w:rsid w:val="005B47E0"/>
    <w:rsid w:val="005B4E44"/>
    <w:rsid w:val="005B51BF"/>
    <w:rsid w:val="005B60B1"/>
    <w:rsid w:val="005B6912"/>
    <w:rsid w:val="005B7C32"/>
    <w:rsid w:val="005C0679"/>
    <w:rsid w:val="005C12E7"/>
    <w:rsid w:val="005C16B1"/>
    <w:rsid w:val="005C200B"/>
    <w:rsid w:val="005C29CC"/>
    <w:rsid w:val="005C4037"/>
    <w:rsid w:val="005C4089"/>
    <w:rsid w:val="005C5D89"/>
    <w:rsid w:val="005C61CB"/>
    <w:rsid w:val="005C7BD5"/>
    <w:rsid w:val="005D04EC"/>
    <w:rsid w:val="005D24C8"/>
    <w:rsid w:val="005D2961"/>
    <w:rsid w:val="005D2FD0"/>
    <w:rsid w:val="005D31B9"/>
    <w:rsid w:val="005D3CAD"/>
    <w:rsid w:val="005D3D69"/>
    <w:rsid w:val="005D4E2A"/>
    <w:rsid w:val="005D53F8"/>
    <w:rsid w:val="005D5923"/>
    <w:rsid w:val="005D6F4A"/>
    <w:rsid w:val="005E009C"/>
    <w:rsid w:val="005E4916"/>
    <w:rsid w:val="005E4954"/>
    <w:rsid w:val="005E5342"/>
    <w:rsid w:val="005E7360"/>
    <w:rsid w:val="005F0537"/>
    <w:rsid w:val="005F0540"/>
    <w:rsid w:val="005F09ED"/>
    <w:rsid w:val="005F147C"/>
    <w:rsid w:val="005F148D"/>
    <w:rsid w:val="005F1809"/>
    <w:rsid w:val="005F1E1B"/>
    <w:rsid w:val="005F42BC"/>
    <w:rsid w:val="005F4FB1"/>
    <w:rsid w:val="005F5AD2"/>
    <w:rsid w:val="005F5AEB"/>
    <w:rsid w:val="005F5B80"/>
    <w:rsid w:val="005F5E18"/>
    <w:rsid w:val="005F5FDF"/>
    <w:rsid w:val="005F61C6"/>
    <w:rsid w:val="005F643C"/>
    <w:rsid w:val="005F70C9"/>
    <w:rsid w:val="005F712B"/>
    <w:rsid w:val="005F751B"/>
    <w:rsid w:val="005F7A0C"/>
    <w:rsid w:val="006017BC"/>
    <w:rsid w:val="006017F6"/>
    <w:rsid w:val="00602947"/>
    <w:rsid w:val="00604407"/>
    <w:rsid w:val="00605C1E"/>
    <w:rsid w:val="00606831"/>
    <w:rsid w:val="00607ACB"/>
    <w:rsid w:val="006108FB"/>
    <w:rsid w:val="006114C2"/>
    <w:rsid w:val="006119EF"/>
    <w:rsid w:val="00611AC3"/>
    <w:rsid w:val="00612182"/>
    <w:rsid w:val="0061230B"/>
    <w:rsid w:val="0061279E"/>
    <w:rsid w:val="00612C58"/>
    <w:rsid w:val="00616FE5"/>
    <w:rsid w:val="00617334"/>
    <w:rsid w:val="00617760"/>
    <w:rsid w:val="006205A1"/>
    <w:rsid w:val="00620969"/>
    <w:rsid w:val="006214E7"/>
    <w:rsid w:val="00622B1C"/>
    <w:rsid w:val="0062363D"/>
    <w:rsid w:val="006237E7"/>
    <w:rsid w:val="00623A70"/>
    <w:rsid w:val="0062523E"/>
    <w:rsid w:val="00625572"/>
    <w:rsid w:val="00625B84"/>
    <w:rsid w:val="00626820"/>
    <w:rsid w:val="0062729C"/>
    <w:rsid w:val="0063004F"/>
    <w:rsid w:val="00630EB4"/>
    <w:rsid w:val="00631850"/>
    <w:rsid w:val="006321F4"/>
    <w:rsid w:val="0063300E"/>
    <w:rsid w:val="006337B9"/>
    <w:rsid w:val="00633B74"/>
    <w:rsid w:val="006345EF"/>
    <w:rsid w:val="00635658"/>
    <w:rsid w:val="006361B7"/>
    <w:rsid w:val="00640133"/>
    <w:rsid w:val="00640332"/>
    <w:rsid w:val="00642391"/>
    <w:rsid w:val="00644966"/>
    <w:rsid w:val="006462CD"/>
    <w:rsid w:val="00646D71"/>
    <w:rsid w:val="00646F76"/>
    <w:rsid w:val="0064746C"/>
    <w:rsid w:val="00647E5C"/>
    <w:rsid w:val="00652A09"/>
    <w:rsid w:val="0065346A"/>
    <w:rsid w:val="00654547"/>
    <w:rsid w:val="00655D5B"/>
    <w:rsid w:val="006561BD"/>
    <w:rsid w:val="00656234"/>
    <w:rsid w:val="00660852"/>
    <w:rsid w:val="00660A63"/>
    <w:rsid w:val="00660EA3"/>
    <w:rsid w:val="00661FF6"/>
    <w:rsid w:val="006629D0"/>
    <w:rsid w:val="00665894"/>
    <w:rsid w:val="00665CB3"/>
    <w:rsid w:val="00670F45"/>
    <w:rsid w:val="0067187F"/>
    <w:rsid w:val="00671AD8"/>
    <w:rsid w:val="00671D95"/>
    <w:rsid w:val="00673F60"/>
    <w:rsid w:val="00674165"/>
    <w:rsid w:val="00676998"/>
    <w:rsid w:val="00676D15"/>
    <w:rsid w:val="00676D41"/>
    <w:rsid w:val="00677343"/>
    <w:rsid w:val="0067736A"/>
    <w:rsid w:val="006816D4"/>
    <w:rsid w:val="00681A1B"/>
    <w:rsid w:val="0068267C"/>
    <w:rsid w:val="00682683"/>
    <w:rsid w:val="00685897"/>
    <w:rsid w:val="00685E21"/>
    <w:rsid w:val="00685EB7"/>
    <w:rsid w:val="00687554"/>
    <w:rsid w:val="00692691"/>
    <w:rsid w:val="006936A8"/>
    <w:rsid w:val="00693961"/>
    <w:rsid w:val="00693EBB"/>
    <w:rsid w:val="00693F1E"/>
    <w:rsid w:val="00694ED4"/>
    <w:rsid w:val="00695749"/>
    <w:rsid w:val="006A2394"/>
    <w:rsid w:val="006A3627"/>
    <w:rsid w:val="006A39AF"/>
    <w:rsid w:val="006A59E4"/>
    <w:rsid w:val="006A6580"/>
    <w:rsid w:val="006A6637"/>
    <w:rsid w:val="006A68A8"/>
    <w:rsid w:val="006A7DBE"/>
    <w:rsid w:val="006B02BD"/>
    <w:rsid w:val="006B0809"/>
    <w:rsid w:val="006B0F09"/>
    <w:rsid w:val="006B1911"/>
    <w:rsid w:val="006B1A18"/>
    <w:rsid w:val="006B25B4"/>
    <w:rsid w:val="006B2B47"/>
    <w:rsid w:val="006B43AC"/>
    <w:rsid w:val="006B4AEA"/>
    <w:rsid w:val="006B50E9"/>
    <w:rsid w:val="006B5787"/>
    <w:rsid w:val="006B6AFD"/>
    <w:rsid w:val="006C0374"/>
    <w:rsid w:val="006C0936"/>
    <w:rsid w:val="006C1FB5"/>
    <w:rsid w:val="006C2CAC"/>
    <w:rsid w:val="006C341C"/>
    <w:rsid w:val="006C3605"/>
    <w:rsid w:val="006C48E5"/>
    <w:rsid w:val="006C4EB1"/>
    <w:rsid w:val="006C5693"/>
    <w:rsid w:val="006C7011"/>
    <w:rsid w:val="006C7A1E"/>
    <w:rsid w:val="006D0421"/>
    <w:rsid w:val="006D178F"/>
    <w:rsid w:val="006D225B"/>
    <w:rsid w:val="006D2FCA"/>
    <w:rsid w:val="006D3CD6"/>
    <w:rsid w:val="006D49CD"/>
    <w:rsid w:val="006D53DE"/>
    <w:rsid w:val="006D5737"/>
    <w:rsid w:val="006D64BC"/>
    <w:rsid w:val="006D6692"/>
    <w:rsid w:val="006D6EB9"/>
    <w:rsid w:val="006D712D"/>
    <w:rsid w:val="006E0758"/>
    <w:rsid w:val="006E1BD4"/>
    <w:rsid w:val="006E542E"/>
    <w:rsid w:val="006E6902"/>
    <w:rsid w:val="006E71A0"/>
    <w:rsid w:val="006E76FF"/>
    <w:rsid w:val="006F2228"/>
    <w:rsid w:val="006F2384"/>
    <w:rsid w:val="006F42F2"/>
    <w:rsid w:val="006F5181"/>
    <w:rsid w:val="006F5E25"/>
    <w:rsid w:val="006F7147"/>
    <w:rsid w:val="00701086"/>
    <w:rsid w:val="0070123B"/>
    <w:rsid w:val="00701B95"/>
    <w:rsid w:val="00704125"/>
    <w:rsid w:val="00704F80"/>
    <w:rsid w:val="007058BF"/>
    <w:rsid w:val="00705A29"/>
    <w:rsid w:val="00706FEE"/>
    <w:rsid w:val="00707336"/>
    <w:rsid w:val="0070765F"/>
    <w:rsid w:val="00707871"/>
    <w:rsid w:val="007101A1"/>
    <w:rsid w:val="00710816"/>
    <w:rsid w:val="00713B72"/>
    <w:rsid w:val="007154AF"/>
    <w:rsid w:val="00715546"/>
    <w:rsid w:val="00715C5F"/>
    <w:rsid w:val="00716084"/>
    <w:rsid w:val="007167E8"/>
    <w:rsid w:val="0071720F"/>
    <w:rsid w:val="00717D12"/>
    <w:rsid w:val="0072041F"/>
    <w:rsid w:val="00720560"/>
    <w:rsid w:val="007216FD"/>
    <w:rsid w:val="0072186A"/>
    <w:rsid w:val="0072190F"/>
    <w:rsid w:val="007220A0"/>
    <w:rsid w:val="00722F8F"/>
    <w:rsid w:val="0072346B"/>
    <w:rsid w:val="00723874"/>
    <w:rsid w:val="00724B1D"/>
    <w:rsid w:val="00724C16"/>
    <w:rsid w:val="007255F4"/>
    <w:rsid w:val="007257E6"/>
    <w:rsid w:val="007272E3"/>
    <w:rsid w:val="00727B9D"/>
    <w:rsid w:val="00727C4C"/>
    <w:rsid w:val="00730611"/>
    <w:rsid w:val="00730BCC"/>
    <w:rsid w:val="00730D23"/>
    <w:rsid w:val="007311E5"/>
    <w:rsid w:val="007323CF"/>
    <w:rsid w:val="00732F94"/>
    <w:rsid w:val="00733C88"/>
    <w:rsid w:val="00734E78"/>
    <w:rsid w:val="0073534D"/>
    <w:rsid w:val="007400D9"/>
    <w:rsid w:val="0074029F"/>
    <w:rsid w:val="00740E10"/>
    <w:rsid w:val="00740FA4"/>
    <w:rsid w:val="0074117F"/>
    <w:rsid w:val="00741195"/>
    <w:rsid w:val="00741F94"/>
    <w:rsid w:val="00742278"/>
    <w:rsid w:val="00742E23"/>
    <w:rsid w:val="00743011"/>
    <w:rsid w:val="0074340B"/>
    <w:rsid w:val="00743F15"/>
    <w:rsid w:val="0074554B"/>
    <w:rsid w:val="00746535"/>
    <w:rsid w:val="0074711A"/>
    <w:rsid w:val="007471EE"/>
    <w:rsid w:val="00747236"/>
    <w:rsid w:val="00747A20"/>
    <w:rsid w:val="00750599"/>
    <w:rsid w:val="007511CB"/>
    <w:rsid w:val="007515C7"/>
    <w:rsid w:val="007519EC"/>
    <w:rsid w:val="00752C95"/>
    <w:rsid w:val="00753039"/>
    <w:rsid w:val="0075317D"/>
    <w:rsid w:val="007537D1"/>
    <w:rsid w:val="007566D5"/>
    <w:rsid w:val="0075670C"/>
    <w:rsid w:val="007567DB"/>
    <w:rsid w:val="007573A2"/>
    <w:rsid w:val="00757863"/>
    <w:rsid w:val="007606B9"/>
    <w:rsid w:val="00761157"/>
    <w:rsid w:val="007617DD"/>
    <w:rsid w:val="00761A96"/>
    <w:rsid w:val="007624F3"/>
    <w:rsid w:val="007626C0"/>
    <w:rsid w:val="00762DE0"/>
    <w:rsid w:val="007631D8"/>
    <w:rsid w:val="00763307"/>
    <w:rsid w:val="0076385E"/>
    <w:rsid w:val="00763C9E"/>
    <w:rsid w:val="00764C9B"/>
    <w:rsid w:val="00765343"/>
    <w:rsid w:val="00765FF3"/>
    <w:rsid w:val="00766576"/>
    <w:rsid w:val="00767B47"/>
    <w:rsid w:val="00770190"/>
    <w:rsid w:val="00770974"/>
    <w:rsid w:val="007710C5"/>
    <w:rsid w:val="00773022"/>
    <w:rsid w:val="00773385"/>
    <w:rsid w:val="007750F4"/>
    <w:rsid w:val="00775298"/>
    <w:rsid w:val="00775723"/>
    <w:rsid w:val="0077609D"/>
    <w:rsid w:val="00777429"/>
    <w:rsid w:val="00780CF9"/>
    <w:rsid w:val="00781AD2"/>
    <w:rsid w:val="00781B29"/>
    <w:rsid w:val="00782366"/>
    <w:rsid w:val="00782E74"/>
    <w:rsid w:val="0078306D"/>
    <w:rsid w:val="00785879"/>
    <w:rsid w:val="00785FF5"/>
    <w:rsid w:val="00786779"/>
    <w:rsid w:val="00787285"/>
    <w:rsid w:val="00787AA3"/>
    <w:rsid w:val="00787BF8"/>
    <w:rsid w:val="00790453"/>
    <w:rsid w:val="0079312B"/>
    <w:rsid w:val="0079365C"/>
    <w:rsid w:val="00795391"/>
    <w:rsid w:val="00795BF8"/>
    <w:rsid w:val="00795F17"/>
    <w:rsid w:val="00796928"/>
    <w:rsid w:val="00796AB4"/>
    <w:rsid w:val="007973C7"/>
    <w:rsid w:val="00797653"/>
    <w:rsid w:val="007A01F9"/>
    <w:rsid w:val="007A0CF2"/>
    <w:rsid w:val="007A1757"/>
    <w:rsid w:val="007A2460"/>
    <w:rsid w:val="007A3CD7"/>
    <w:rsid w:val="007A5762"/>
    <w:rsid w:val="007A686A"/>
    <w:rsid w:val="007A7C54"/>
    <w:rsid w:val="007B02A6"/>
    <w:rsid w:val="007B15A2"/>
    <w:rsid w:val="007B1D0B"/>
    <w:rsid w:val="007B2AB3"/>
    <w:rsid w:val="007B3C0B"/>
    <w:rsid w:val="007B4164"/>
    <w:rsid w:val="007B48C0"/>
    <w:rsid w:val="007B4FBD"/>
    <w:rsid w:val="007B6E22"/>
    <w:rsid w:val="007B6F73"/>
    <w:rsid w:val="007B7DC9"/>
    <w:rsid w:val="007C08E5"/>
    <w:rsid w:val="007C0AD5"/>
    <w:rsid w:val="007C0AF8"/>
    <w:rsid w:val="007C11CA"/>
    <w:rsid w:val="007C1756"/>
    <w:rsid w:val="007C2400"/>
    <w:rsid w:val="007C3B74"/>
    <w:rsid w:val="007C430D"/>
    <w:rsid w:val="007C4539"/>
    <w:rsid w:val="007C5301"/>
    <w:rsid w:val="007C5544"/>
    <w:rsid w:val="007C68D8"/>
    <w:rsid w:val="007C6B5F"/>
    <w:rsid w:val="007C7798"/>
    <w:rsid w:val="007C7DCC"/>
    <w:rsid w:val="007D0000"/>
    <w:rsid w:val="007D15CC"/>
    <w:rsid w:val="007D1C1F"/>
    <w:rsid w:val="007D4B5D"/>
    <w:rsid w:val="007D59D4"/>
    <w:rsid w:val="007D642B"/>
    <w:rsid w:val="007E0DC6"/>
    <w:rsid w:val="007E1746"/>
    <w:rsid w:val="007E1FE5"/>
    <w:rsid w:val="007E3969"/>
    <w:rsid w:val="007E485D"/>
    <w:rsid w:val="007E48F3"/>
    <w:rsid w:val="007E49E7"/>
    <w:rsid w:val="007E4A6F"/>
    <w:rsid w:val="007E4CBF"/>
    <w:rsid w:val="007E4D51"/>
    <w:rsid w:val="007E5929"/>
    <w:rsid w:val="007F0889"/>
    <w:rsid w:val="007F150D"/>
    <w:rsid w:val="007F3520"/>
    <w:rsid w:val="007F38F5"/>
    <w:rsid w:val="007F4A67"/>
    <w:rsid w:val="007F5909"/>
    <w:rsid w:val="008007C6"/>
    <w:rsid w:val="00800BCD"/>
    <w:rsid w:val="00800FB4"/>
    <w:rsid w:val="00801F77"/>
    <w:rsid w:val="0080249D"/>
    <w:rsid w:val="00802B32"/>
    <w:rsid w:val="00803B4F"/>
    <w:rsid w:val="00804138"/>
    <w:rsid w:val="00805E2A"/>
    <w:rsid w:val="00806CF4"/>
    <w:rsid w:val="00807A58"/>
    <w:rsid w:val="00807E45"/>
    <w:rsid w:val="00810D5B"/>
    <w:rsid w:val="00812B93"/>
    <w:rsid w:val="00813ABA"/>
    <w:rsid w:val="0081407C"/>
    <w:rsid w:val="008167F3"/>
    <w:rsid w:val="0081686B"/>
    <w:rsid w:val="008176F7"/>
    <w:rsid w:val="00817D07"/>
    <w:rsid w:val="00820539"/>
    <w:rsid w:val="008225A9"/>
    <w:rsid w:val="00824540"/>
    <w:rsid w:val="008258D8"/>
    <w:rsid w:val="00825C29"/>
    <w:rsid w:val="00826275"/>
    <w:rsid w:val="008274C1"/>
    <w:rsid w:val="00827559"/>
    <w:rsid w:val="008279F4"/>
    <w:rsid w:val="00827F62"/>
    <w:rsid w:val="008320BD"/>
    <w:rsid w:val="0083440F"/>
    <w:rsid w:val="00834421"/>
    <w:rsid w:val="00835775"/>
    <w:rsid w:val="00835A2E"/>
    <w:rsid w:val="00835B16"/>
    <w:rsid w:val="00835D9B"/>
    <w:rsid w:val="0083633A"/>
    <w:rsid w:val="00837328"/>
    <w:rsid w:val="00837652"/>
    <w:rsid w:val="0084115B"/>
    <w:rsid w:val="00842022"/>
    <w:rsid w:val="00842690"/>
    <w:rsid w:val="00842BF8"/>
    <w:rsid w:val="00844BD6"/>
    <w:rsid w:val="00845FC2"/>
    <w:rsid w:val="00846036"/>
    <w:rsid w:val="0084699C"/>
    <w:rsid w:val="0084731C"/>
    <w:rsid w:val="00847900"/>
    <w:rsid w:val="00847E8B"/>
    <w:rsid w:val="008507D7"/>
    <w:rsid w:val="008526EA"/>
    <w:rsid w:val="00852AA4"/>
    <w:rsid w:val="00853B2E"/>
    <w:rsid w:val="00853E7F"/>
    <w:rsid w:val="00853F9F"/>
    <w:rsid w:val="00854533"/>
    <w:rsid w:val="00854654"/>
    <w:rsid w:val="0085467E"/>
    <w:rsid w:val="00854A78"/>
    <w:rsid w:val="00854CBC"/>
    <w:rsid w:val="00854DA4"/>
    <w:rsid w:val="00855CAB"/>
    <w:rsid w:val="00857487"/>
    <w:rsid w:val="00862900"/>
    <w:rsid w:val="00865C14"/>
    <w:rsid w:val="00865D45"/>
    <w:rsid w:val="00865DAE"/>
    <w:rsid w:val="008663EC"/>
    <w:rsid w:val="00866BB0"/>
    <w:rsid w:val="0086726A"/>
    <w:rsid w:val="00867597"/>
    <w:rsid w:val="00867879"/>
    <w:rsid w:val="00870448"/>
    <w:rsid w:val="008728AF"/>
    <w:rsid w:val="00873EC3"/>
    <w:rsid w:val="008746F2"/>
    <w:rsid w:val="00875046"/>
    <w:rsid w:val="00875706"/>
    <w:rsid w:val="00876F64"/>
    <w:rsid w:val="008778F9"/>
    <w:rsid w:val="00882009"/>
    <w:rsid w:val="008846F3"/>
    <w:rsid w:val="00885C7F"/>
    <w:rsid w:val="00886BC0"/>
    <w:rsid w:val="00890559"/>
    <w:rsid w:val="0089211C"/>
    <w:rsid w:val="00892FCD"/>
    <w:rsid w:val="00893109"/>
    <w:rsid w:val="00893E84"/>
    <w:rsid w:val="0089564F"/>
    <w:rsid w:val="008956C1"/>
    <w:rsid w:val="00896B42"/>
    <w:rsid w:val="008A08B6"/>
    <w:rsid w:val="008A08D6"/>
    <w:rsid w:val="008A1E7E"/>
    <w:rsid w:val="008A20AC"/>
    <w:rsid w:val="008A22B1"/>
    <w:rsid w:val="008A2C26"/>
    <w:rsid w:val="008A31D8"/>
    <w:rsid w:val="008A5C3F"/>
    <w:rsid w:val="008B0BFC"/>
    <w:rsid w:val="008B0F5B"/>
    <w:rsid w:val="008B1AA0"/>
    <w:rsid w:val="008B3C45"/>
    <w:rsid w:val="008B420E"/>
    <w:rsid w:val="008B4312"/>
    <w:rsid w:val="008B5729"/>
    <w:rsid w:val="008B5794"/>
    <w:rsid w:val="008B6426"/>
    <w:rsid w:val="008C024F"/>
    <w:rsid w:val="008C02A1"/>
    <w:rsid w:val="008C177E"/>
    <w:rsid w:val="008C1AE0"/>
    <w:rsid w:val="008C48DD"/>
    <w:rsid w:val="008C4D98"/>
    <w:rsid w:val="008C4EB5"/>
    <w:rsid w:val="008C5EB7"/>
    <w:rsid w:val="008C6596"/>
    <w:rsid w:val="008C6FBA"/>
    <w:rsid w:val="008C70FB"/>
    <w:rsid w:val="008D0F16"/>
    <w:rsid w:val="008D1F07"/>
    <w:rsid w:val="008D3192"/>
    <w:rsid w:val="008D4CCE"/>
    <w:rsid w:val="008D5308"/>
    <w:rsid w:val="008D5DD6"/>
    <w:rsid w:val="008D65EC"/>
    <w:rsid w:val="008E08EA"/>
    <w:rsid w:val="008E0EC2"/>
    <w:rsid w:val="008E1022"/>
    <w:rsid w:val="008E2448"/>
    <w:rsid w:val="008E2874"/>
    <w:rsid w:val="008E2979"/>
    <w:rsid w:val="008E2E6C"/>
    <w:rsid w:val="008E5673"/>
    <w:rsid w:val="008E573A"/>
    <w:rsid w:val="008F01F0"/>
    <w:rsid w:val="008F056A"/>
    <w:rsid w:val="008F0859"/>
    <w:rsid w:val="008F145C"/>
    <w:rsid w:val="008F2179"/>
    <w:rsid w:val="008F57AD"/>
    <w:rsid w:val="008F68C6"/>
    <w:rsid w:val="008F6E9B"/>
    <w:rsid w:val="00900486"/>
    <w:rsid w:val="00904D25"/>
    <w:rsid w:val="00905F19"/>
    <w:rsid w:val="0090785E"/>
    <w:rsid w:val="009104A6"/>
    <w:rsid w:val="009109C8"/>
    <w:rsid w:val="00911B1C"/>
    <w:rsid w:val="00912C48"/>
    <w:rsid w:val="00912D5F"/>
    <w:rsid w:val="00913913"/>
    <w:rsid w:val="00913D6D"/>
    <w:rsid w:val="009149AF"/>
    <w:rsid w:val="00915905"/>
    <w:rsid w:val="0091597D"/>
    <w:rsid w:val="00916949"/>
    <w:rsid w:val="00920D9F"/>
    <w:rsid w:val="00924CB8"/>
    <w:rsid w:val="0092574A"/>
    <w:rsid w:val="00925D67"/>
    <w:rsid w:val="00926948"/>
    <w:rsid w:val="00930287"/>
    <w:rsid w:val="0093085B"/>
    <w:rsid w:val="00930A9F"/>
    <w:rsid w:val="00930DDB"/>
    <w:rsid w:val="00931663"/>
    <w:rsid w:val="00931BFE"/>
    <w:rsid w:val="0093322F"/>
    <w:rsid w:val="00933413"/>
    <w:rsid w:val="00933594"/>
    <w:rsid w:val="00935D72"/>
    <w:rsid w:val="00936C79"/>
    <w:rsid w:val="00936DE5"/>
    <w:rsid w:val="00936E7E"/>
    <w:rsid w:val="00936F0C"/>
    <w:rsid w:val="00941D15"/>
    <w:rsid w:val="00942EFA"/>
    <w:rsid w:val="00943AD0"/>
    <w:rsid w:val="00944E3C"/>
    <w:rsid w:val="00945A36"/>
    <w:rsid w:val="00945C74"/>
    <w:rsid w:val="009465AE"/>
    <w:rsid w:val="00947EDE"/>
    <w:rsid w:val="00950381"/>
    <w:rsid w:val="00950503"/>
    <w:rsid w:val="009506F3"/>
    <w:rsid w:val="009520BC"/>
    <w:rsid w:val="0095465E"/>
    <w:rsid w:val="009548AB"/>
    <w:rsid w:val="00954B00"/>
    <w:rsid w:val="009551F9"/>
    <w:rsid w:val="00955B40"/>
    <w:rsid w:val="009560FA"/>
    <w:rsid w:val="009566EC"/>
    <w:rsid w:val="009576EB"/>
    <w:rsid w:val="00960BDB"/>
    <w:rsid w:val="00961C56"/>
    <w:rsid w:val="00961F41"/>
    <w:rsid w:val="00962EFF"/>
    <w:rsid w:val="0096361C"/>
    <w:rsid w:val="00963B89"/>
    <w:rsid w:val="0096445D"/>
    <w:rsid w:val="009647A8"/>
    <w:rsid w:val="00964EA9"/>
    <w:rsid w:val="009660D3"/>
    <w:rsid w:val="0096623A"/>
    <w:rsid w:val="00966EFD"/>
    <w:rsid w:val="0096788D"/>
    <w:rsid w:val="00967AE1"/>
    <w:rsid w:val="0097071F"/>
    <w:rsid w:val="00970ACC"/>
    <w:rsid w:val="00971ED4"/>
    <w:rsid w:val="009737D2"/>
    <w:rsid w:val="00973EAC"/>
    <w:rsid w:val="00976950"/>
    <w:rsid w:val="0097767B"/>
    <w:rsid w:val="0097781A"/>
    <w:rsid w:val="00982786"/>
    <w:rsid w:val="009839C4"/>
    <w:rsid w:val="0098406D"/>
    <w:rsid w:val="00984EC9"/>
    <w:rsid w:val="009863D4"/>
    <w:rsid w:val="00986FF2"/>
    <w:rsid w:val="00987A5B"/>
    <w:rsid w:val="009905B1"/>
    <w:rsid w:val="00991AC7"/>
    <w:rsid w:val="00991D48"/>
    <w:rsid w:val="009931C1"/>
    <w:rsid w:val="00994542"/>
    <w:rsid w:val="00994F56"/>
    <w:rsid w:val="009975D5"/>
    <w:rsid w:val="0099773C"/>
    <w:rsid w:val="00997C0F"/>
    <w:rsid w:val="009A00FE"/>
    <w:rsid w:val="009A36F0"/>
    <w:rsid w:val="009A3C35"/>
    <w:rsid w:val="009A4A33"/>
    <w:rsid w:val="009A67BE"/>
    <w:rsid w:val="009A7D36"/>
    <w:rsid w:val="009A7DD1"/>
    <w:rsid w:val="009B00D1"/>
    <w:rsid w:val="009B1D22"/>
    <w:rsid w:val="009B3A78"/>
    <w:rsid w:val="009B3E3B"/>
    <w:rsid w:val="009B4DF9"/>
    <w:rsid w:val="009B6E91"/>
    <w:rsid w:val="009B6EDD"/>
    <w:rsid w:val="009B7742"/>
    <w:rsid w:val="009C136A"/>
    <w:rsid w:val="009C1775"/>
    <w:rsid w:val="009C1B35"/>
    <w:rsid w:val="009C1D86"/>
    <w:rsid w:val="009C2D77"/>
    <w:rsid w:val="009C39B6"/>
    <w:rsid w:val="009C4833"/>
    <w:rsid w:val="009C48C1"/>
    <w:rsid w:val="009C603F"/>
    <w:rsid w:val="009C7E62"/>
    <w:rsid w:val="009D2078"/>
    <w:rsid w:val="009D21C1"/>
    <w:rsid w:val="009D2B59"/>
    <w:rsid w:val="009D4554"/>
    <w:rsid w:val="009D614F"/>
    <w:rsid w:val="009D6440"/>
    <w:rsid w:val="009D6486"/>
    <w:rsid w:val="009D662F"/>
    <w:rsid w:val="009D68C1"/>
    <w:rsid w:val="009D6D76"/>
    <w:rsid w:val="009D6EAB"/>
    <w:rsid w:val="009D73B2"/>
    <w:rsid w:val="009E09F0"/>
    <w:rsid w:val="009E16B4"/>
    <w:rsid w:val="009E1821"/>
    <w:rsid w:val="009E2C47"/>
    <w:rsid w:val="009E3CBD"/>
    <w:rsid w:val="009E3DC1"/>
    <w:rsid w:val="009E5CB5"/>
    <w:rsid w:val="009E61D6"/>
    <w:rsid w:val="009E685A"/>
    <w:rsid w:val="009F06E2"/>
    <w:rsid w:val="009F265E"/>
    <w:rsid w:val="009F28E2"/>
    <w:rsid w:val="009F34EE"/>
    <w:rsid w:val="009F35BF"/>
    <w:rsid w:val="009F376F"/>
    <w:rsid w:val="009F6BF0"/>
    <w:rsid w:val="009F7061"/>
    <w:rsid w:val="009F74A9"/>
    <w:rsid w:val="009F7897"/>
    <w:rsid w:val="00A00181"/>
    <w:rsid w:val="00A02D36"/>
    <w:rsid w:val="00A03CBE"/>
    <w:rsid w:val="00A043DA"/>
    <w:rsid w:val="00A05D12"/>
    <w:rsid w:val="00A0689F"/>
    <w:rsid w:val="00A07575"/>
    <w:rsid w:val="00A075CD"/>
    <w:rsid w:val="00A07ADE"/>
    <w:rsid w:val="00A1107B"/>
    <w:rsid w:val="00A1118A"/>
    <w:rsid w:val="00A11C97"/>
    <w:rsid w:val="00A13156"/>
    <w:rsid w:val="00A13C5F"/>
    <w:rsid w:val="00A1489E"/>
    <w:rsid w:val="00A20B97"/>
    <w:rsid w:val="00A214F5"/>
    <w:rsid w:val="00A21F98"/>
    <w:rsid w:val="00A22BCE"/>
    <w:rsid w:val="00A23A2D"/>
    <w:rsid w:val="00A24208"/>
    <w:rsid w:val="00A24D0D"/>
    <w:rsid w:val="00A254CF"/>
    <w:rsid w:val="00A258DB"/>
    <w:rsid w:val="00A26219"/>
    <w:rsid w:val="00A263DC"/>
    <w:rsid w:val="00A2768B"/>
    <w:rsid w:val="00A30410"/>
    <w:rsid w:val="00A31A87"/>
    <w:rsid w:val="00A352FE"/>
    <w:rsid w:val="00A35C3C"/>
    <w:rsid w:val="00A36699"/>
    <w:rsid w:val="00A37345"/>
    <w:rsid w:val="00A40562"/>
    <w:rsid w:val="00A418B7"/>
    <w:rsid w:val="00A422BA"/>
    <w:rsid w:val="00A42571"/>
    <w:rsid w:val="00A43142"/>
    <w:rsid w:val="00A4438D"/>
    <w:rsid w:val="00A45510"/>
    <w:rsid w:val="00A46522"/>
    <w:rsid w:val="00A5199A"/>
    <w:rsid w:val="00A524B1"/>
    <w:rsid w:val="00A53354"/>
    <w:rsid w:val="00A5384F"/>
    <w:rsid w:val="00A54DA2"/>
    <w:rsid w:val="00A56523"/>
    <w:rsid w:val="00A565B0"/>
    <w:rsid w:val="00A57CD4"/>
    <w:rsid w:val="00A57EEC"/>
    <w:rsid w:val="00A60000"/>
    <w:rsid w:val="00A608B4"/>
    <w:rsid w:val="00A634AB"/>
    <w:rsid w:val="00A6402B"/>
    <w:rsid w:val="00A6404F"/>
    <w:rsid w:val="00A65BD0"/>
    <w:rsid w:val="00A65D92"/>
    <w:rsid w:val="00A707C7"/>
    <w:rsid w:val="00A7163C"/>
    <w:rsid w:val="00A71B0D"/>
    <w:rsid w:val="00A724CE"/>
    <w:rsid w:val="00A73649"/>
    <w:rsid w:val="00A7573E"/>
    <w:rsid w:val="00A75C8D"/>
    <w:rsid w:val="00A75FCA"/>
    <w:rsid w:val="00A76236"/>
    <w:rsid w:val="00A76B94"/>
    <w:rsid w:val="00A76EB6"/>
    <w:rsid w:val="00A77A7D"/>
    <w:rsid w:val="00A77AD4"/>
    <w:rsid w:val="00A806AA"/>
    <w:rsid w:val="00A8152A"/>
    <w:rsid w:val="00A831A3"/>
    <w:rsid w:val="00A83DBB"/>
    <w:rsid w:val="00A84C07"/>
    <w:rsid w:val="00A84D6D"/>
    <w:rsid w:val="00A868BE"/>
    <w:rsid w:val="00A914B4"/>
    <w:rsid w:val="00A91C03"/>
    <w:rsid w:val="00A920F0"/>
    <w:rsid w:val="00A924BF"/>
    <w:rsid w:val="00A936F9"/>
    <w:rsid w:val="00A9391F"/>
    <w:rsid w:val="00A93A67"/>
    <w:rsid w:val="00A93C41"/>
    <w:rsid w:val="00AA09A3"/>
    <w:rsid w:val="00AA1102"/>
    <w:rsid w:val="00AA11FA"/>
    <w:rsid w:val="00AA1D71"/>
    <w:rsid w:val="00AA243D"/>
    <w:rsid w:val="00AA258F"/>
    <w:rsid w:val="00AA3BFB"/>
    <w:rsid w:val="00AA496A"/>
    <w:rsid w:val="00AA4AA9"/>
    <w:rsid w:val="00AA5266"/>
    <w:rsid w:val="00AA7DC8"/>
    <w:rsid w:val="00AB0ECB"/>
    <w:rsid w:val="00AB1836"/>
    <w:rsid w:val="00AB19BC"/>
    <w:rsid w:val="00AB36F9"/>
    <w:rsid w:val="00AB454C"/>
    <w:rsid w:val="00AB7BD8"/>
    <w:rsid w:val="00AC0CDB"/>
    <w:rsid w:val="00AC14B4"/>
    <w:rsid w:val="00AC1F16"/>
    <w:rsid w:val="00AC3CFD"/>
    <w:rsid w:val="00AC45A7"/>
    <w:rsid w:val="00AC5132"/>
    <w:rsid w:val="00AC74BB"/>
    <w:rsid w:val="00AC7F71"/>
    <w:rsid w:val="00AD0E6E"/>
    <w:rsid w:val="00AD2537"/>
    <w:rsid w:val="00AD3AD5"/>
    <w:rsid w:val="00AD4EBB"/>
    <w:rsid w:val="00AD5DFD"/>
    <w:rsid w:val="00AD6031"/>
    <w:rsid w:val="00AD6DFC"/>
    <w:rsid w:val="00AD7E09"/>
    <w:rsid w:val="00AE0565"/>
    <w:rsid w:val="00AE0AA0"/>
    <w:rsid w:val="00AE0C36"/>
    <w:rsid w:val="00AE1092"/>
    <w:rsid w:val="00AE21BD"/>
    <w:rsid w:val="00AE225C"/>
    <w:rsid w:val="00AE2B02"/>
    <w:rsid w:val="00AE380A"/>
    <w:rsid w:val="00AE3871"/>
    <w:rsid w:val="00AE3CFC"/>
    <w:rsid w:val="00AE4C50"/>
    <w:rsid w:val="00AE5514"/>
    <w:rsid w:val="00AE5B45"/>
    <w:rsid w:val="00AE682C"/>
    <w:rsid w:val="00AF095C"/>
    <w:rsid w:val="00AF09B4"/>
    <w:rsid w:val="00AF1585"/>
    <w:rsid w:val="00AF1E4C"/>
    <w:rsid w:val="00AF1FA5"/>
    <w:rsid w:val="00AF2DF5"/>
    <w:rsid w:val="00AF3D93"/>
    <w:rsid w:val="00AF3E5F"/>
    <w:rsid w:val="00AF4646"/>
    <w:rsid w:val="00AF503B"/>
    <w:rsid w:val="00AF5616"/>
    <w:rsid w:val="00AF649D"/>
    <w:rsid w:val="00AF7208"/>
    <w:rsid w:val="00B00418"/>
    <w:rsid w:val="00B0076A"/>
    <w:rsid w:val="00B018E6"/>
    <w:rsid w:val="00B0201F"/>
    <w:rsid w:val="00B028F8"/>
    <w:rsid w:val="00B045FB"/>
    <w:rsid w:val="00B0471D"/>
    <w:rsid w:val="00B05548"/>
    <w:rsid w:val="00B057F9"/>
    <w:rsid w:val="00B0654E"/>
    <w:rsid w:val="00B06FF3"/>
    <w:rsid w:val="00B079C3"/>
    <w:rsid w:val="00B11DF9"/>
    <w:rsid w:val="00B12B54"/>
    <w:rsid w:val="00B1418C"/>
    <w:rsid w:val="00B1458D"/>
    <w:rsid w:val="00B14C55"/>
    <w:rsid w:val="00B14FBD"/>
    <w:rsid w:val="00B15334"/>
    <w:rsid w:val="00B1576C"/>
    <w:rsid w:val="00B17691"/>
    <w:rsid w:val="00B2062A"/>
    <w:rsid w:val="00B20B1A"/>
    <w:rsid w:val="00B21866"/>
    <w:rsid w:val="00B223C3"/>
    <w:rsid w:val="00B22C23"/>
    <w:rsid w:val="00B23B51"/>
    <w:rsid w:val="00B24B71"/>
    <w:rsid w:val="00B24B97"/>
    <w:rsid w:val="00B25B45"/>
    <w:rsid w:val="00B2622E"/>
    <w:rsid w:val="00B31B06"/>
    <w:rsid w:val="00B32C88"/>
    <w:rsid w:val="00B33D49"/>
    <w:rsid w:val="00B349DF"/>
    <w:rsid w:val="00B3540A"/>
    <w:rsid w:val="00B36C1A"/>
    <w:rsid w:val="00B37B2D"/>
    <w:rsid w:val="00B41B1C"/>
    <w:rsid w:val="00B41F92"/>
    <w:rsid w:val="00B428D5"/>
    <w:rsid w:val="00B43512"/>
    <w:rsid w:val="00B43B2A"/>
    <w:rsid w:val="00B43F06"/>
    <w:rsid w:val="00B44988"/>
    <w:rsid w:val="00B4623A"/>
    <w:rsid w:val="00B46E52"/>
    <w:rsid w:val="00B47232"/>
    <w:rsid w:val="00B51322"/>
    <w:rsid w:val="00B51B69"/>
    <w:rsid w:val="00B5236D"/>
    <w:rsid w:val="00B529A8"/>
    <w:rsid w:val="00B53378"/>
    <w:rsid w:val="00B54C90"/>
    <w:rsid w:val="00B55049"/>
    <w:rsid w:val="00B5632C"/>
    <w:rsid w:val="00B568E3"/>
    <w:rsid w:val="00B56C68"/>
    <w:rsid w:val="00B5742A"/>
    <w:rsid w:val="00B57A5A"/>
    <w:rsid w:val="00B57DB5"/>
    <w:rsid w:val="00B60586"/>
    <w:rsid w:val="00B60881"/>
    <w:rsid w:val="00B62374"/>
    <w:rsid w:val="00B632DF"/>
    <w:rsid w:val="00B63C8A"/>
    <w:rsid w:val="00B64751"/>
    <w:rsid w:val="00B6476D"/>
    <w:rsid w:val="00B649CE"/>
    <w:rsid w:val="00B64E3E"/>
    <w:rsid w:val="00B65434"/>
    <w:rsid w:val="00B660CA"/>
    <w:rsid w:val="00B66A96"/>
    <w:rsid w:val="00B66D0B"/>
    <w:rsid w:val="00B67990"/>
    <w:rsid w:val="00B70100"/>
    <w:rsid w:val="00B701A3"/>
    <w:rsid w:val="00B70ACF"/>
    <w:rsid w:val="00B71B74"/>
    <w:rsid w:val="00B74A7A"/>
    <w:rsid w:val="00B74AF0"/>
    <w:rsid w:val="00B74F62"/>
    <w:rsid w:val="00B75A38"/>
    <w:rsid w:val="00B75FBE"/>
    <w:rsid w:val="00B804E9"/>
    <w:rsid w:val="00B80B63"/>
    <w:rsid w:val="00B815B3"/>
    <w:rsid w:val="00B8164A"/>
    <w:rsid w:val="00B816BC"/>
    <w:rsid w:val="00B81BC4"/>
    <w:rsid w:val="00B8349A"/>
    <w:rsid w:val="00B83D34"/>
    <w:rsid w:val="00B849BC"/>
    <w:rsid w:val="00B84F77"/>
    <w:rsid w:val="00B853C5"/>
    <w:rsid w:val="00B85588"/>
    <w:rsid w:val="00B87DE6"/>
    <w:rsid w:val="00B90901"/>
    <w:rsid w:val="00B90B03"/>
    <w:rsid w:val="00B91755"/>
    <w:rsid w:val="00B91C50"/>
    <w:rsid w:val="00B922A1"/>
    <w:rsid w:val="00B93421"/>
    <w:rsid w:val="00B9360F"/>
    <w:rsid w:val="00B9376D"/>
    <w:rsid w:val="00B93D36"/>
    <w:rsid w:val="00B94186"/>
    <w:rsid w:val="00B9438A"/>
    <w:rsid w:val="00B94599"/>
    <w:rsid w:val="00B94660"/>
    <w:rsid w:val="00B95338"/>
    <w:rsid w:val="00B95A5C"/>
    <w:rsid w:val="00B96DC9"/>
    <w:rsid w:val="00B96DDB"/>
    <w:rsid w:val="00B975A6"/>
    <w:rsid w:val="00B97C13"/>
    <w:rsid w:val="00BA0CA9"/>
    <w:rsid w:val="00BA13FB"/>
    <w:rsid w:val="00BA2829"/>
    <w:rsid w:val="00BA2C39"/>
    <w:rsid w:val="00BA3F4E"/>
    <w:rsid w:val="00BA5486"/>
    <w:rsid w:val="00BA6B25"/>
    <w:rsid w:val="00BA7FB0"/>
    <w:rsid w:val="00BB040B"/>
    <w:rsid w:val="00BB176E"/>
    <w:rsid w:val="00BB1894"/>
    <w:rsid w:val="00BB28C9"/>
    <w:rsid w:val="00BB3CBF"/>
    <w:rsid w:val="00BB3F70"/>
    <w:rsid w:val="00BB46DF"/>
    <w:rsid w:val="00BB6856"/>
    <w:rsid w:val="00BB6941"/>
    <w:rsid w:val="00BB6C05"/>
    <w:rsid w:val="00BB752F"/>
    <w:rsid w:val="00BB7B53"/>
    <w:rsid w:val="00BC049D"/>
    <w:rsid w:val="00BC06F0"/>
    <w:rsid w:val="00BC0877"/>
    <w:rsid w:val="00BC1837"/>
    <w:rsid w:val="00BC194C"/>
    <w:rsid w:val="00BC1F77"/>
    <w:rsid w:val="00BC2713"/>
    <w:rsid w:val="00BC2875"/>
    <w:rsid w:val="00BC28B3"/>
    <w:rsid w:val="00BC396A"/>
    <w:rsid w:val="00BC3D74"/>
    <w:rsid w:val="00BC570C"/>
    <w:rsid w:val="00BC5C50"/>
    <w:rsid w:val="00BC71DC"/>
    <w:rsid w:val="00BC77ED"/>
    <w:rsid w:val="00BD233F"/>
    <w:rsid w:val="00BD2FA4"/>
    <w:rsid w:val="00BD3554"/>
    <w:rsid w:val="00BD42B9"/>
    <w:rsid w:val="00BD48F2"/>
    <w:rsid w:val="00BD5059"/>
    <w:rsid w:val="00BD5759"/>
    <w:rsid w:val="00BD5C75"/>
    <w:rsid w:val="00BD5CCC"/>
    <w:rsid w:val="00BD649A"/>
    <w:rsid w:val="00BD6C08"/>
    <w:rsid w:val="00BD6CDA"/>
    <w:rsid w:val="00BD7DFB"/>
    <w:rsid w:val="00BE35E9"/>
    <w:rsid w:val="00BE568C"/>
    <w:rsid w:val="00BE5C0A"/>
    <w:rsid w:val="00BE5DB0"/>
    <w:rsid w:val="00BE706E"/>
    <w:rsid w:val="00BE7D09"/>
    <w:rsid w:val="00BF0987"/>
    <w:rsid w:val="00BF33A6"/>
    <w:rsid w:val="00BF3BB7"/>
    <w:rsid w:val="00BF4D5F"/>
    <w:rsid w:val="00BF5A12"/>
    <w:rsid w:val="00C01422"/>
    <w:rsid w:val="00C02831"/>
    <w:rsid w:val="00C02E21"/>
    <w:rsid w:val="00C03195"/>
    <w:rsid w:val="00C03213"/>
    <w:rsid w:val="00C0405E"/>
    <w:rsid w:val="00C04563"/>
    <w:rsid w:val="00C0487D"/>
    <w:rsid w:val="00C04A6A"/>
    <w:rsid w:val="00C04DCE"/>
    <w:rsid w:val="00C064D2"/>
    <w:rsid w:val="00C06733"/>
    <w:rsid w:val="00C1060A"/>
    <w:rsid w:val="00C10F6B"/>
    <w:rsid w:val="00C110AD"/>
    <w:rsid w:val="00C11A8F"/>
    <w:rsid w:val="00C11EAA"/>
    <w:rsid w:val="00C12740"/>
    <w:rsid w:val="00C13C8C"/>
    <w:rsid w:val="00C14C70"/>
    <w:rsid w:val="00C15E91"/>
    <w:rsid w:val="00C16726"/>
    <w:rsid w:val="00C16B55"/>
    <w:rsid w:val="00C16EEF"/>
    <w:rsid w:val="00C1720A"/>
    <w:rsid w:val="00C17EED"/>
    <w:rsid w:val="00C20A7D"/>
    <w:rsid w:val="00C20EE8"/>
    <w:rsid w:val="00C23170"/>
    <w:rsid w:val="00C235D1"/>
    <w:rsid w:val="00C24087"/>
    <w:rsid w:val="00C249A7"/>
    <w:rsid w:val="00C25331"/>
    <w:rsid w:val="00C253FB"/>
    <w:rsid w:val="00C25483"/>
    <w:rsid w:val="00C2553D"/>
    <w:rsid w:val="00C2561C"/>
    <w:rsid w:val="00C266B0"/>
    <w:rsid w:val="00C26E6D"/>
    <w:rsid w:val="00C30147"/>
    <w:rsid w:val="00C301BA"/>
    <w:rsid w:val="00C3096C"/>
    <w:rsid w:val="00C32366"/>
    <w:rsid w:val="00C33838"/>
    <w:rsid w:val="00C3404B"/>
    <w:rsid w:val="00C340CC"/>
    <w:rsid w:val="00C34DEC"/>
    <w:rsid w:val="00C350CC"/>
    <w:rsid w:val="00C3526A"/>
    <w:rsid w:val="00C35374"/>
    <w:rsid w:val="00C40A5F"/>
    <w:rsid w:val="00C427A6"/>
    <w:rsid w:val="00C42E91"/>
    <w:rsid w:val="00C43EDE"/>
    <w:rsid w:val="00C4406E"/>
    <w:rsid w:val="00C458D4"/>
    <w:rsid w:val="00C45C5C"/>
    <w:rsid w:val="00C46C0C"/>
    <w:rsid w:val="00C46CB8"/>
    <w:rsid w:val="00C47DBB"/>
    <w:rsid w:val="00C50D4D"/>
    <w:rsid w:val="00C54566"/>
    <w:rsid w:val="00C5720C"/>
    <w:rsid w:val="00C60363"/>
    <w:rsid w:val="00C6214B"/>
    <w:rsid w:val="00C65766"/>
    <w:rsid w:val="00C657B8"/>
    <w:rsid w:val="00C65A16"/>
    <w:rsid w:val="00C66DB4"/>
    <w:rsid w:val="00C675C1"/>
    <w:rsid w:val="00C71234"/>
    <w:rsid w:val="00C72792"/>
    <w:rsid w:val="00C72E52"/>
    <w:rsid w:val="00C76287"/>
    <w:rsid w:val="00C77388"/>
    <w:rsid w:val="00C800D3"/>
    <w:rsid w:val="00C80B65"/>
    <w:rsid w:val="00C81345"/>
    <w:rsid w:val="00C81843"/>
    <w:rsid w:val="00C81E3B"/>
    <w:rsid w:val="00C82747"/>
    <w:rsid w:val="00C82A06"/>
    <w:rsid w:val="00C82C16"/>
    <w:rsid w:val="00C84829"/>
    <w:rsid w:val="00C85FC6"/>
    <w:rsid w:val="00C8600C"/>
    <w:rsid w:val="00C8638F"/>
    <w:rsid w:val="00C87BDC"/>
    <w:rsid w:val="00C90229"/>
    <w:rsid w:val="00C90712"/>
    <w:rsid w:val="00C90DCC"/>
    <w:rsid w:val="00C9207D"/>
    <w:rsid w:val="00C922E0"/>
    <w:rsid w:val="00C923CA"/>
    <w:rsid w:val="00C93174"/>
    <w:rsid w:val="00C933F3"/>
    <w:rsid w:val="00C9610F"/>
    <w:rsid w:val="00C9706E"/>
    <w:rsid w:val="00C97C31"/>
    <w:rsid w:val="00C97D18"/>
    <w:rsid w:val="00CA0BA4"/>
    <w:rsid w:val="00CA0ED0"/>
    <w:rsid w:val="00CA3BE6"/>
    <w:rsid w:val="00CA442A"/>
    <w:rsid w:val="00CA4477"/>
    <w:rsid w:val="00CA49E3"/>
    <w:rsid w:val="00CA49FA"/>
    <w:rsid w:val="00CA5E92"/>
    <w:rsid w:val="00CA626F"/>
    <w:rsid w:val="00CA6D61"/>
    <w:rsid w:val="00CA7898"/>
    <w:rsid w:val="00CB02A3"/>
    <w:rsid w:val="00CB0627"/>
    <w:rsid w:val="00CB0EF5"/>
    <w:rsid w:val="00CB1DD8"/>
    <w:rsid w:val="00CB307E"/>
    <w:rsid w:val="00CB4843"/>
    <w:rsid w:val="00CB4E5F"/>
    <w:rsid w:val="00CB6202"/>
    <w:rsid w:val="00CB6E79"/>
    <w:rsid w:val="00CB7BC7"/>
    <w:rsid w:val="00CC04C2"/>
    <w:rsid w:val="00CC059D"/>
    <w:rsid w:val="00CC1EFC"/>
    <w:rsid w:val="00CC21DA"/>
    <w:rsid w:val="00CC4774"/>
    <w:rsid w:val="00CC527E"/>
    <w:rsid w:val="00CC5532"/>
    <w:rsid w:val="00CC598D"/>
    <w:rsid w:val="00CC6077"/>
    <w:rsid w:val="00CC661E"/>
    <w:rsid w:val="00CC6A33"/>
    <w:rsid w:val="00CC6C74"/>
    <w:rsid w:val="00CD1951"/>
    <w:rsid w:val="00CD1AD8"/>
    <w:rsid w:val="00CD1AE7"/>
    <w:rsid w:val="00CD1E83"/>
    <w:rsid w:val="00CD1EEE"/>
    <w:rsid w:val="00CD1F38"/>
    <w:rsid w:val="00CD2893"/>
    <w:rsid w:val="00CD346A"/>
    <w:rsid w:val="00CD41A8"/>
    <w:rsid w:val="00CD42B4"/>
    <w:rsid w:val="00CD4C1B"/>
    <w:rsid w:val="00CD610C"/>
    <w:rsid w:val="00CD7410"/>
    <w:rsid w:val="00CD7B55"/>
    <w:rsid w:val="00CD7C3B"/>
    <w:rsid w:val="00CE344B"/>
    <w:rsid w:val="00CE348B"/>
    <w:rsid w:val="00CE3E60"/>
    <w:rsid w:val="00CE5870"/>
    <w:rsid w:val="00CE5C5A"/>
    <w:rsid w:val="00CE6151"/>
    <w:rsid w:val="00CE7A80"/>
    <w:rsid w:val="00CF0221"/>
    <w:rsid w:val="00CF06AD"/>
    <w:rsid w:val="00CF0BE9"/>
    <w:rsid w:val="00CF1F6A"/>
    <w:rsid w:val="00CF2967"/>
    <w:rsid w:val="00CF35F4"/>
    <w:rsid w:val="00CF571E"/>
    <w:rsid w:val="00CF5A0E"/>
    <w:rsid w:val="00CF5C35"/>
    <w:rsid w:val="00CF71DE"/>
    <w:rsid w:val="00D0194B"/>
    <w:rsid w:val="00D019F6"/>
    <w:rsid w:val="00D01BE3"/>
    <w:rsid w:val="00D02C14"/>
    <w:rsid w:val="00D04B9E"/>
    <w:rsid w:val="00D04DA1"/>
    <w:rsid w:val="00D054BA"/>
    <w:rsid w:val="00D05B36"/>
    <w:rsid w:val="00D05B8C"/>
    <w:rsid w:val="00D05D8A"/>
    <w:rsid w:val="00D063E5"/>
    <w:rsid w:val="00D06DF4"/>
    <w:rsid w:val="00D07263"/>
    <w:rsid w:val="00D076A7"/>
    <w:rsid w:val="00D100C4"/>
    <w:rsid w:val="00D101CF"/>
    <w:rsid w:val="00D10665"/>
    <w:rsid w:val="00D10715"/>
    <w:rsid w:val="00D112DA"/>
    <w:rsid w:val="00D11C4D"/>
    <w:rsid w:val="00D12A92"/>
    <w:rsid w:val="00D131E2"/>
    <w:rsid w:val="00D13B94"/>
    <w:rsid w:val="00D15682"/>
    <w:rsid w:val="00D1657F"/>
    <w:rsid w:val="00D16994"/>
    <w:rsid w:val="00D17439"/>
    <w:rsid w:val="00D207B4"/>
    <w:rsid w:val="00D221D4"/>
    <w:rsid w:val="00D2264C"/>
    <w:rsid w:val="00D228E0"/>
    <w:rsid w:val="00D245E3"/>
    <w:rsid w:val="00D2578F"/>
    <w:rsid w:val="00D25998"/>
    <w:rsid w:val="00D25B52"/>
    <w:rsid w:val="00D266EA"/>
    <w:rsid w:val="00D26D4F"/>
    <w:rsid w:val="00D27A8F"/>
    <w:rsid w:val="00D31128"/>
    <w:rsid w:val="00D31A47"/>
    <w:rsid w:val="00D32206"/>
    <w:rsid w:val="00D32412"/>
    <w:rsid w:val="00D3327F"/>
    <w:rsid w:val="00D33BEC"/>
    <w:rsid w:val="00D33D25"/>
    <w:rsid w:val="00D355D9"/>
    <w:rsid w:val="00D359FD"/>
    <w:rsid w:val="00D36646"/>
    <w:rsid w:val="00D36C7F"/>
    <w:rsid w:val="00D37A10"/>
    <w:rsid w:val="00D37B53"/>
    <w:rsid w:val="00D37CE8"/>
    <w:rsid w:val="00D37F10"/>
    <w:rsid w:val="00D405EB"/>
    <w:rsid w:val="00D41063"/>
    <w:rsid w:val="00D41EBC"/>
    <w:rsid w:val="00D42E81"/>
    <w:rsid w:val="00D445F3"/>
    <w:rsid w:val="00D46425"/>
    <w:rsid w:val="00D46CB1"/>
    <w:rsid w:val="00D47CEC"/>
    <w:rsid w:val="00D51E3B"/>
    <w:rsid w:val="00D5220B"/>
    <w:rsid w:val="00D52807"/>
    <w:rsid w:val="00D52872"/>
    <w:rsid w:val="00D5314F"/>
    <w:rsid w:val="00D5343B"/>
    <w:rsid w:val="00D53EC5"/>
    <w:rsid w:val="00D542B0"/>
    <w:rsid w:val="00D552DD"/>
    <w:rsid w:val="00D55B46"/>
    <w:rsid w:val="00D56154"/>
    <w:rsid w:val="00D61F9D"/>
    <w:rsid w:val="00D621C5"/>
    <w:rsid w:val="00D63960"/>
    <w:rsid w:val="00D63CB7"/>
    <w:rsid w:val="00D64299"/>
    <w:rsid w:val="00D642B0"/>
    <w:rsid w:val="00D64882"/>
    <w:rsid w:val="00D64E72"/>
    <w:rsid w:val="00D6594A"/>
    <w:rsid w:val="00D66937"/>
    <w:rsid w:val="00D66D7C"/>
    <w:rsid w:val="00D67C5B"/>
    <w:rsid w:val="00D71D3E"/>
    <w:rsid w:val="00D71E94"/>
    <w:rsid w:val="00D72398"/>
    <w:rsid w:val="00D73328"/>
    <w:rsid w:val="00D74224"/>
    <w:rsid w:val="00D74E88"/>
    <w:rsid w:val="00D75924"/>
    <w:rsid w:val="00D77002"/>
    <w:rsid w:val="00D7733F"/>
    <w:rsid w:val="00D77941"/>
    <w:rsid w:val="00D77C19"/>
    <w:rsid w:val="00D8237E"/>
    <w:rsid w:val="00D82850"/>
    <w:rsid w:val="00D830B5"/>
    <w:rsid w:val="00D838B9"/>
    <w:rsid w:val="00D8436B"/>
    <w:rsid w:val="00D84597"/>
    <w:rsid w:val="00D84783"/>
    <w:rsid w:val="00D84E4B"/>
    <w:rsid w:val="00D85A6B"/>
    <w:rsid w:val="00D86873"/>
    <w:rsid w:val="00D913F1"/>
    <w:rsid w:val="00D920B1"/>
    <w:rsid w:val="00D92A55"/>
    <w:rsid w:val="00D94DFE"/>
    <w:rsid w:val="00D95F38"/>
    <w:rsid w:val="00D96703"/>
    <w:rsid w:val="00D968AB"/>
    <w:rsid w:val="00D977DA"/>
    <w:rsid w:val="00DA1936"/>
    <w:rsid w:val="00DA2487"/>
    <w:rsid w:val="00DA24D7"/>
    <w:rsid w:val="00DA2659"/>
    <w:rsid w:val="00DA41E6"/>
    <w:rsid w:val="00DA4EA0"/>
    <w:rsid w:val="00DA64A1"/>
    <w:rsid w:val="00DB136C"/>
    <w:rsid w:val="00DB13F4"/>
    <w:rsid w:val="00DB23C0"/>
    <w:rsid w:val="00DB26EF"/>
    <w:rsid w:val="00DB2955"/>
    <w:rsid w:val="00DB5BA2"/>
    <w:rsid w:val="00DC0270"/>
    <w:rsid w:val="00DC0D49"/>
    <w:rsid w:val="00DC0F65"/>
    <w:rsid w:val="00DC154E"/>
    <w:rsid w:val="00DC1771"/>
    <w:rsid w:val="00DC2416"/>
    <w:rsid w:val="00DC355B"/>
    <w:rsid w:val="00DC49AD"/>
    <w:rsid w:val="00DC4E96"/>
    <w:rsid w:val="00DC5085"/>
    <w:rsid w:val="00DC685E"/>
    <w:rsid w:val="00DC6AD0"/>
    <w:rsid w:val="00DC74CF"/>
    <w:rsid w:val="00DC7ED4"/>
    <w:rsid w:val="00DD13D9"/>
    <w:rsid w:val="00DD1C61"/>
    <w:rsid w:val="00DD2552"/>
    <w:rsid w:val="00DD264F"/>
    <w:rsid w:val="00DD26F9"/>
    <w:rsid w:val="00DD2C2D"/>
    <w:rsid w:val="00DD307E"/>
    <w:rsid w:val="00DD3BA2"/>
    <w:rsid w:val="00DD3EB1"/>
    <w:rsid w:val="00DD5972"/>
    <w:rsid w:val="00DD74C0"/>
    <w:rsid w:val="00DD77BE"/>
    <w:rsid w:val="00DD7B5A"/>
    <w:rsid w:val="00DD7CC0"/>
    <w:rsid w:val="00DE10AB"/>
    <w:rsid w:val="00DE2670"/>
    <w:rsid w:val="00DE2FC1"/>
    <w:rsid w:val="00DE36E8"/>
    <w:rsid w:val="00DE3E6B"/>
    <w:rsid w:val="00DE4B77"/>
    <w:rsid w:val="00DE5185"/>
    <w:rsid w:val="00DE5DA7"/>
    <w:rsid w:val="00DE6CC3"/>
    <w:rsid w:val="00DE71CC"/>
    <w:rsid w:val="00DE783B"/>
    <w:rsid w:val="00DF14BB"/>
    <w:rsid w:val="00DF18D4"/>
    <w:rsid w:val="00DF19EB"/>
    <w:rsid w:val="00DF2287"/>
    <w:rsid w:val="00DF334B"/>
    <w:rsid w:val="00DF4BF5"/>
    <w:rsid w:val="00DF59A0"/>
    <w:rsid w:val="00DF6706"/>
    <w:rsid w:val="00DF6F79"/>
    <w:rsid w:val="00E00E1E"/>
    <w:rsid w:val="00E027DF"/>
    <w:rsid w:val="00E02F12"/>
    <w:rsid w:val="00E03411"/>
    <w:rsid w:val="00E0362D"/>
    <w:rsid w:val="00E04008"/>
    <w:rsid w:val="00E0483E"/>
    <w:rsid w:val="00E04A14"/>
    <w:rsid w:val="00E06D7E"/>
    <w:rsid w:val="00E1094B"/>
    <w:rsid w:val="00E11879"/>
    <w:rsid w:val="00E13435"/>
    <w:rsid w:val="00E136BB"/>
    <w:rsid w:val="00E140A7"/>
    <w:rsid w:val="00E1411E"/>
    <w:rsid w:val="00E14D91"/>
    <w:rsid w:val="00E15232"/>
    <w:rsid w:val="00E157E0"/>
    <w:rsid w:val="00E164A0"/>
    <w:rsid w:val="00E176D4"/>
    <w:rsid w:val="00E1794D"/>
    <w:rsid w:val="00E2131C"/>
    <w:rsid w:val="00E24703"/>
    <w:rsid w:val="00E24C7C"/>
    <w:rsid w:val="00E250CB"/>
    <w:rsid w:val="00E25190"/>
    <w:rsid w:val="00E26993"/>
    <w:rsid w:val="00E26B3C"/>
    <w:rsid w:val="00E30FDC"/>
    <w:rsid w:val="00E32A71"/>
    <w:rsid w:val="00E33750"/>
    <w:rsid w:val="00E3529A"/>
    <w:rsid w:val="00E35F2C"/>
    <w:rsid w:val="00E364A9"/>
    <w:rsid w:val="00E365FE"/>
    <w:rsid w:val="00E36B93"/>
    <w:rsid w:val="00E37936"/>
    <w:rsid w:val="00E37ED7"/>
    <w:rsid w:val="00E41768"/>
    <w:rsid w:val="00E41BB4"/>
    <w:rsid w:val="00E42568"/>
    <w:rsid w:val="00E4452F"/>
    <w:rsid w:val="00E44559"/>
    <w:rsid w:val="00E44BA6"/>
    <w:rsid w:val="00E451A0"/>
    <w:rsid w:val="00E45D9F"/>
    <w:rsid w:val="00E46311"/>
    <w:rsid w:val="00E509AD"/>
    <w:rsid w:val="00E50BDD"/>
    <w:rsid w:val="00E51E81"/>
    <w:rsid w:val="00E52C05"/>
    <w:rsid w:val="00E53DA4"/>
    <w:rsid w:val="00E54667"/>
    <w:rsid w:val="00E55057"/>
    <w:rsid w:val="00E5573F"/>
    <w:rsid w:val="00E5574D"/>
    <w:rsid w:val="00E55BB4"/>
    <w:rsid w:val="00E566D1"/>
    <w:rsid w:val="00E5725F"/>
    <w:rsid w:val="00E57838"/>
    <w:rsid w:val="00E57955"/>
    <w:rsid w:val="00E57FBA"/>
    <w:rsid w:val="00E609E0"/>
    <w:rsid w:val="00E6260B"/>
    <w:rsid w:val="00E62F29"/>
    <w:rsid w:val="00E642F0"/>
    <w:rsid w:val="00E64426"/>
    <w:rsid w:val="00E65495"/>
    <w:rsid w:val="00E673D1"/>
    <w:rsid w:val="00E675E9"/>
    <w:rsid w:val="00E6773F"/>
    <w:rsid w:val="00E70108"/>
    <w:rsid w:val="00E709D9"/>
    <w:rsid w:val="00E70B68"/>
    <w:rsid w:val="00E719C0"/>
    <w:rsid w:val="00E71CDB"/>
    <w:rsid w:val="00E720D2"/>
    <w:rsid w:val="00E72CCC"/>
    <w:rsid w:val="00E72EBE"/>
    <w:rsid w:val="00E7345D"/>
    <w:rsid w:val="00E73592"/>
    <w:rsid w:val="00E737B2"/>
    <w:rsid w:val="00E749BF"/>
    <w:rsid w:val="00E7559F"/>
    <w:rsid w:val="00E76098"/>
    <w:rsid w:val="00E7662C"/>
    <w:rsid w:val="00E81762"/>
    <w:rsid w:val="00E81EA8"/>
    <w:rsid w:val="00E8358E"/>
    <w:rsid w:val="00E83844"/>
    <w:rsid w:val="00E85859"/>
    <w:rsid w:val="00E86CFC"/>
    <w:rsid w:val="00E90A97"/>
    <w:rsid w:val="00E91D7F"/>
    <w:rsid w:val="00E92210"/>
    <w:rsid w:val="00E93DEF"/>
    <w:rsid w:val="00E94722"/>
    <w:rsid w:val="00E94DC5"/>
    <w:rsid w:val="00E96D94"/>
    <w:rsid w:val="00E96EE8"/>
    <w:rsid w:val="00E973DC"/>
    <w:rsid w:val="00E97897"/>
    <w:rsid w:val="00EA05FE"/>
    <w:rsid w:val="00EA16F7"/>
    <w:rsid w:val="00EA1DDE"/>
    <w:rsid w:val="00EA1F7F"/>
    <w:rsid w:val="00EA2956"/>
    <w:rsid w:val="00EA3762"/>
    <w:rsid w:val="00EA40FC"/>
    <w:rsid w:val="00EA51D3"/>
    <w:rsid w:val="00EA60E1"/>
    <w:rsid w:val="00EA61B2"/>
    <w:rsid w:val="00EA64A5"/>
    <w:rsid w:val="00EA7E42"/>
    <w:rsid w:val="00EA7E96"/>
    <w:rsid w:val="00EB0318"/>
    <w:rsid w:val="00EB0C3B"/>
    <w:rsid w:val="00EB1427"/>
    <w:rsid w:val="00EB14FE"/>
    <w:rsid w:val="00EB2AA7"/>
    <w:rsid w:val="00EB2C02"/>
    <w:rsid w:val="00EB3183"/>
    <w:rsid w:val="00EB41F9"/>
    <w:rsid w:val="00EB59CA"/>
    <w:rsid w:val="00EB5A54"/>
    <w:rsid w:val="00EB6A85"/>
    <w:rsid w:val="00EB797D"/>
    <w:rsid w:val="00EC0068"/>
    <w:rsid w:val="00EC006E"/>
    <w:rsid w:val="00EC0291"/>
    <w:rsid w:val="00EC0543"/>
    <w:rsid w:val="00EC0D2D"/>
    <w:rsid w:val="00EC3B9D"/>
    <w:rsid w:val="00EC3E30"/>
    <w:rsid w:val="00EC4813"/>
    <w:rsid w:val="00EC4B54"/>
    <w:rsid w:val="00EC64A0"/>
    <w:rsid w:val="00EC676F"/>
    <w:rsid w:val="00EC79F1"/>
    <w:rsid w:val="00ED47FA"/>
    <w:rsid w:val="00ED4812"/>
    <w:rsid w:val="00ED51CC"/>
    <w:rsid w:val="00ED7185"/>
    <w:rsid w:val="00ED77B3"/>
    <w:rsid w:val="00EE0636"/>
    <w:rsid w:val="00EE2C40"/>
    <w:rsid w:val="00EE35B6"/>
    <w:rsid w:val="00EE387C"/>
    <w:rsid w:val="00EE3A0F"/>
    <w:rsid w:val="00EE3D53"/>
    <w:rsid w:val="00EE4389"/>
    <w:rsid w:val="00EE4B48"/>
    <w:rsid w:val="00EE4DDE"/>
    <w:rsid w:val="00EE4F3F"/>
    <w:rsid w:val="00EE586D"/>
    <w:rsid w:val="00EE5966"/>
    <w:rsid w:val="00EF01B9"/>
    <w:rsid w:val="00EF05EC"/>
    <w:rsid w:val="00EF066D"/>
    <w:rsid w:val="00EF1087"/>
    <w:rsid w:val="00EF16A1"/>
    <w:rsid w:val="00EF1E3C"/>
    <w:rsid w:val="00EF1F17"/>
    <w:rsid w:val="00EF2E44"/>
    <w:rsid w:val="00EF36A5"/>
    <w:rsid w:val="00EF4F68"/>
    <w:rsid w:val="00EF54B0"/>
    <w:rsid w:val="00EF56F4"/>
    <w:rsid w:val="00EF718F"/>
    <w:rsid w:val="00F0212B"/>
    <w:rsid w:val="00F023D1"/>
    <w:rsid w:val="00F054D4"/>
    <w:rsid w:val="00F05ED6"/>
    <w:rsid w:val="00F10162"/>
    <w:rsid w:val="00F10A29"/>
    <w:rsid w:val="00F11242"/>
    <w:rsid w:val="00F13238"/>
    <w:rsid w:val="00F13B02"/>
    <w:rsid w:val="00F141BC"/>
    <w:rsid w:val="00F15539"/>
    <w:rsid w:val="00F15AB4"/>
    <w:rsid w:val="00F1639D"/>
    <w:rsid w:val="00F16559"/>
    <w:rsid w:val="00F17BE3"/>
    <w:rsid w:val="00F20035"/>
    <w:rsid w:val="00F2192A"/>
    <w:rsid w:val="00F2268F"/>
    <w:rsid w:val="00F23B16"/>
    <w:rsid w:val="00F2476B"/>
    <w:rsid w:val="00F247C2"/>
    <w:rsid w:val="00F25778"/>
    <w:rsid w:val="00F26C77"/>
    <w:rsid w:val="00F26F80"/>
    <w:rsid w:val="00F3366E"/>
    <w:rsid w:val="00F35CF4"/>
    <w:rsid w:val="00F35E67"/>
    <w:rsid w:val="00F40533"/>
    <w:rsid w:val="00F40E61"/>
    <w:rsid w:val="00F41ECB"/>
    <w:rsid w:val="00F421DE"/>
    <w:rsid w:val="00F42C65"/>
    <w:rsid w:val="00F42DDB"/>
    <w:rsid w:val="00F44576"/>
    <w:rsid w:val="00F44C8C"/>
    <w:rsid w:val="00F45E81"/>
    <w:rsid w:val="00F463B1"/>
    <w:rsid w:val="00F50AAD"/>
    <w:rsid w:val="00F50D61"/>
    <w:rsid w:val="00F52713"/>
    <w:rsid w:val="00F52986"/>
    <w:rsid w:val="00F52FBC"/>
    <w:rsid w:val="00F53FA2"/>
    <w:rsid w:val="00F54BBC"/>
    <w:rsid w:val="00F55422"/>
    <w:rsid w:val="00F5654A"/>
    <w:rsid w:val="00F56A6B"/>
    <w:rsid w:val="00F57261"/>
    <w:rsid w:val="00F614D1"/>
    <w:rsid w:val="00F61E81"/>
    <w:rsid w:val="00F61F37"/>
    <w:rsid w:val="00F623DB"/>
    <w:rsid w:val="00F62BF6"/>
    <w:rsid w:val="00F6399A"/>
    <w:rsid w:val="00F64536"/>
    <w:rsid w:val="00F669EF"/>
    <w:rsid w:val="00F670B4"/>
    <w:rsid w:val="00F67EFB"/>
    <w:rsid w:val="00F71BEB"/>
    <w:rsid w:val="00F72222"/>
    <w:rsid w:val="00F725E1"/>
    <w:rsid w:val="00F73321"/>
    <w:rsid w:val="00F73E9A"/>
    <w:rsid w:val="00F75317"/>
    <w:rsid w:val="00F761F2"/>
    <w:rsid w:val="00F76A7E"/>
    <w:rsid w:val="00F772E7"/>
    <w:rsid w:val="00F77364"/>
    <w:rsid w:val="00F803B5"/>
    <w:rsid w:val="00F80F8D"/>
    <w:rsid w:val="00F815E6"/>
    <w:rsid w:val="00F824A9"/>
    <w:rsid w:val="00F8287B"/>
    <w:rsid w:val="00F83934"/>
    <w:rsid w:val="00F83D45"/>
    <w:rsid w:val="00F852D3"/>
    <w:rsid w:val="00F8557D"/>
    <w:rsid w:val="00F85E57"/>
    <w:rsid w:val="00F8636D"/>
    <w:rsid w:val="00F867A2"/>
    <w:rsid w:val="00F872DC"/>
    <w:rsid w:val="00F87771"/>
    <w:rsid w:val="00F879AF"/>
    <w:rsid w:val="00F87A21"/>
    <w:rsid w:val="00F87CBF"/>
    <w:rsid w:val="00F87F07"/>
    <w:rsid w:val="00F920C5"/>
    <w:rsid w:val="00F921BF"/>
    <w:rsid w:val="00F93676"/>
    <w:rsid w:val="00F96ADE"/>
    <w:rsid w:val="00F97A52"/>
    <w:rsid w:val="00FA1BF8"/>
    <w:rsid w:val="00FA28BE"/>
    <w:rsid w:val="00FA3E38"/>
    <w:rsid w:val="00FA4BFB"/>
    <w:rsid w:val="00FA50D3"/>
    <w:rsid w:val="00FA5368"/>
    <w:rsid w:val="00FA679B"/>
    <w:rsid w:val="00FA7788"/>
    <w:rsid w:val="00FB1AC3"/>
    <w:rsid w:val="00FB27E0"/>
    <w:rsid w:val="00FB33B7"/>
    <w:rsid w:val="00FB3680"/>
    <w:rsid w:val="00FB6027"/>
    <w:rsid w:val="00FB62D1"/>
    <w:rsid w:val="00FB653D"/>
    <w:rsid w:val="00FB7154"/>
    <w:rsid w:val="00FB7757"/>
    <w:rsid w:val="00FB7D45"/>
    <w:rsid w:val="00FC096E"/>
    <w:rsid w:val="00FC2873"/>
    <w:rsid w:val="00FC52B8"/>
    <w:rsid w:val="00FC5899"/>
    <w:rsid w:val="00FC6599"/>
    <w:rsid w:val="00FC741B"/>
    <w:rsid w:val="00FC759D"/>
    <w:rsid w:val="00FD0D6B"/>
    <w:rsid w:val="00FD2341"/>
    <w:rsid w:val="00FD23F1"/>
    <w:rsid w:val="00FD2F81"/>
    <w:rsid w:val="00FD30F5"/>
    <w:rsid w:val="00FD3D7A"/>
    <w:rsid w:val="00FD3F20"/>
    <w:rsid w:val="00FD4856"/>
    <w:rsid w:val="00FD4CA2"/>
    <w:rsid w:val="00FD4E28"/>
    <w:rsid w:val="00FD550B"/>
    <w:rsid w:val="00FD624A"/>
    <w:rsid w:val="00FD6CFC"/>
    <w:rsid w:val="00FD79D1"/>
    <w:rsid w:val="00FD7E4C"/>
    <w:rsid w:val="00FD7E88"/>
    <w:rsid w:val="00FE110F"/>
    <w:rsid w:val="00FE1FDB"/>
    <w:rsid w:val="00FE3480"/>
    <w:rsid w:val="00FE3EEB"/>
    <w:rsid w:val="00FE4302"/>
    <w:rsid w:val="00FE5C2D"/>
    <w:rsid w:val="00FE5C91"/>
    <w:rsid w:val="00FE6090"/>
    <w:rsid w:val="00FE65A0"/>
    <w:rsid w:val="00FE72A4"/>
    <w:rsid w:val="00FF2D80"/>
    <w:rsid w:val="00FF2DD0"/>
    <w:rsid w:val="00FF32A1"/>
    <w:rsid w:val="00FF3BC9"/>
    <w:rsid w:val="00FF3DC3"/>
    <w:rsid w:val="00FF4214"/>
    <w:rsid w:val="00FF45F3"/>
    <w:rsid w:val="00FF4622"/>
    <w:rsid w:val="00FF6C2A"/>
    <w:rsid w:val="06932279"/>
    <w:rsid w:val="07938163"/>
    <w:rsid w:val="099017C4"/>
    <w:rsid w:val="0B87219B"/>
    <w:rsid w:val="0D3236E4"/>
    <w:rsid w:val="17F43859"/>
    <w:rsid w:val="2CE96FE5"/>
    <w:rsid w:val="317C5DC8"/>
    <w:rsid w:val="3207C60B"/>
    <w:rsid w:val="374C491B"/>
    <w:rsid w:val="395BA11B"/>
    <w:rsid w:val="3984163B"/>
    <w:rsid w:val="46C7BB86"/>
    <w:rsid w:val="516610BE"/>
    <w:rsid w:val="5B043318"/>
    <w:rsid w:val="657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A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57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7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F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65D33"/>
  </w:style>
  <w:style w:type="character" w:customStyle="1" w:styleId="eop">
    <w:name w:val="eop"/>
    <w:basedOn w:val="DefaultParagraphFont"/>
    <w:rsid w:val="00265D33"/>
  </w:style>
  <w:style w:type="paragraph" w:styleId="NormalWeb">
    <w:name w:val="Normal (Web)"/>
    <w:basedOn w:val="Normal"/>
    <w:uiPriority w:val="99"/>
    <w:unhideWhenUsed/>
    <w:rsid w:val="0063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itlebartext">
    <w:name w:val="Title bar text"/>
    <w:basedOn w:val="Normal"/>
    <w:link w:val="TitlebartextChar"/>
    <w:qFormat/>
    <w:rsid w:val="008279F4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8279F4"/>
    <w:rPr>
      <w:color w:val="FFFFFF" w:themeColor="background1"/>
      <w:sz w:val="23"/>
      <w:lang w:val="en-US"/>
    </w:rPr>
  </w:style>
  <w:style w:type="paragraph" w:customStyle="1" w:styleId="FormFieldHeading">
    <w:name w:val="Form Field Heading"/>
    <w:basedOn w:val="Normal"/>
    <w:link w:val="FormFieldHeadingChar"/>
    <w:qFormat/>
    <w:rsid w:val="006B25B4"/>
    <w:pPr>
      <w:spacing w:before="60" w:after="60" w:line="240" w:lineRule="auto"/>
      <w:jc w:val="right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6B25B4"/>
    <w:rPr>
      <w:rFonts w:ascii="Bierstadt" w:hAnsi="Bierstadt"/>
      <w:color w:val="2F5496" w:themeColor="accent1" w:themeShade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95F17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795F17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character" w:styleId="Mention">
    <w:name w:val="Mention"/>
    <w:basedOn w:val="DefaultParagraphFont"/>
    <w:uiPriority w:val="99"/>
    <w:unhideWhenUsed/>
    <w:rsid w:val="000C56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D0FD5-91C6-4BB2-9E26-499C61CEF1C4}"/>
</file>

<file path=customXml/itemProps2.xml><?xml version="1.0" encoding="utf-8"?>
<ds:datastoreItem xmlns:ds="http://schemas.openxmlformats.org/officeDocument/2006/customXml" ds:itemID="{A19A1973-BB34-46FB-BFAB-57DED147B25E}"/>
</file>

<file path=customXml/itemProps3.xml><?xml version="1.0" encoding="utf-8"?>
<ds:datastoreItem xmlns:ds="http://schemas.openxmlformats.org/officeDocument/2006/customXml" ds:itemID="{372171C8-0416-4D11-96FE-51985C9D4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Links>
    <vt:vector size="6" baseType="variant">
      <vt:variant>
        <vt:i4>3211284</vt:i4>
      </vt:variant>
      <vt:variant>
        <vt:i4>0</vt:i4>
      </vt:variant>
      <vt:variant>
        <vt:i4>0</vt:i4>
      </vt:variant>
      <vt:variant>
        <vt:i4>5</vt:i4>
      </vt:variant>
      <vt:variant>
        <vt:lpwstr>mailto:tim.martin@afl.com.au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2025-12-05T01:20:00Z</dcterms:created>
  <dcterms:modified xsi:type="dcterms:W3CDTF">2025-12-05T01:20:00Z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0x010100BAB1023B15182647BF1C5961DF50DFE0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