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1FC9" w14:textId="7B07025E" w:rsidR="00181911" w:rsidRPr="005E0E5E" w:rsidRDefault="001C77C6" w:rsidP="001C77C6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5E0E5E">
        <w:rPr>
          <w:rFonts w:ascii="Aptos Narrow" w:hAnsi="Aptos Narrow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0D22B8BD" wp14:editId="41F7429F">
            <wp:simplePos x="0" y="0"/>
            <wp:positionH relativeFrom="column">
              <wp:posOffset>5447343</wp:posOffset>
            </wp:positionH>
            <wp:positionV relativeFrom="paragraph">
              <wp:posOffset>-615751</wp:posOffset>
            </wp:positionV>
            <wp:extent cx="841248" cy="841248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911" w:rsidRPr="005E0E5E">
        <w:rPr>
          <w:rFonts w:ascii="Aptos Narrow" w:hAnsi="Aptos Narrow" w:cs="Arial"/>
          <w:b/>
          <w:bCs/>
          <w:sz w:val="28"/>
          <w:szCs w:val="28"/>
        </w:rPr>
        <w:t>WOMEN &amp; GIRLS DIRECTOR/COORDINATOR</w:t>
      </w:r>
    </w:p>
    <w:p w14:paraId="100DE86A" w14:textId="77777777" w:rsidR="001C77C6" w:rsidRPr="005E0E5E" w:rsidRDefault="001C77C6" w:rsidP="001C77C6">
      <w:pPr>
        <w:jc w:val="center"/>
        <w:rPr>
          <w:rFonts w:ascii="Aptos Narrow" w:hAnsi="Aptos Narrow" w:cs="Arial"/>
          <w:b/>
          <w:bCs/>
          <w:sz w:val="28"/>
          <w:szCs w:val="28"/>
        </w:rPr>
      </w:pPr>
    </w:p>
    <w:p w14:paraId="7CBD27D9" w14:textId="6507E5C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5E0E5E">
        <w:rPr>
          <w:rFonts w:ascii="Aptos Narrow" w:hAnsi="Aptos Narrow" w:cs="Arial"/>
          <w:sz w:val="24"/>
          <w:szCs w:val="24"/>
        </w:rPr>
        <w:t xml:space="preserve"> Committee</w:t>
      </w:r>
    </w:p>
    <w:p w14:paraId="4CD0532E" w14:textId="77777777" w:rsidR="001C77C6" w:rsidRPr="005E0E5E" w:rsidRDefault="001C77C6" w:rsidP="00181911">
      <w:pPr>
        <w:rPr>
          <w:rFonts w:ascii="Aptos Narrow" w:hAnsi="Aptos Narrow" w:cs="Arial"/>
          <w:sz w:val="24"/>
          <w:szCs w:val="24"/>
        </w:rPr>
      </w:pPr>
    </w:p>
    <w:p w14:paraId="7FAEBB1F" w14:textId="77777777" w:rsidR="00181911" w:rsidRPr="005E0E5E" w:rsidRDefault="00181911" w:rsidP="00181911">
      <w:pPr>
        <w:rPr>
          <w:rFonts w:ascii="Aptos Narrow" w:hAnsi="Aptos Narrow" w:cs="Arial"/>
          <w:b/>
          <w:bCs/>
          <w:sz w:val="24"/>
          <w:szCs w:val="24"/>
        </w:rPr>
      </w:pPr>
      <w:r w:rsidRPr="005E0E5E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27F05BA0" w14:textId="2CB62B2E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The Women and Girls Director/Coordinator is to coordinate the operations of women and girls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>football programs as well as ensuring this group is considered and represented in all facets of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>your club.</w:t>
      </w:r>
    </w:p>
    <w:p w14:paraId="0D993847" w14:textId="77777777" w:rsidR="001C77C6" w:rsidRPr="005E0E5E" w:rsidRDefault="001C77C6" w:rsidP="00181911">
      <w:pPr>
        <w:rPr>
          <w:rFonts w:ascii="Aptos Narrow" w:hAnsi="Aptos Narrow" w:cs="Arial"/>
          <w:sz w:val="24"/>
          <w:szCs w:val="24"/>
        </w:rPr>
      </w:pPr>
    </w:p>
    <w:p w14:paraId="4AF7C19F" w14:textId="77777777" w:rsidR="00181911" w:rsidRPr="005E0E5E" w:rsidRDefault="00181911" w:rsidP="00181911">
      <w:pPr>
        <w:rPr>
          <w:rFonts w:ascii="Aptos Narrow" w:hAnsi="Aptos Narrow" w:cs="Arial"/>
          <w:b/>
          <w:bCs/>
          <w:sz w:val="24"/>
          <w:szCs w:val="24"/>
        </w:rPr>
      </w:pPr>
      <w:r w:rsidRPr="005E0E5E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1DCBC8F4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Hold current or willing to obtain a volunteer “Working with Children Check” or</w:t>
      </w:r>
    </w:p>
    <w:p w14:paraId="2DE90A77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State/Territory equivalent</w:t>
      </w:r>
    </w:p>
    <w:p w14:paraId="60433831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Works well in a team environment</w:t>
      </w:r>
    </w:p>
    <w:p w14:paraId="0DCF9C27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Organisational skills</w:t>
      </w:r>
    </w:p>
    <w:p w14:paraId="70A62A4E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Effective communication skills</w:t>
      </w:r>
    </w:p>
    <w:p w14:paraId="31B1DDA2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Think strategically in setting the future direction of our women’s football program</w:t>
      </w:r>
    </w:p>
    <w:p w14:paraId="0F906DE4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Have a passion and advocate for women’s football</w:t>
      </w:r>
    </w:p>
    <w:p w14:paraId="7D03FD07" w14:textId="77777777" w:rsidR="001C77C6" w:rsidRPr="005E0E5E" w:rsidRDefault="001C77C6" w:rsidP="00181911">
      <w:pPr>
        <w:rPr>
          <w:rFonts w:ascii="Aptos Narrow" w:hAnsi="Aptos Narrow" w:cs="Arial"/>
          <w:sz w:val="24"/>
          <w:szCs w:val="24"/>
        </w:rPr>
      </w:pPr>
    </w:p>
    <w:p w14:paraId="32D475BB" w14:textId="77777777" w:rsidR="00181911" w:rsidRPr="005E0E5E" w:rsidRDefault="00181911" w:rsidP="00181911">
      <w:pPr>
        <w:rPr>
          <w:rFonts w:ascii="Aptos Narrow" w:hAnsi="Aptos Narrow" w:cs="Arial"/>
          <w:b/>
          <w:bCs/>
          <w:sz w:val="24"/>
          <w:szCs w:val="24"/>
        </w:rPr>
      </w:pPr>
      <w:r w:rsidRPr="005E0E5E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18261F6A" w14:textId="6FB2B0B5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Working alongside the Committee and supported by Team Managers, Coaches and any staff, you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>will be responsible for:</w:t>
      </w:r>
    </w:p>
    <w:p w14:paraId="098FEBDE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Ensuring the team managers, coaches and staff have all necessary resources and</w:t>
      </w:r>
    </w:p>
    <w:p w14:paraId="71586CA0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information to enable those individuals to excel in their role</w:t>
      </w:r>
    </w:p>
    <w:p w14:paraId="12E8B94B" w14:textId="1B39181E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Being a strong, representative voice for the women and girls football programs ensuring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 xml:space="preserve">they are aligned with club traditions and public expectations, and incorporated in </w:t>
      </w:r>
      <w:proofErr w:type="gramStart"/>
      <w:r w:rsidRPr="005E0E5E">
        <w:rPr>
          <w:rFonts w:ascii="Aptos Narrow" w:hAnsi="Aptos Narrow" w:cs="Arial"/>
          <w:sz w:val="24"/>
          <w:szCs w:val="24"/>
        </w:rPr>
        <w:t>clubs</w:t>
      </w:r>
      <w:proofErr w:type="gramEnd"/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>strategic documentation</w:t>
      </w:r>
    </w:p>
    <w:p w14:paraId="05192C9F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Promoting women and girls with a view to focus on improving the environment and</w:t>
      </w:r>
    </w:p>
    <w:p w14:paraId="31D16FFB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sustainability within your club and attracting more players and teams for females</w:t>
      </w:r>
    </w:p>
    <w:p w14:paraId="4AC1CE12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• Ensuring women and girls are provided fair access to club facilities, resources, and</w:t>
      </w:r>
    </w:p>
    <w:p w14:paraId="080B52DF" w14:textId="77777777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>training schedules where they are considered as part of the broader club football program</w:t>
      </w:r>
    </w:p>
    <w:p w14:paraId="2ED5C8AB" w14:textId="38DC9A22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lastRenderedPageBreak/>
        <w:t>• Ensuring the women and girls team are represented in relevant events, media or social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>posts by your club and the language used is all encompassing</w:t>
      </w:r>
    </w:p>
    <w:p w14:paraId="7EC68181" w14:textId="2D89CF80" w:rsidR="00181911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sz w:val="24"/>
          <w:szCs w:val="24"/>
        </w:rPr>
        <w:t xml:space="preserve">• Being a key voice to ensure that the investment of your club’s funds </w:t>
      </w:r>
      <w:proofErr w:type="gramStart"/>
      <w:r w:rsidRPr="005E0E5E">
        <w:rPr>
          <w:rFonts w:ascii="Aptos Narrow" w:hAnsi="Aptos Narrow" w:cs="Arial"/>
          <w:sz w:val="24"/>
          <w:szCs w:val="24"/>
        </w:rPr>
        <w:t>are</w:t>
      </w:r>
      <w:proofErr w:type="gramEnd"/>
      <w:r w:rsidRPr="005E0E5E">
        <w:rPr>
          <w:rFonts w:ascii="Aptos Narrow" w:hAnsi="Aptos Narrow" w:cs="Arial"/>
          <w:sz w:val="24"/>
          <w:szCs w:val="24"/>
        </w:rPr>
        <w:t xml:space="preserve"> supporting the</w:t>
      </w:r>
      <w:r w:rsidR="001C77C6" w:rsidRPr="005E0E5E">
        <w:rPr>
          <w:rFonts w:ascii="Aptos Narrow" w:hAnsi="Aptos Narrow" w:cs="Arial"/>
          <w:sz w:val="24"/>
          <w:szCs w:val="24"/>
        </w:rPr>
        <w:t xml:space="preserve"> </w:t>
      </w:r>
      <w:r w:rsidRPr="005E0E5E">
        <w:rPr>
          <w:rFonts w:ascii="Aptos Narrow" w:hAnsi="Aptos Narrow" w:cs="Arial"/>
          <w:sz w:val="24"/>
          <w:szCs w:val="24"/>
        </w:rPr>
        <w:t xml:space="preserve">club’s women and </w:t>
      </w:r>
      <w:proofErr w:type="gramStart"/>
      <w:r w:rsidRPr="005E0E5E">
        <w:rPr>
          <w:rFonts w:ascii="Aptos Narrow" w:hAnsi="Aptos Narrow" w:cs="Arial"/>
          <w:sz w:val="24"/>
          <w:szCs w:val="24"/>
        </w:rPr>
        <w:t>girls</w:t>
      </w:r>
      <w:proofErr w:type="gramEnd"/>
      <w:r w:rsidRPr="005E0E5E">
        <w:rPr>
          <w:rFonts w:ascii="Aptos Narrow" w:hAnsi="Aptos Narrow" w:cs="Arial"/>
          <w:sz w:val="24"/>
          <w:szCs w:val="24"/>
        </w:rPr>
        <w:t xml:space="preserve"> programs</w:t>
      </w:r>
    </w:p>
    <w:p w14:paraId="24F6812C" w14:textId="77777777" w:rsidR="001C77C6" w:rsidRPr="005E0E5E" w:rsidRDefault="001C77C6" w:rsidP="00181911">
      <w:pPr>
        <w:rPr>
          <w:rFonts w:ascii="Aptos Narrow" w:hAnsi="Aptos Narrow" w:cs="Arial"/>
          <w:sz w:val="24"/>
          <w:szCs w:val="24"/>
        </w:rPr>
      </w:pPr>
    </w:p>
    <w:p w14:paraId="249D7055" w14:textId="20632B2D" w:rsidR="00E159EE" w:rsidRPr="005E0E5E" w:rsidRDefault="00181911" w:rsidP="00181911">
      <w:pPr>
        <w:rPr>
          <w:rFonts w:ascii="Aptos Narrow" w:hAnsi="Aptos Narrow" w:cs="Arial"/>
          <w:sz w:val="24"/>
          <w:szCs w:val="24"/>
        </w:rPr>
      </w:pPr>
      <w:r w:rsidRPr="005E0E5E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5E0E5E">
        <w:rPr>
          <w:rFonts w:ascii="Aptos Narrow" w:hAnsi="Aptos Narrow" w:cs="Arial"/>
          <w:sz w:val="24"/>
          <w:szCs w:val="24"/>
        </w:rPr>
        <w:t xml:space="preserve"> 3 – 4 hours per week or as requested</w:t>
      </w:r>
    </w:p>
    <w:sectPr w:rsidR="00E159EE" w:rsidRPr="005E0E5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A18F" w14:textId="77777777" w:rsidR="00BC45ED" w:rsidRDefault="00BC45ED" w:rsidP="00E159EE">
      <w:pPr>
        <w:spacing w:after="0" w:line="240" w:lineRule="auto"/>
      </w:pPr>
      <w:r>
        <w:separator/>
      </w:r>
    </w:p>
  </w:endnote>
  <w:endnote w:type="continuationSeparator" w:id="0">
    <w:p w14:paraId="38A0F0D2" w14:textId="77777777" w:rsidR="00BC45ED" w:rsidRDefault="00BC45ED" w:rsidP="00E159EE">
      <w:pPr>
        <w:spacing w:after="0" w:line="240" w:lineRule="auto"/>
      </w:pPr>
      <w:r>
        <w:continuationSeparator/>
      </w:r>
    </w:p>
  </w:endnote>
  <w:endnote w:type="continuationNotice" w:id="1">
    <w:p w14:paraId="622F6856" w14:textId="77777777" w:rsidR="00BC45ED" w:rsidRDefault="00BC4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02C3" w14:textId="77777777" w:rsidR="00BC45ED" w:rsidRDefault="00BC45ED" w:rsidP="00E159EE">
      <w:pPr>
        <w:spacing w:after="0" w:line="240" w:lineRule="auto"/>
      </w:pPr>
      <w:r>
        <w:separator/>
      </w:r>
    </w:p>
  </w:footnote>
  <w:footnote w:type="continuationSeparator" w:id="0">
    <w:p w14:paraId="10144354" w14:textId="77777777" w:rsidR="00BC45ED" w:rsidRDefault="00BC45ED" w:rsidP="00E159EE">
      <w:pPr>
        <w:spacing w:after="0" w:line="240" w:lineRule="auto"/>
      </w:pPr>
      <w:r>
        <w:continuationSeparator/>
      </w:r>
    </w:p>
  </w:footnote>
  <w:footnote w:type="continuationNotice" w:id="1">
    <w:p w14:paraId="45C34B84" w14:textId="77777777" w:rsidR="00BC45ED" w:rsidRDefault="00BC4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1911"/>
    <w:rsid w:val="00182A48"/>
    <w:rsid w:val="00187D7B"/>
    <w:rsid w:val="001904D1"/>
    <w:rsid w:val="001C0FD8"/>
    <w:rsid w:val="001C77C6"/>
    <w:rsid w:val="001D0595"/>
    <w:rsid w:val="00254F7F"/>
    <w:rsid w:val="002F0983"/>
    <w:rsid w:val="00343EBA"/>
    <w:rsid w:val="0034526A"/>
    <w:rsid w:val="003657DE"/>
    <w:rsid w:val="00474920"/>
    <w:rsid w:val="004C0480"/>
    <w:rsid w:val="005E0E5E"/>
    <w:rsid w:val="006226F1"/>
    <w:rsid w:val="00641C07"/>
    <w:rsid w:val="0066141A"/>
    <w:rsid w:val="00752FD6"/>
    <w:rsid w:val="007645C3"/>
    <w:rsid w:val="00776C9B"/>
    <w:rsid w:val="007D2ECA"/>
    <w:rsid w:val="009E5078"/>
    <w:rsid w:val="00A31FD8"/>
    <w:rsid w:val="00BC45ED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E38C4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2025-10-09T04:37:00Z</dcterms:created>
  <dcterms:modified xsi:type="dcterms:W3CDTF">2025-10-10T02:21:00Z</dcterms:modified>
</cp:coreProperties>
</file>